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E6" w:rsidRDefault="00EB43E6" w:rsidP="00EB43E6">
      <w:pPr>
        <w:spacing w:before="100" w:beforeAutospacing="1" w:after="100" w:afterAutospacing="1" w:line="240" w:lineRule="auto"/>
      </w:pPr>
    </w:p>
    <w:p w:rsidR="00DB1087" w:rsidRDefault="00DB1087" w:rsidP="00DB1087">
      <w:pPr>
        <w:spacing w:before="100" w:beforeAutospacing="1" w:after="100" w:afterAutospacing="1" w:line="240" w:lineRule="auto"/>
      </w:pPr>
      <w:r w:rsidRPr="00DB1087">
        <w:rPr>
          <w:noProof/>
        </w:rPr>
        <w:drawing>
          <wp:inline distT="0" distB="0" distL="0" distR="0">
            <wp:extent cx="1647825" cy="6286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628650"/>
                    </a:xfrm>
                    <a:prstGeom prst="rect">
                      <a:avLst/>
                    </a:prstGeom>
                    <a:noFill/>
                    <a:ln w="9525">
                      <a:noFill/>
                      <a:miter lim="800000"/>
                      <a:headEnd/>
                      <a:tailEnd/>
                    </a:ln>
                  </pic:spPr>
                </pic:pic>
              </a:graphicData>
            </a:graphic>
          </wp:inline>
        </w:drawing>
      </w:r>
      <w:r>
        <w:t xml:space="preserve">                                                                       </w:t>
      </w:r>
      <w:r w:rsidRPr="00DB1087">
        <w:rPr>
          <w:noProof/>
        </w:rPr>
        <w:drawing>
          <wp:inline distT="0" distB="0" distL="0" distR="0">
            <wp:extent cx="2544207" cy="786809"/>
            <wp:effectExtent l="19050" t="0" r="8493" b="0"/>
            <wp:docPr id="7" name="il_fi" descr="http://www.modernearth.net/images/charity-logo-rcci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dernearth.net/images/charity-logo-rccinc.jpg"/>
                    <pic:cNvPicPr>
                      <a:picLocks noChangeAspect="1" noChangeArrowheads="1"/>
                    </pic:cNvPicPr>
                  </pic:nvPicPr>
                  <pic:blipFill>
                    <a:blip r:embed="rId8" cstate="print"/>
                    <a:srcRect/>
                    <a:stretch>
                      <a:fillRect/>
                    </a:stretch>
                  </pic:blipFill>
                  <pic:spPr bwMode="auto">
                    <a:xfrm>
                      <a:off x="0" y="0"/>
                      <a:ext cx="2544248" cy="786822"/>
                    </a:xfrm>
                    <a:prstGeom prst="rect">
                      <a:avLst/>
                    </a:prstGeom>
                    <a:noFill/>
                    <a:ln w="9525">
                      <a:noFill/>
                      <a:miter lim="800000"/>
                      <a:headEnd/>
                      <a:tailEnd/>
                    </a:ln>
                  </pic:spPr>
                </pic:pic>
              </a:graphicData>
            </a:graphic>
          </wp:inline>
        </w:drawing>
      </w:r>
    </w:p>
    <w:p w:rsidR="00DB1087" w:rsidRPr="00DB1087" w:rsidRDefault="00DB1087" w:rsidP="00DB1087">
      <w:pPr>
        <w:spacing w:before="100" w:beforeAutospacing="1" w:after="100" w:afterAutospacing="1" w:line="240" w:lineRule="auto"/>
      </w:pPr>
    </w:p>
    <w:p w:rsidR="00EB43E6" w:rsidRDefault="006D62CD" w:rsidP="00EB43E6">
      <w:pPr>
        <w:pStyle w:val="msotitle3"/>
        <w:widowControl w:val="0"/>
        <w:spacing w:before="100" w:beforeAutospacing="1" w:after="100" w:afterAutospacing="1"/>
        <w:jc w:val="center"/>
        <w:rPr>
          <w:rFonts w:asciiTheme="minorHAnsi" w:hAnsiTheme="minorHAnsi"/>
          <w:b/>
          <w:bCs/>
          <w:sz w:val="40"/>
          <w:szCs w:val="40"/>
        </w:rPr>
      </w:pPr>
      <w:r>
        <w:rPr>
          <w:rFonts w:cs="Arial"/>
          <w:noProof/>
          <w:sz w:val="24"/>
          <w:szCs w:val="24"/>
        </w:rPr>
        <mc:AlternateContent>
          <mc:Choice Requires="wpg">
            <w:drawing>
              <wp:anchor distT="0" distB="0" distL="114300" distR="114300" simplePos="0" relativeHeight="251711488" behindDoc="0" locked="0" layoutInCell="1" allowOverlap="1">
                <wp:simplePos x="0" y="0"/>
                <wp:positionH relativeFrom="column">
                  <wp:posOffset>6781800</wp:posOffset>
                </wp:positionH>
                <wp:positionV relativeFrom="paragraph">
                  <wp:posOffset>214630</wp:posOffset>
                </wp:positionV>
                <wp:extent cx="2658110" cy="6858000"/>
                <wp:effectExtent l="1905" t="3175" r="6985" b="6350"/>
                <wp:wrapNone/>
                <wp:docPr id="4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110" cy="6858000"/>
                          <a:chOff x="1119530" y="1067562"/>
                          <a:chExt cx="26578" cy="68580"/>
                        </a:xfrm>
                      </wpg:grpSpPr>
                      <wps:wsp>
                        <wps:cNvPr id="43" name="AutoShape 109"/>
                        <wps:cNvSpPr>
                          <a:spLocks noChangeArrowheads="1" noChangeShapeType="1"/>
                        </wps:cNvSpPr>
                        <wps:spPr bwMode="auto">
                          <a:xfrm flipH="1">
                            <a:off x="1142523" y="1070605"/>
                            <a:ext cx="3585" cy="65537"/>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AutoShape 110"/>
                        <wps:cNvSpPr>
                          <a:spLocks noChangeArrowheads="1" noChangeShapeType="1"/>
                        </wps:cNvSpPr>
                        <wps:spPr bwMode="auto">
                          <a:xfrm flipH="1" flipV="1">
                            <a:off x="1122911" y="1067562"/>
                            <a:ext cx="23197" cy="3500"/>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AutoShape 111"/>
                        <wps:cNvSpPr>
                          <a:spLocks noChangeArrowheads="1" noChangeShapeType="1"/>
                        </wps:cNvSpPr>
                        <wps:spPr bwMode="auto">
                          <a:xfrm flipV="1">
                            <a:off x="1119530" y="1067562"/>
                            <a:ext cx="3453" cy="65460"/>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AutoShape 112"/>
                        <wps:cNvSpPr>
                          <a:spLocks noChangeArrowheads="1" noChangeShapeType="1"/>
                        </wps:cNvSpPr>
                        <wps:spPr bwMode="auto">
                          <a:xfrm>
                            <a:off x="1119530" y="1132665"/>
                            <a:ext cx="23089" cy="3477"/>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534pt;margin-top:16.9pt;width:209.3pt;height:540pt;z-index:251711488" coordorigin="11195,10675" coordsize="26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">
                <v:shapetype id="_x0000_t6" coordsize="21600,21600" o:spt="6" path="m,l,21600r21600,xe">
                  <v:stroke joinstyle="miter"/>
                  <v:path gradientshapeok="t" o:connecttype="custom" o:connectlocs="0,0;0,10800;0,21600;10800,21600;21600,21600;10800,10800" textboxrect="1800,12600,12600,19800"/>
                </v:shapetype>
                <v:shape id="AutoShape 109" o:spid="_x0000_s1027" type="#_x0000_t6" style="position:absolute;left:11425;top:10706;width:36;height:65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tcQA&#10;AADbAAAADwAAAGRycy9kb3ducmV2LnhtbESPQWvCQBSE7wX/w/KEXkrdtNUi0VWsIHpUI+31mX0m&#10;0ezbkF1N6q93BcHjMDPfMONpa0pxodoVlhV89CIQxKnVBWcKdsnifQjCeWSNpWVS8E8OppPOyxhj&#10;bRve0GXrMxEg7GJUkHtfxVK6NCeDrmcr4uAdbG3QB1lnUtfYBLgp5WcUfUuDBYeFHCua55Setmej&#10;YNBf7pu3X31YH+ebq09+livX/in12m1nIxCeWv8MP9orraD/Bfcv4Q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rXEAAAA2wAAAA8AAAAAAAAAAAAAAAAAmAIAAGRycy9k&#10;b3ducmV2LnhtbFBLBQYAAAAABAAEAPUAAACJAwAAAAA=&#10;" fillcolor="#2da2bf [3204]" stroked="f" strokecolor="black [0]" strokeweight="0" insetpen="t">
                  <v:shadow color="#ccc"/>
                  <o:lock v:ext="edit" shapetype="t"/>
                  <v:textbox inset="2.88pt,2.88pt,2.88pt,2.88pt"/>
                </v:shape>
                <v:shape id="AutoShape 110" o:spid="_x0000_s1028" type="#_x0000_t6" style="position:absolute;left:11229;top:10675;width:232;height:35;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OLsUA&#10;AADbAAAADwAAAGRycy9kb3ducmV2LnhtbESPQWvCQBSE74X+h+UVequbFpESXUVbrII9NCqeH9ln&#10;Es2+DbtrEv31bqHQ4zAz3zCTWW9q0ZLzlWUFr4MEBHFudcWFgv1u+fIOwgdkjbVlUnAlD7Pp48ME&#10;U207zqjdhkJECPsUFZQhNKmUPi/JoB/Yhjh6R+sMhihdIbXDLsJNLd+SZCQNVhwXSmzoo6T8vL0Y&#10;BS47JPPOf/20nftuTpvVbVEvP5V6furnYxCB+vAf/muvtYLhEH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84uxQAAANsAAAAPAAAAAAAAAAAAAAAAAJgCAABkcnMv&#10;ZG93bnJldi54bWxQSwUGAAAAAAQABAD1AAAAigMAAAAA&#10;" fillcolor="#2da2bf [3204]" stroked="f" strokecolor="black [0]" strokeweight="0" insetpen="t">
                  <v:shadow color="#ccc"/>
                  <o:lock v:ext="edit" shapetype="t"/>
                  <v:textbox inset="2.88pt,2.88pt,2.88pt,2.88pt"/>
                </v:shape>
                <v:shape id="AutoShape 111" o:spid="_x0000_s1029" type="#_x0000_t6" style="position:absolute;left:11195;top:10675;width:34;height:65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HWsUA&#10;AADbAAAADwAAAGRycy9kb3ducmV2LnhtbESPQWvCQBSE7wX/w/KEXopuWlQkdZVWKPHYGNHra/aZ&#10;pM2+Ddk1if76rlDocZiZb5jVZjC16Kh1lWUFz9MIBHFudcWFgkP2MVmCcB5ZY22ZFFzJwWY9elhh&#10;rG3PKXV7X4gAYRejgtL7JpbS5SUZdFPbEAfvbFuDPsi2kLrFPsBNLV+iaCENVhwWSmxoW1L+s78Y&#10;BfNZ8tU/HfX583ub3nz2nuzccFLqcTy8vYLwNPj/8F97pxXM5nD/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sdaxQAAANsAAAAPAAAAAAAAAAAAAAAAAJgCAABkcnMv&#10;ZG93bnJldi54bWxQSwUGAAAAAAQABAD1AAAAigMAAAAA&#10;" fillcolor="#2da2bf [3204]" stroked="f" strokecolor="black [0]" strokeweight="0" insetpen="t">
                  <v:shadow color="#ccc"/>
                  <o:lock v:ext="edit" shapetype="t"/>
                  <v:textbox inset="2.88pt,2.88pt,2.88pt,2.88pt"/>
                </v:shape>
                <v:shape id="AutoShape 112" o:spid="_x0000_s1030" type="#_x0000_t6" style="position:absolute;left:11195;top:11326;width:231;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v9MMA&#10;AADbAAAADwAAAGRycy9kb3ducmV2LnhtbESPQWsCMRSE74L/ITyhNzdRisjWKEVoqx4Kblvw+Eie&#10;m6Wbl2WT6vbfN0LB4zAz3zCrzeBbcaE+NoE1zAoFgtgE23Ct4fPjZboEEROyxTYwafilCJv1eLTC&#10;0oYrH+lSpVpkCMcSNbiUulLKaBx5jEXoiLN3Dr3HlGVfS9vjNcN9K+dKLaTHhvOCw462jsx39eM1&#10;nL7m74eq2ds34/ZKsTG716PR+mEyPD+BSDSke/i/vbMaHhd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Uv9MMAAADbAAAADwAAAAAAAAAAAAAAAACYAgAAZHJzL2Rv&#10;d25yZXYueG1sUEsFBgAAAAAEAAQA9QAAAIgDAAAAAA==&#10;" fillcolor="#2da2bf [3204]" stroked="f" strokecolor="black [0]" strokeweight="0" insetpen="t">
                  <v:shadow color="#ccc"/>
                  <o:lock v:ext="edit" shapetype="t"/>
                  <v:textbox inset="2.88pt,2.88pt,2.88pt,2.88pt"/>
                </v:shape>
              </v:group>
            </w:pict>
          </mc:Fallback>
        </mc:AlternateContent>
      </w:r>
      <w:r>
        <w:rPr>
          <w:rFonts w:asciiTheme="minorHAnsi" w:hAnsiTheme="minorHAnsi"/>
          <w:noProof/>
        </w:rPr>
        <mc:AlternateContent>
          <mc:Choice Requires="wps">
            <w:drawing>
              <wp:anchor distT="0" distB="0" distL="114300" distR="114300" simplePos="0" relativeHeight="251695104" behindDoc="0" locked="0" layoutInCell="1" allowOverlap="1">
                <wp:simplePos x="0" y="0"/>
                <wp:positionH relativeFrom="column">
                  <wp:posOffset>-20955</wp:posOffset>
                </wp:positionH>
                <wp:positionV relativeFrom="paragraph">
                  <wp:posOffset>-351155</wp:posOffset>
                </wp:positionV>
                <wp:extent cx="5975350" cy="329565"/>
                <wp:effectExtent l="9525" t="8890" r="15875" b="33020"/>
                <wp:wrapNone/>
                <wp:docPr id="4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975350" cy="329565"/>
                        </a:xfrm>
                        <a:prstGeom prst="rtTriangle">
                          <a:avLst/>
                        </a:prstGeom>
                        <a:solidFill>
                          <a:srgbClr val="0099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6" style="position:absolute;margin-left:-1.65pt;margin-top:-27.65pt;width:470.5pt;height:25.9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" fillcolor="#090" stroked="f" strokecolor="#f2f2f2 [3041]" strokeweight="3pt">
                <v:shadow on="t" color="#16505e [1604]" opacity=".5" offset="1pt"/>
              </v:shape>
            </w:pict>
          </mc:Fallback>
        </mc:AlternateContent>
      </w:r>
      <w:r>
        <w:rPr>
          <w:rFonts w:asciiTheme="minorHAnsi" w:hAnsiTheme="minorHAnsi"/>
          <w:noProof/>
          <w:color w:val="auto"/>
          <w:kern w:val="0"/>
          <w:sz w:val="40"/>
          <w:szCs w:val="40"/>
        </w:rPr>
        <mc:AlternateContent>
          <mc:Choice Requires="wpg">
            <w:drawing>
              <wp:anchor distT="0" distB="0" distL="114300" distR="114300" simplePos="0" relativeHeight="251691008" behindDoc="0" locked="0" layoutInCell="1" allowOverlap="1">
                <wp:simplePos x="0" y="0"/>
                <wp:positionH relativeFrom="column">
                  <wp:posOffset>7343775</wp:posOffset>
                </wp:positionH>
                <wp:positionV relativeFrom="paragraph">
                  <wp:posOffset>2159635</wp:posOffset>
                </wp:positionV>
                <wp:extent cx="2052320" cy="2124075"/>
                <wp:effectExtent l="11430" t="5080" r="12700" b="4445"/>
                <wp:wrapNone/>
                <wp:docPr id="3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2124075"/>
                          <a:chOff x="1123711" y="1090221"/>
                          <a:chExt cx="18621" cy="18773"/>
                        </a:xfrm>
                      </wpg:grpSpPr>
                      <wps:wsp>
                        <wps:cNvPr id="39" name="Text Box 63"/>
                        <wps:cNvSpPr txBox="1">
                          <a:spLocks noChangeArrowheads="1" noChangeShapeType="1"/>
                        </wps:cNvSpPr>
                        <wps:spPr bwMode="auto">
                          <a:xfrm>
                            <a:off x="1123711" y="1090221"/>
                            <a:ext cx="18622" cy="1877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34F59" w:rsidRDefault="00D34F59" w:rsidP="00EB43E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D34F59" w:rsidRDefault="00D34F59" w:rsidP="00EB43E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wps:txbx>
                        <wps:bodyPr rot="0" vert="horz" wrap="square" lIns="36195" tIns="36195" rIns="36195" bIns="36195" anchor="t" anchorCtr="0" upright="1">
                          <a:noAutofit/>
                        </wps:bodyPr>
                      </wps:wsp>
                      <wps:wsp>
                        <wps:cNvPr id="40" name="Line 64"/>
                        <wps:cNvCnPr/>
                        <wps:spPr bwMode="auto">
                          <a:xfrm>
                            <a:off x="1123711" y="1090221"/>
                            <a:ext cx="18622"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left:0;text-align:left;margin-left:578.25pt;margin-top:170.05pt;width:161.6pt;height:167.25pt;z-index:251691008" coordorigin="11237,10902" coordsize="18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">
                <v:shapetype id="_x0000_t202" coordsize="21600,21600" o:spt="202" path="m,l,21600r21600,l21600,xe">
                  <v:stroke joinstyle="miter"/>
                  <v:path gradientshapeok="t" o:connecttype="rect"/>
                </v:shapetype>
                <v:shape id="Text Box 63" o:spid="_x0000_s1027" type="#_x0000_t202" style="position:absolute;left:11237;top:10902;width:18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38UA&#10;AADbAAAADwAAAGRycy9kb3ducmV2LnhtbESPX2vCQBDE34V+h2MLvhS9tGLV6CmlYilCBf+gr0tu&#10;mwvN7YXcmaTfvicUfBxm5zc7i1VnS9FQ7QvHCp6HCQjizOmCcwWn42YwBeEDssbSMSn4JQ+r5UNv&#10;gal2Le+pOYRcRAj7FBWYEKpUSp8ZsuiHriKO3rerLYYo61zqGtsIt6V8SZJXabHg2GCwondD2c/h&#10;auMb23GzexrlX5PKXAxnsw9ct2el+o/d2xxEoC7cj//Tn1rBaAa3LREA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P/fxQAAANsAAAAPAAAAAAAAAAAAAAAAAJgCAABkcnMv&#10;ZG93bnJldi54bWxQSwUGAAAAAAQABAD1AAAAigMAAAAA&#10;" stroked="f" strokecolor="black [0]" strokeweight="0" insetpen="t">
                  <v:shadow color="#ccc"/>
                  <o:lock v:ext="edit" shapetype="t"/>
                  <v:textbox inset="2.85pt,2.85pt,2.85pt,2.85pt">
                    <w:txbxContent>
                      <w:p w:rsidR="00D34F59" w:rsidRDefault="00D34F59" w:rsidP="00EB43E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D34F59" w:rsidRDefault="00D34F59" w:rsidP="00EB43E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v:textbox>
                </v:shape>
                <v:line id="Line 64" o:spid="_x0000_s1028" style="position:absolute;visibility:visible;mso-wrap-style:square" from="11237,10902" to="11423,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ZTcAAAADbAAAADwAAAGRycy9kb3ducmV2LnhtbERPTYvCMBC9C/sfwix401RZRLtGkYUF&#10;WRBs68Hj0Ixt12RSmljrvzcHwePjfa+3gzWip843jhXMpgkI4tLphisFp+J3sgThA7JG45gUPMjD&#10;dvMxWmOq3Z0z6vNQiRjCPkUFdQhtKqUva7Lop64ljtzFdRZDhF0ldYf3GG6NnCfJQlpsODbU2NJP&#10;TeU1v1kF+cGaefbfJ0WZXcz5L6xmy+NKqfHnsPsGEWgIb/HLvdcKvuL6+CX+AL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uWU3AAAAA2wAAAA8AAAAAAAAAAAAAAAAA&#10;oQIAAGRycy9kb3ducmV2LnhtbFBLBQYAAAAABAAEAPkAAACOAwAAAAA=&#10;" strokecolor="black [0]" strokeweight=".25pt">
                  <v:shadow color="#ccc"/>
                </v:line>
              </v:group>
            </w:pict>
          </mc:Fallback>
        </mc:AlternateContent>
      </w:r>
      <w:r w:rsidR="00EB43E6" w:rsidRPr="00434481">
        <w:rPr>
          <w:rFonts w:asciiTheme="minorHAnsi" w:hAnsiTheme="minorHAnsi"/>
          <w:noProof/>
          <w:sz w:val="40"/>
          <w:szCs w:val="40"/>
        </w:rPr>
        <w:drawing>
          <wp:anchor distT="36576" distB="36576" distL="36576" distR="36576" simplePos="0" relativeHeight="251686912" behindDoc="0" locked="0" layoutInCell="1" allowOverlap="1">
            <wp:simplePos x="0" y="0"/>
            <wp:positionH relativeFrom="column">
              <wp:posOffset>7343775</wp:posOffset>
            </wp:positionH>
            <wp:positionV relativeFrom="paragraph">
              <wp:posOffset>1223645</wp:posOffset>
            </wp:positionV>
            <wp:extent cx="2129790" cy="655320"/>
            <wp:effectExtent l="19050" t="0" r="3810" b="0"/>
            <wp:wrapNone/>
            <wp:docPr id="3" name="Picture 10" descr="charity-logo-rccin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rity-logo-rccinc[1]"/>
                    <pic:cNvPicPr>
                      <a:picLocks noChangeAspect="1" noChangeArrowheads="1"/>
                    </pic:cNvPicPr>
                  </pic:nvPicPr>
                  <pic:blipFill>
                    <a:blip r:embed="rId8" cstate="print"/>
                    <a:srcRect/>
                    <a:stretch>
                      <a:fillRect/>
                    </a:stretch>
                  </pic:blipFill>
                  <pic:spPr bwMode="auto">
                    <a:xfrm>
                      <a:off x="0" y="0"/>
                      <a:ext cx="2129790" cy="655320"/>
                    </a:xfrm>
                    <a:prstGeom prst="rect">
                      <a:avLst/>
                    </a:prstGeom>
                    <a:noFill/>
                    <a:ln w="9525" algn="in">
                      <a:noFill/>
                      <a:miter lim="800000"/>
                      <a:headEnd/>
                      <a:tailEnd/>
                    </a:ln>
                    <a:effectLst/>
                  </pic:spPr>
                </pic:pic>
              </a:graphicData>
            </a:graphic>
          </wp:anchor>
        </w:drawing>
      </w:r>
      <w:r>
        <w:rPr>
          <w:rFonts w:asciiTheme="minorHAnsi" w:hAnsiTheme="minorHAnsi"/>
          <w:noProof/>
          <w:color w:val="auto"/>
          <w:kern w:val="0"/>
          <w:sz w:val="40"/>
          <w:szCs w:val="40"/>
        </w:rPr>
        <mc:AlternateContent>
          <mc:Choice Requires="wpg">
            <w:drawing>
              <wp:anchor distT="0" distB="0" distL="114300" distR="114300" simplePos="0" relativeHeight="251693056" behindDoc="0" locked="0" layoutInCell="1" allowOverlap="1">
                <wp:simplePos x="0" y="0"/>
                <wp:positionH relativeFrom="column">
                  <wp:posOffset>7343775</wp:posOffset>
                </wp:positionH>
                <wp:positionV relativeFrom="paragraph">
                  <wp:posOffset>2159635</wp:posOffset>
                </wp:positionV>
                <wp:extent cx="2052320" cy="2124075"/>
                <wp:effectExtent l="11430" t="5080" r="12700" b="4445"/>
                <wp:wrapNone/>
                <wp:docPr id="3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2124075"/>
                          <a:chOff x="1123711" y="1090221"/>
                          <a:chExt cx="18621" cy="18773"/>
                        </a:xfrm>
                      </wpg:grpSpPr>
                      <wps:wsp>
                        <wps:cNvPr id="36" name="Text Box 71"/>
                        <wps:cNvSpPr txBox="1">
                          <a:spLocks noChangeArrowheads="1" noChangeShapeType="1"/>
                        </wps:cNvSpPr>
                        <wps:spPr bwMode="auto">
                          <a:xfrm>
                            <a:off x="1123711" y="1090221"/>
                            <a:ext cx="18622" cy="1877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34F59" w:rsidRDefault="00D34F59" w:rsidP="00EB43E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D34F59" w:rsidRDefault="00D34F59" w:rsidP="00EB43E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wps:txbx>
                        <wps:bodyPr rot="0" vert="horz" wrap="square" lIns="36195" tIns="36195" rIns="36195" bIns="36195" anchor="t" anchorCtr="0" upright="1">
                          <a:noAutofit/>
                        </wps:bodyPr>
                      </wps:wsp>
                      <wps:wsp>
                        <wps:cNvPr id="37" name="Line 72"/>
                        <wps:cNvCnPr/>
                        <wps:spPr bwMode="auto">
                          <a:xfrm>
                            <a:off x="1123711" y="1090221"/>
                            <a:ext cx="18622"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0" o:spid="_x0000_s1029" style="position:absolute;left:0;text-align:left;margin-left:578.25pt;margin-top:170.05pt;width:161.6pt;height:167.25pt;z-index:251693056" coordorigin="11237,10902" coordsize="18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">
                <v:shape id="Text Box 71" o:spid="_x0000_s1030" type="#_x0000_t202" style="position:absolute;left:11237;top:10902;width:18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rrcUA&#10;AADbAAAADwAAAGRycy9kb3ducmV2LnhtbESPUWvCQBCE3wv+h2OFvhS9WFFr9JTS0lIEBW2pr0tu&#10;zQVzeyF3TeK/9wqCj8PsfLOzXHe2FA3VvnCsYDRMQBBnThecK/j5/hi8gPABWWPpmBRcyMN61XtY&#10;Yqpdy3tqDiEXEcI+RQUmhCqV0meGLPqhq4ijd3K1xRBlnUtdYxvhtpTPSTKVFguODQYrejOUnQ9/&#10;Nr6xmTS7p3G+nVXmaDibf+J7+6vUY797XYAI1IX78S39pRWMp/C/JQJ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2utxQAAANsAAAAPAAAAAAAAAAAAAAAAAJgCAABkcnMv&#10;ZG93bnJldi54bWxQSwUGAAAAAAQABAD1AAAAigMAAAAA&#10;" stroked="f" strokecolor="black [0]" strokeweight="0" insetpen="t">
                  <v:shadow color="#ccc"/>
                  <o:lock v:ext="edit" shapetype="t"/>
                  <v:textbox inset="2.85pt,2.85pt,2.85pt,2.85pt">
                    <w:txbxContent>
                      <w:p w:rsidR="00D34F59" w:rsidRDefault="00D34F59" w:rsidP="00EB43E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D34F59" w:rsidRDefault="00D34F59" w:rsidP="00EB43E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v:textbox>
                </v:shape>
                <v:line id="Line 72" o:spid="_x0000_s1031" style="position:absolute;visibility:visible;mso-wrap-style:square" from="11237,10902" to="11423,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GyRMQAAADbAAAADwAAAGRycy9kb3ducmV2LnhtbESPQWvCQBSE70L/w/IK3nSjQtXUVYog&#10;FEEwSQ89PrLPJO3u25Ddxvjv3YLgcZiZb5jNbrBG9NT5xrGC2TQBQVw63XCl4Ks4TFYgfEDWaByT&#10;ght52G1fRhtMtbtyRn0eKhEh7FNUUIfQplL6siaLfupa4uhdXGcxRNlVUnd4jXBr5DxJ3qTFhuNC&#10;jS3tayp/8z+rID9ZM89++qQos4v5Pob1bHVeKzV+HT7eQQQawjP8aH9qBYsl/H+JP0B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bJExAAAANsAAAAPAAAAAAAAAAAA&#10;AAAAAKECAABkcnMvZG93bnJldi54bWxQSwUGAAAAAAQABAD5AAAAkgMAAAAA&#10;" strokecolor="black [0]" strokeweight=".25pt">
                  <v:shadow color="#ccc"/>
                </v:line>
              </v:group>
            </w:pict>
          </mc:Fallback>
        </mc:AlternateContent>
      </w:r>
      <w:r w:rsidR="00EB43E6" w:rsidRPr="00434481">
        <w:rPr>
          <w:rFonts w:asciiTheme="minorHAnsi" w:hAnsiTheme="minorHAnsi"/>
          <w:noProof/>
          <w:sz w:val="40"/>
          <w:szCs w:val="40"/>
        </w:rPr>
        <w:drawing>
          <wp:anchor distT="36576" distB="36576" distL="36576" distR="36576" simplePos="0" relativeHeight="251687936" behindDoc="0" locked="0" layoutInCell="1" allowOverlap="1">
            <wp:simplePos x="0" y="0"/>
            <wp:positionH relativeFrom="column">
              <wp:posOffset>7343775</wp:posOffset>
            </wp:positionH>
            <wp:positionV relativeFrom="paragraph">
              <wp:posOffset>1223645</wp:posOffset>
            </wp:positionV>
            <wp:extent cx="2129790" cy="655320"/>
            <wp:effectExtent l="19050" t="0" r="3810" b="0"/>
            <wp:wrapNone/>
            <wp:docPr id="5" name="Picture 19" descr="charity-logo-rccin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arity-logo-rccinc[1]"/>
                    <pic:cNvPicPr>
                      <a:picLocks noChangeAspect="1" noChangeArrowheads="1"/>
                    </pic:cNvPicPr>
                  </pic:nvPicPr>
                  <pic:blipFill>
                    <a:blip r:embed="rId8" cstate="print"/>
                    <a:srcRect/>
                    <a:stretch>
                      <a:fillRect/>
                    </a:stretch>
                  </pic:blipFill>
                  <pic:spPr bwMode="auto">
                    <a:xfrm>
                      <a:off x="0" y="0"/>
                      <a:ext cx="2129790" cy="655320"/>
                    </a:xfrm>
                    <a:prstGeom prst="rect">
                      <a:avLst/>
                    </a:prstGeom>
                    <a:noFill/>
                    <a:ln w="9525" algn="in">
                      <a:noFill/>
                      <a:miter lim="800000"/>
                      <a:headEnd/>
                      <a:tailEnd/>
                    </a:ln>
                    <a:effectLst/>
                  </pic:spPr>
                </pic:pic>
              </a:graphicData>
            </a:graphic>
          </wp:anchor>
        </w:drawing>
      </w:r>
      <w:r>
        <w:rPr>
          <w:rFonts w:asciiTheme="minorHAnsi" w:hAnsiTheme="minorHAnsi"/>
          <w:noProof/>
          <w:color w:val="auto"/>
          <w:kern w:val="0"/>
          <w:sz w:val="40"/>
          <w:szCs w:val="40"/>
        </w:rPr>
        <mc:AlternateContent>
          <mc:Choice Requires="wpg">
            <w:drawing>
              <wp:anchor distT="0" distB="0" distL="114300" distR="114300" simplePos="0" relativeHeight="251694080" behindDoc="0" locked="0" layoutInCell="1" allowOverlap="1">
                <wp:simplePos x="0" y="0"/>
                <wp:positionH relativeFrom="column">
                  <wp:posOffset>7343775</wp:posOffset>
                </wp:positionH>
                <wp:positionV relativeFrom="paragraph">
                  <wp:posOffset>2159635</wp:posOffset>
                </wp:positionV>
                <wp:extent cx="2052320" cy="2124075"/>
                <wp:effectExtent l="11430" t="5080" r="12700" b="4445"/>
                <wp:wrapNone/>
                <wp:docPr id="3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2124075"/>
                          <a:chOff x="1123711" y="1090221"/>
                          <a:chExt cx="18621" cy="18773"/>
                        </a:xfrm>
                      </wpg:grpSpPr>
                      <wps:wsp>
                        <wps:cNvPr id="33" name="Text Box 74"/>
                        <wps:cNvSpPr txBox="1">
                          <a:spLocks noChangeArrowheads="1" noChangeShapeType="1"/>
                        </wps:cNvSpPr>
                        <wps:spPr bwMode="auto">
                          <a:xfrm>
                            <a:off x="1123711" y="1090221"/>
                            <a:ext cx="18622" cy="1877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34F59" w:rsidRDefault="00D34F59" w:rsidP="00EB43E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D34F59" w:rsidRDefault="00D34F59" w:rsidP="00EB43E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wps:txbx>
                        <wps:bodyPr rot="0" vert="horz" wrap="square" lIns="36195" tIns="36195" rIns="36195" bIns="36195" anchor="t" anchorCtr="0" upright="1">
                          <a:noAutofit/>
                        </wps:bodyPr>
                      </wps:wsp>
                      <wps:wsp>
                        <wps:cNvPr id="34" name="Line 75"/>
                        <wps:cNvCnPr/>
                        <wps:spPr bwMode="auto">
                          <a:xfrm>
                            <a:off x="1123711" y="1090221"/>
                            <a:ext cx="18622"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32" style="position:absolute;left:0;text-align:left;margin-left:578.25pt;margin-top:170.05pt;width:161.6pt;height:167.25pt;z-index:251694080" coordorigin="11237,10902" coordsize="18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">
                <v:shape id="Text Box 74" o:spid="_x0000_s1033" type="#_x0000_t202" style="position:absolute;left:11237;top:10902;width:18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INcYA&#10;AADbAAAADwAAAGRycy9kb3ducmV2LnhtbESPX2vCQBDE3wv9DscKvhS91NBqU08pSkUEC/6hfV1y&#10;ay40txdy1yR+e69Q6OMwO7/ZmS97W4mWGl86VvA4TkAQ506XXCg4n95HMxA+IGusHJOCK3lYLu7v&#10;5php1/GB2mMoRISwz1CBCaHOpPS5IYt+7Gri6F1cYzFE2RRSN9hFuK3kJEmepcWSY4PBmlaG8u/j&#10;j41v7J7aj4e02E9r82U4f9nguvtUajjo315BBOrD//FfeqsVpCn8bokA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jINcYAAADbAAAADwAAAAAAAAAAAAAAAACYAgAAZHJz&#10;L2Rvd25yZXYueG1sUEsFBgAAAAAEAAQA9QAAAIsDAAAAAA==&#10;" stroked="f" strokecolor="black [0]" strokeweight="0" insetpen="t">
                  <v:shadow color="#ccc"/>
                  <o:lock v:ext="edit" shapetype="t"/>
                  <v:textbox inset="2.85pt,2.85pt,2.85pt,2.85pt">
                    <w:txbxContent>
                      <w:p w:rsidR="00D34F59" w:rsidRDefault="00D34F59" w:rsidP="00EB43E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D34F59" w:rsidRDefault="00D34F59" w:rsidP="00EB43E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v:textbox>
                </v:shape>
                <v:line id="Line 75" o:spid="_x0000_s1034" style="position:absolute;visibility:visible;mso-wrap-style:square" from="11237,10902" to="11423,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MsM8QAAADbAAAADwAAAGRycy9kb3ducmV2LnhtbESPQWvCQBSE70L/w/IK3nSjFtHUVYog&#10;FEEwSQ89PrLPJO3u25Ddxvjv3YLgcZiZb5jNbrBG9NT5xrGC2TQBQVw63XCl4Ks4TFYgfEDWaByT&#10;ght52G1fRhtMtbtyRn0eKhEh7FNUUIfQplL6siaLfupa4uhdXGcxRNlVUnd4jXBr5DxJltJiw3Gh&#10;xpb2NZW/+Z9VkJ+smWc/fVKU2cV8H8N6tjqvlRq/Dh/vIAIN4Rl+tD+1gsUb/H+JP0B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0ywzxAAAANsAAAAPAAAAAAAAAAAA&#10;AAAAAKECAABkcnMvZG93bnJldi54bWxQSwUGAAAAAAQABAD5AAAAkgMAAAAA&#10;" strokecolor="black [0]" strokeweight=".25pt">
                  <v:shadow color="#ccc"/>
                </v:line>
              </v:group>
            </w:pict>
          </mc:Fallback>
        </mc:AlternateContent>
      </w:r>
      <w:r w:rsidR="00EB43E6" w:rsidRPr="00434481">
        <w:rPr>
          <w:rFonts w:asciiTheme="minorHAnsi" w:hAnsiTheme="minorHAnsi"/>
          <w:b/>
          <w:bCs/>
          <w:sz w:val="40"/>
          <w:szCs w:val="40"/>
        </w:rPr>
        <w:t>Specialized Communication Resources for Children</w:t>
      </w:r>
    </w:p>
    <w:p w:rsidR="00AB56BF" w:rsidRPr="00434481" w:rsidRDefault="006D62CD" w:rsidP="00EB43E6">
      <w:pPr>
        <w:pStyle w:val="msotitle3"/>
        <w:widowControl w:val="0"/>
        <w:spacing w:before="100" w:beforeAutospacing="1" w:after="100" w:afterAutospacing="1"/>
        <w:jc w:val="center"/>
        <w:rPr>
          <w:rFonts w:asciiTheme="minorHAnsi" w:hAnsiTheme="minorHAnsi"/>
          <w:b/>
          <w:bCs/>
          <w:sz w:val="40"/>
          <w:szCs w:val="40"/>
        </w:rPr>
      </w:pPr>
      <w:r>
        <w:rPr>
          <w:rFonts w:cs="Arial"/>
          <w:noProof/>
          <w:sz w:val="24"/>
          <w:szCs w:val="24"/>
        </w:rPr>
        <mc:AlternateContent>
          <mc:Choice Requires="wps">
            <w:drawing>
              <wp:anchor distT="0" distB="0" distL="114300" distR="114300" simplePos="0" relativeHeight="251688960" behindDoc="0" locked="0" layoutInCell="1" allowOverlap="1">
                <wp:simplePos x="0" y="0"/>
                <wp:positionH relativeFrom="column">
                  <wp:posOffset>-20955</wp:posOffset>
                </wp:positionH>
                <wp:positionV relativeFrom="paragraph">
                  <wp:posOffset>277495</wp:posOffset>
                </wp:positionV>
                <wp:extent cx="5975350" cy="329565"/>
                <wp:effectExtent l="0" t="1270" r="15875" b="31115"/>
                <wp:wrapNone/>
                <wp:docPr id="3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329565"/>
                        </a:xfrm>
                        <a:prstGeom prst="rtTriangle">
                          <a:avLst/>
                        </a:prstGeom>
                        <a:solidFill>
                          <a:srgbClr val="0099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6" style="position:absolute;margin-left:-1.65pt;margin-top:21.85pt;width:470.5pt;height:25.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" fillcolor="#090" stroked="f" strokecolor="#f2f2f2 [3041]" strokeweight="3pt">
                <v:shadow on="t" color="#16505e [1604]" opacity=".5" offset="1pt"/>
              </v:shape>
            </w:pict>
          </mc:Fallback>
        </mc:AlternateContent>
      </w:r>
      <w:r w:rsidR="00AB56BF">
        <w:rPr>
          <w:rFonts w:asciiTheme="minorHAnsi" w:hAnsiTheme="minorHAnsi"/>
          <w:b/>
          <w:bCs/>
          <w:sz w:val="40"/>
          <w:szCs w:val="40"/>
        </w:rPr>
        <w:t>Community Learning Opportunities</w:t>
      </w:r>
    </w:p>
    <w:p w:rsidR="00434481" w:rsidRPr="00434481" w:rsidRDefault="00434481" w:rsidP="00EB43E6">
      <w:pPr>
        <w:spacing w:before="100" w:beforeAutospacing="1" w:after="100" w:afterAutospacing="1" w:line="240" w:lineRule="auto"/>
      </w:pPr>
    </w:p>
    <w:p w:rsidR="00AB56BF" w:rsidRPr="00166903" w:rsidRDefault="00EB43E6" w:rsidP="00166903">
      <w:pPr>
        <w:pStyle w:val="Heading7"/>
        <w:rPr>
          <w:rFonts w:asciiTheme="minorHAnsi" w:hAnsiTheme="minorHAnsi"/>
          <w:sz w:val="36"/>
          <w:szCs w:val="36"/>
        </w:rPr>
      </w:pPr>
      <w:r w:rsidRPr="00434481">
        <w:rPr>
          <w:rFonts w:asciiTheme="minorHAnsi" w:hAnsiTheme="minorHAnsi"/>
          <w:sz w:val="36"/>
          <w:szCs w:val="36"/>
        </w:rPr>
        <w:t>201</w:t>
      </w:r>
      <w:r w:rsidR="0068500E">
        <w:rPr>
          <w:rFonts w:asciiTheme="minorHAnsi" w:hAnsiTheme="minorHAnsi"/>
          <w:sz w:val="36"/>
          <w:szCs w:val="36"/>
        </w:rPr>
        <w:t>6</w:t>
      </w:r>
      <w:r w:rsidRPr="00434481">
        <w:rPr>
          <w:rFonts w:asciiTheme="minorHAnsi" w:hAnsiTheme="minorHAnsi"/>
          <w:sz w:val="36"/>
          <w:szCs w:val="36"/>
        </w:rPr>
        <w:t xml:space="preserve"> - 201</w:t>
      </w:r>
      <w:r w:rsidR="0068500E">
        <w:rPr>
          <w:rFonts w:asciiTheme="minorHAnsi" w:hAnsiTheme="minorHAnsi"/>
          <w:sz w:val="36"/>
          <w:szCs w:val="36"/>
        </w:rPr>
        <w:t>7</w:t>
      </w:r>
    </w:p>
    <w:p w:rsidR="00EB43E6" w:rsidRPr="00434481" w:rsidRDefault="00EB43E6" w:rsidP="00E36270">
      <w:pPr>
        <w:pStyle w:val="BodyText"/>
        <w:spacing w:before="100" w:beforeAutospacing="1" w:after="100" w:afterAutospacing="1"/>
        <w:jc w:val="center"/>
        <w:rPr>
          <w:rFonts w:asciiTheme="minorHAnsi" w:hAnsiTheme="minorHAnsi"/>
          <w:b/>
          <w:bCs/>
          <w:szCs w:val="26"/>
        </w:rPr>
      </w:pPr>
      <w:r w:rsidRPr="00AB56BF">
        <w:rPr>
          <w:rFonts w:asciiTheme="minorHAnsi" w:hAnsiTheme="minorHAnsi"/>
          <w:bCs/>
          <w:i/>
          <w:szCs w:val="26"/>
          <w:u w:val="single"/>
        </w:rPr>
        <w:t>Please</w:t>
      </w:r>
      <w:r w:rsidRPr="00AB56BF">
        <w:rPr>
          <w:rFonts w:asciiTheme="minorHAnsi" w:hAnsiTheme="minorHAnsi"/>
          <w:bCs/>
          <w:i/>
          <w:szCs w:val="26"/>
        </w:rPr>
        <w:t xml:space="preserve"> share this information with </w:t>
      </w:r>
      <w:r w:rsidRPr="00AB56BF">
        <w:rPr>
          <w:rFonts w:asciiTheme="minorHAnsi" w:hAnsiTheme="minorHAnsi"/>
          <w:bCs/>
          <w:i/>
          <w:szCs w:val="26"/>
          <w:u w:val="single"/>
        </w:rPr>
        <w:t>all</w:t>
      </w:r>
      <w:r w:rsidRPr="00AB56BF">
        <w:rPr>
          <w:rFonts w:asciiTheme="minorHAnsi" w:hAnsiTheme="minorHAnsi"/>
          <w:bCs/>
          <w:i/>
          <w:szCs w:val="26"/>
        </w:rPr>
        <w:t xml:space="preserve"> registrants</w:t>
      </w:r>
      <w:r w:rsidRPr="00AB56BF">
        <w:rPr>
          <w:rFonts w:asciiTheme="minorHAnsi" w:hAnsiTheme="minorHAnsi"/>
          <w:b/>
          <w:bCs/>
          <w:szCs w:val="26"/>
        </w:rPr>
        <w:t>.</w:t>
      </w:r>
    </w:p>
    <w:p w:rsidR="00EB43E6" w:rsidRPr="00434481" w:rsidRDefault="00755515" w:rsidP="00EB43E6">
      <w:pPr>
        <w:pStyle w:val="BodyText"/>
        <w:numPr>
          <w:ilvl w:val="0"/>
          <w:numId w:val="8"/>
        </w:numPr>
        <w:spacing w:before="100" w:beforeAutospacing="1" w:after="100" w:afterAutospacing="1"/>
        <w:rPr>
          <w:rFonts w:asciiTheme="minorHAnsi" w:hAnsiTheme="minorHAnsi"/>
          <w:b/>
          <w:szCs w:val="26"/>
        </w:rPr>
      </w:pPr>
      <w:r>
        <w:rPr>
          <w:rFonts w:asciiTheme="minorHAnsi" w:hAnsiTheme="minorHAnsi"/>
          <w:b/>
          <w:szCs w:val="26"/>
        </w:rPr>
        <w:t>Full Day sessions are scheduled</w:t>
      </w:r>
      <w:r w:rsidR="00EB43E6" w:rsidRPr="00434481">
        <w:rPr>
          <w:rFonts w:asciiTheme="minorHAnsi" w:hAnsiTheme="minorHAnsi"/>
          <w:b/>
          <w:szCs w:val="26"/>
        </w:rPr>
        <w:t xml:space="preserve"> from 9:</w:t>
      </w:r>
      <w:r w:rsidR="009F10DC">
        <w:rPr>
          <w:rFonts w:asciiTheme="minorHAnsi" w:hAnsiTheme="minorHAnsi"/>
          <w:b/>
          <w:szCs w:val="26"/>
        </w:rPr>
        <w:t>00</w:t>
      </w:r>
      <w:r w:rsidR="00EB43E6" w:rsidRPr="00434481">
        <w:rPr>
          <w:rFonts w:asciiTheme="minorHAnsi" w:hAnsiTheme="minorHAnsi"/>
          <w:b/>
          <w:szCs w:val="26"/>
        </w:rPr>
        <w:t xml:space="preserve"> a.m. to 3:</w:t>
      </w:r>
      <w:r w:rsidR="009F10DC">
        <w:rPr>
          <w:rFonts w:asciiTheme="minorHAnsi" w:hAnsiTheme="minorHAnsi"/>
          <w:b/>
          <w:szCs w:val="26"/>
        </w:rPr>
        <w:t>30</w:t>
      </w:r>
      <w:r w:rsidR="00EB43E6" w:rsidRPr="00434481">
        <w:rPr>
          <w:rFonts w:asciiTheme="minorHAnsi" w:hAnsiTheme="minorHAnsi"/>
          <w:b/>
          <w:szCs w:val="26"/>
        </w:rPr>
        <w:t xml:space="preserve"> p.m. and will be held in </w:t>
      </w:r>
      <w:r w:rsidR="00EB43E6" w:rsidRPr="009F10DC">
        <w:rPr>
          <w:rFonts w:asciiTheme="minorHAnsi" w:hAnsiTheme="minorHAnsi"/>
          <w:b/>
          <w:szCs w:val="26"/>
        </w:rPr>
        <w:t>at</w:t>
      </w:r>
      <w:r w:rsidR="00EB43E6" w:rsidRPr="00755515">
        <w:rPr>
          <w:rFonts w:asciiTheme="minorHAnsi" w:hAnsiTheme="minorHAnsi"/>
          <w:b/>
          <w:szCs w:val="26"/>
        </w:rPr>
        <w:t xml:space="preserve"> </w:t>
      </w:r>
      <w:r w:rsidR="009F10DC">
        <w:rPr>
          <w:rFonts w:asciiTheme="minorHAnsi" w:hAnsiTheme="minorHAnsi"/>
          <w:b/>
          <w:szCs w:val="26"/>
        </w:rPr>
        <w:t>SSCY Centre</w:t>
      </w:r>
      <w:r>
        <w:rPr>
          <w:rFonts w:asciiTheme="minorHAnsi" w:hAnsiTheme="minorHAnsi"/>
          <w:b/>
          <w:szCs w:val="26"/>
        </w:rPr>
        <w:t xml:space="preserve"> 1155 Notre Dame Ave. Winnipeg</w:t>
      </w:r>
      <w:r w:rsidR="00EB43E6" w:rsidRPr="00434481">
        <w:rPr>
          <w:rFonts w:asciiTheme="minorHAnsi" w:hAnsiTheme="minorHAnsi"/>
          <w:b/>
          <w:szCs w:val="26"/>
        </w:rPr>
        <w:t xml:space="preserve">. </w:t>
      </w:r>
    </w:p>
    <w:p w:rsidR="00EB43E6" w:rsidRPr="009F10DC" w:rsidRDefault="00EB43E6" w:rsidP="00EB43E6">
      <w:pPr>
        <w:pStyle w:val="BodyText"/>
        <w:numPr>
          <w:ilvl w:val="0"/>
          <w:numId w:val="8"/>
        </w:numPr>
        <w:spacing w:before="100" w:beforeAutospacing="1" w:after="100" w:afterAutospacing="1"/>
        <w:rPr>
          <w:rFonts w:asciiTheme="minorHAnsi" w:hAnsiTheme="minorHAnsi"/>
          <w:szCs w:val="26"/>
        </w:rPr>
      </w:pPr>
      <w:r w:rsidRPr="00434481">
        <w:rPr>
          <w:rFonts w:asciiTheme="minorHAnsi" w:hAnsiTheme="minorHAnsi"/>
          <w:szCs w:val="26"/>
        </w:rPr>
        <w:t xml:space="preserve"> </w:t>
      </w:r>
      <w:r w:rsidR="009F10DC" w:rsidRPr="009F10DC">
        <w:rPr>
          <w:rFonts w:asciiTheme="minorHAnsi" w:hAnsiTheme="minorHAnsi"/>
          <w:bCs/>
          <w:szCs w:val="26"/>
        </w:rPr>
        <w:t>Paid p</w:t>
      </w:r>
      <w:r w:rsidRPr="009F10DC">
        <w:rPr>
          <w:rFonts w:asciiTheme="minorHAnsi" w:hAnsiTheme="minorHAnsi"/>
          <w:bCs/>
          <w:szCs w:val="26"/>
        </w:rPr>
        <w:t xml:space="preserve">arking is </w:t>
      </w:r>
      <w:r w:rsidR="009F10DC" w:rsidRPr="009F10DC">
        <w:rPr>
          <w:rFonts w:asciiTheme="minorHAnsi" w:hAnsiTheme="minorHAnsi"/>
          <w:bCs/>
          <w:szCs w:val="26"/>
        </w:rPr>
        <w:t xml:space="preserve">available on our lot </w:t>
      </w:r>
      <w:r w:rsidR="00AB56BF">
        <w:rPr>
          <w:rFonts w:asciiTheme="minorHAnsi" w:hAnsiTheme="minorHAnsi"/>
          <w:bCs/>
          <w:szCs w:val="26"/>
        </w:rPr>
        <w:t>at a cost of</w:t>
      </w:r>
      <w:r w:rsidR="009F10DC" w:rsidRPr="009F10DC">
        <w:rPr>
          <w:rFonts w:asciiTheme="minorHAnsi" w:hAnsiTheme="minorHAnsi"/>
          <w:bCs/>
          <w:szCs w:val="26"/>
        </w:rPr>
        <w:t xml:space="preserve"> about $8.00 per day. </w:t>
      </w:r>
      <w:r w:rsidRPr="009F10DC">
        <w:rPr>
          <w:rFonts w:asciiTheme="minorHAnsi" w:hAnsiTheme="minorHAnsi"/>
          <w:bCs/>
          <w:szCs w:val="26"/>
        </w:rPr>
        <w:t xml:space="preserve">Please </w:t>
      </w:r>
      <w:r w:rsidRPr="009F10DC">
        <w:rPr>
          <w:rFonts w:asciiTheme="minorHAnsi" w:hAnsiTheme="minorHAnsi"/>
          <w:b/>
          <w:bCs/>
          <w:szCs w:val="26"/>
        </w:rPr>
        <w:t xml:space="preserve">do not park in patient </w:t>
      </w:r>
      <w:r w:rsidR="00AB56BF">
        <w:rPr>
          <w:rFonts w:asciiTheme="minorHAnsi" w:hAnsiTheme="minorHAnsi"/>
          <w:b/>
          <w:bCs/>
          <w:szCs w:val="26"/>
        </w:rPr>
        <w:t xml:space="preserve">or staff </w:t>
      </w:r>
      <w:r w:rsidRPr="009F10DC">
        <w:rPr>
          <w:rFonts w:asciiTheme="minorHAnsi" w:hAnsiTheme="minorHAnsi"/>
          <w:b/>
          <w:bCs/>
          <w:szCs w:val="26"/>
        </w:rPr>
        <w:t>parking</w:t>
      </w:r>
      <w:r w:rsidR="00AB56BF">
        <w:rPr>
          <w:rFonts w:asciiTheme="minorHAnsi" w:hAnsiTheme="minorHAnsi"/>
          <w:b/>
          <w:bCs/>
          <w:szCs w:val="26"/>
        </w:rPr>
        <w:t xml:space="preserve"> as you risk being ticketed and towed</w:t>
      </w:r>
      <w:r w:rsidRPr="009F10DC">
        <w:rPr>
          <w:rFonts w:asciiTheme="minorHAnsi" w:hAnsiTheme="minorHAnsi"/>
          <w:bCs/>
          <w:szCs w:val="26"/>
        </w:rPr>
        <w:t>.</w:t>
      </w:r>
    </w:p>
    <w:p w:rsidR="00EB43E6" w:rsidRPr="00434481" w:rsidRDefault="00EB43E6" w:rsidP="00EB43E6">
      <w:pPr>
        <w:pStyle w:val="BodyText"/>
        <w:numPr>
          <w:ilvl w:val="0"/>
          <w:numId w:val="8"/>
        </w:numPr>
        <w:spacing w:before="100" w:beforeAutospacing="1" w:after="100" w:afterAutospacing="1"/>
        <w:rPr>
          <w:rFonts w:asciiTheme="minorHAnsi" w:hAnsiTheme="minorHAnsi"/>
          <w:szCs w:val="26"/>
        </w:rPr>
      </w:pPr>
      <w:r w:rsidRPr="00434481">
        <w:rPr>
          <w:rFonts w:asciiTheme="minorHAnsi" w:hAnsiTheme="minorHAnsi"/>
          <w:szCs w:val="26"/>
        </w:rPr>
        <w:t>There are no food services in the building, however nutrition breaks</w:t>
      </w:r>
      <w:r w:rsidR="00B64568">
        <w:rPr>
          <w:rFonts w:asciiTheme="minorHAnsi" w:hAnsiTheme="minorHAnsi"/>
          <w:szCs w:val="26"/>
        </w:rPr>
        <w:t xml:space="preserve"> &amp; treats</w:t>
      </w:r>
      <w:r w:rsidRPr="00434481">
        <w:rPr>
          <w:rFonts w:asciiTheme="minorHAnsi" w:hAnsiTheme="minorHAnsi"/>
          <w:szCs w:val="26"/>
        </w:rPr>
        <w:t xml:space="preserve"> will be provided. There are refrigerators and microwaves, vending machines and coffee available.  One hour will be allowed for lunch.</w:t>
      </w:r>
      <w:r w:rsidRPr="00434481">
        <w:rPr>
          <w:rFonts w:asciiTheme="minorHAnsi" w:hAnsiTheme="minorHAnsi"/>
          <w:b/>
          <w:bCs/>
          <w:szCs w:val="26"/>
        </w:rPr>
        <w:t xml:space="preserve"> </w:t>
      </w:r>
      <w:r w:rsidRPr="00434481">
        <w:rPr>
          <w:rFonts w:asciiTheme="minorHAnsi" w:hAnsiTheme="minorHAnsi"/>
          <w:bCs/>
          <w:szCs w:val="26"/>
        </w:rPr>
        <w:t>We encourage participants to bring a bagged lunch in order to maximize our time together.</w:t>
      </w:r>
    </w:p>
    <w:p w:rsidR="00AB56BF" w:rsidRPr="00AB56BF" w:rsidRDefault="00EB43E6" w:rsidP="00AB56BF">
      <w:pPr>
        <w:pStyle w:val="BodyText"/>
        <w:numPr>
          <w:ilvl w:val="0"/>
          <w:numId w:val="8"/>
        </w:numPr>
        <w:spacing w:before="100" w:beforeAutospacing="1" w:after="100" w:afterAutospacing="1"/>
        <w:rPr>
          <w:rFonts w:asciiTheme="minorHAnsi" w:hAnsiTheme="minorHAnsi"/>
          <w:b/>
          <w:bCs/>
          <w:szCs w:val="26"/>
        </w:rPr>
      </w:pPr>
      <w:r w:rsidRPr="00AB56BF">
        <w:rPr>
          <w:rFonts w:asciiTheme="minorHAnsi" w:hAnsiTheme="minorHAnsi"/>
          <w:b/>
          <w:bCs/>
          <w:szCs w:val="26"/>
        </w:rPr>
        <w:t xml:space="preserve">The temperature in the </w:t>
      </w:r>
      <w:r w:rsidR="00887CE0">
        <w:rPr>
          <w:rFonts w:asciiTheme="minorHAnsi" w:hAnsiTheme="minorHAnsi"/>
          <w:b/>
          <w:bCs/>
          <w:szCs w:val="26"/>
        </w:rPr>
        <w:t>p</w:t>
      </w:r>
      <w:r w:rsidR="00AB56BF" w:rsidRPr="00AB56BF">
        <w:rPr>
          <w:rFonts w:asciiTheme="minorHAnsi" w:hAnsiTheme="minorHAnsi"/>
          <w:b/>
          <w:bCs/>
          <w:szCs w:val="26"/>
        </w:rPr>
        <w:t>resentation</w:t>
      </w:r>
      <w:r w:rsidR="00887CE0">
        <w:rPr>
          <w:rFonts w:asciiTheme="minorHAnsi" w:hAnsiTheme="minorHAnsi"/>
          <w:b/>
          <w:bCs/>
          <w:szCs w:val="26"/>
        </w:rPr>
        <w:t xml:space="preserve"> r</w:t>
      </w:r>
      <w:r w:rsidRPr="00AB56BF">
        <w:rPr>
          <w:rFonts w:asciiTheme="minorHAnsi" w:hAnsiTheme="minorHAnsi"/>
          <w:b/>
          <w:bCs/>
          <w:szCs w:val="26"/>
        </w:rPr>
        <w:t xml:space="preserve">oom </w:t>
      </w:r>
      <w:r w:rsidR="00AB56BF" w:rsidRPr="00AB56BF">
        <w:rPr>
          <w:rFonts w:asciiTheme="minorHAnsi" w:hAnsiTheme="minorHAnsi"/>
          <w:b/>
          <w:bCs/>
          <w:szCs w:val="26"/>
        </w:rPr>
        <w:t>may fluctuate</w:t>
      </w:r>
      <w:r w:rsidRPr="00AB56BF">
        <w:rPr>
          <w:rFonts w:asciiTheme="minorHAnsi" w:hAnsiTheme="minorHAnsi"/>
          <w:b/>
          <w:bCs/>
          <w:szCs w:val="26"/>
        </w:rPr>
        <w:t xml:space="preserve"> with the season. </w:t>
      </w:r>
      <w:r w:rsidR="00AB56BF" w:rsidRPr="00AB56BF">
        <w:rPr>
          <w:rFonts w:asciiTheme="minorHAnsi" w:hAnsiTheme="minorHAnsi"/>
          <w:b/>
          <w:bCs/>
          <w:szCs w:val="26"/>
        </w:rPr>
        <w:t>So for your comfort, please dress in layers</w:t>
      </w:r>
    </w:p>
    <w:p w:rsidR="00AB56BF" w:rsidRPr="00AB56BF" w:rsidRDefault="00AB56BF" w:rsidP="00AB56BF">
      <w:pPr>
        <w:pStyle w:val="BodyText"/>
        <w:numPr>
          <w:ilvl w:val="0"/>
          <w:numId w:val="8"/>
        </w:numPr>
        <w:spacing w:before="100" w:beforeAutospacing="1" w:after="100" w:afterAutospacing="1"/>
        <w:rPr>
          <w:rFonts w:asciiTheme="minorHAnsi" w:hAnsiTheme="minorHAnsi"/>
          <w:szCs w:val="26"/>
        </w:rPr>
      </w:pPr>
      <w:r w:rsidRPr="00AB56BF">
        <w:rPr>
          <w:rFonts w:asciiTheme="minorHAnsi" w:hAnsiTheme="minorHAnsi"/>
          <w:bCs/>
          <w:szCs w:val="26"/>
        </w:rPr>
        <w:t>Please note that we are a scent free facility.</w:t>
      </w:r>
      <w:r>
        <w:rPr>
          <w:rFonts w:asciiTheme="minorHAnsi" w:hAnsiTheme="minorHAnsi"/>
          <w:bCs/>
          <w:szCs w:val="26"/>
        </w:rPr>
        <w:t xml:space="preserve"> </w:t>
      </w:r>
      <w:r w:rsidRPr="00AB56BF">
        <w:rPr>
          <w:rFonts w:asciiTheme="minorHAnsi" w:hAnsiTheme="minorHAnsi"/>
          <w:bCs/>
          <w:szCs w:val="26"/>
        </w:rPr>
        <w:sym w:font="Wingdings" w:char="F04A"/>
      </w:r>
      <w:r w:rsidRPr="00AB56BF">
        <w:rPr>
          <w:rFonts w:asciiTheme="minorHAnsi" w:hAnsiTheme="minorHAnsi"/>
          <w:bCs/>
          <w:szCs w:val="26"/>
        </w:rPr>
        <w:t xml:space="preserve">  </w:t>
      </w:r>
    </w:p>
    <w:p w:rsidR="00660076" w:rsidRPr="00166903" w:rsidRDefault="00AB56BF" w:rsidP="00166903">
      <w:pPr>
        <w:ind w:left="360"/>
        <w:jc w:val="center"/>
        <w:rPr>
          <w:rFonts w:ascii="Calibri" w:eastAsia="Times New Roman" w:hAnsi="Calibri" w:cs="Times New Roman"/>
          <w:i/>
          <w:color w:val="000000"/>
          <w:sz w:val="28"/>
          <w:szCs w:val="28"/>
          <w:lang w:val="en-CA" w:eastAsia="en-CA"/>
        </w:rPr>
      </w:pPr>
      <w:r w:rsidRPr="00AB56BF">
        <w:rPr>
          <w:i/>
          <w:sz w:val="28"/>
          <w:szCs w:val="28"/>
        </w:rPr>
        <w:t>Coming From a distance? Enquire about attending through TELEHEALTH.</w:t>
      </w:r>
    </w:p>
    <w:p w:rsidR="00DB1087" w:rsidRDefault="00DB1087" w:rsidP="00A77969">
      <w:pPr>
        <w:spacing w:after="0"/>
        <w:rPr>
          <w:b/>
          <w:bCs/>
          <w:sz w:val="24"/>
          <w:szCs w:val="24"/>
        </w:rPr>
      </w:pPr>
    </w:p>
    <w:p w:rsidR="00166903" w:rsidRPr="00166903" w:rsidRDefault="00166903" w:rsidP="00A77969">
      <w:pPr>
        <w:spacing w:after="0"/>
        <w:rPr>
          <w:sz w:val="24"/>
          <w:szCs w:val="24"/>
        </w:rPr>
      </w:pPr>
      <w:r w:rsidRPr="00166903">
        <w:rPr>
          <w:b/>
          <w:bCs/>
          <w:sz w:val="24"/>
          <w:szCs w:val="24"/>
        </w:rPr>
        <w:t>Register by:</w:t>
      </w:r>
      <w:r w:rsidRPr="00166903">
        <w:rPr>
          <w:sz w:val="24"/>
          <w:szCs w:val="24"/>
        </w:rPr>
        <w:t xml:space="preserve">  </w:t>
      </w:r>
      <w:r w:rsidR="00A77969">
        <w:rPr>
          <w:sz w:val="24"/>
          <w:szCs w:val="24"/>
        </w:rPr>
        <w:tab/>
      </w:r>
      <w:r w:rsidRPr="00166903">
        <w:rPr>
          <w:sz w:val="24"/>
          <w:szCs w:val="24"/>
        </w:rPr>
        <w:t>Phone</w:t>
      </w:r>
      <w:r>
        <w:rPr>
          <w:sz w:val="24"/>
          <w:szCs w:val="24"/>
        </w:rPr>
        <w:t>:</w:t>
      </w:r>
      <w:r w:rsidRPr="00166903">
        <w:rPr>
          <w:sz w:val="24"/>
          <w:szCs w:val="24"/>
        </w:rPr>
        <w:t xml:space="preserve"> (204 -258-6500)</w:t>
      </w:r>
    </w:p>
    <w:p w:rsidR="00166903" w:rsidRDefault="00166903" w:rsidP="00A77969">
      <w:pPr>
        <w:spacing w:after="0"/>
        <w:ind w:left="720" w:firstLine="720"/>
        <w:rPr>
          <w:sz w:val="24"/>
          <w:szCs w:val="24"/>
        </w:rPr>
      </w:pPr>
      <w:r w:rsidRPr="00166903">
        <w:rPr>
          <w:sz w:val="24"/>
          <w:szCs w:val="24"/>
        </w:rPr>
        <w:t>Fax</w:t>
      </w:r>
      <w:r>
        <w:rPr>
          <w:sz w:val="24"/>
          <w:szCs w:val="24"/>
        </w:rPr>
        <w:t>:</w:t>
      </w:r>
      <w:r w:rsidRPr="00166903">
        <w:rPr>
          <w:sz w:val="24"/>
          <w:szCs w:val="24"/>
        </w:rPr>
        <w:t xml:space="preserve"> (</w:t>
      </w:r>
      <w:r w:rsidRPr="00166903">
        <w:rPr>
          <w:rFonts w:ascii="Calibri" w:eastAsia="Times New Roman" w:hAnsi="Calibri" w:cs="Times New Roman"/>
          <w:color w:val="000000"/>
          <w:sz w:val="24"/>
          <w:szCs w:val="24"/>
          <w:lang w:val="en-CA" w:eastAsia="en-CA"/>
        </w:rPr>
        <w:t xml:space="preserve">204 -477- 5547 </w:t>
      </w:r>
      <w:r w:rsidRPr="00166903">
        <w:rPr>
          <w:sz w:val="24"/>
          <w:szCs w:val="24"/>
        </w:rPr>
        <w:t xml:space="preserve">)  </w:t>
      </w:r>
    </w:p>
    <w:p w:rsidR="00A77969" w:rsidRPr="00166903" w:rsidRDefault="00A77969" w:rsidP="00A77969">
      <w:pPr>
        <w:spacing w:after="0"/>
        <w:ind w:left="720" w:firstLine="720"/>
        <w:rPr>
          <w:sz w:val="24"/>
          <w:szCs w:val="24"/>
        </w:rPr>
      </w:pPr>
      <w:r>
        <w:rPr>
          <w:sz w:val="24"/>
          <w:szCs w:val="24"/>
        </w:rPr>
        <w:t>Email: yvonnek@rccinc.ca</w:t>
      </w:r>
    </w:p>
    <w:p w:rsidR="00166903" w:rsidRPr="00166903" w:rsidRDefault="00166903" w:rsidP="00A77969">
      <w:pPr>
        <w:spacing w:after="0"/>
        <w:ind w:left="720" w:firstLine="720"/>
        <w:rPr>
          <w:sz w:val="24"/>
          <w:szCs w:val="24"/>
        </w:rPr>
      </w:pPr>
      <w:r>
        <w:rPr>
          <w:sz w:val="24"/>
          <w:szCs w:val="24"/>
        </w:rPr>
        <w:t>M</w:t>
      </w:r>
      <w:r w:rsidRPr="00166903">
        <w:rPr>
          <w:sz w:val="24"/>
          <w:szCs w:val="24"/>
        </w:rPr>
        <w:t>ail registration form:</w:t>
      </w:r>
      <w:r>
        <w:rPr>
          <w:sz w:val="28"/>
          <w:szCs w:val="28"/>
        </w:rPr>
        <w:t xml:space="preserve"> </w:t>
      </w:r>
      <w:r>
        <w:rPr>
          <w:sz w:val="28"/>
          <w:szCs w:val="28"/>
        </w:rPr>
        <w:tab/>
      </w:r>
      <w:r w:rsidRPr="00166903">
        <w:rPr>
          <w:sz w:val="24"/>
          <w:szCs w:val="24"/>
        </w:rPr>
        <w:t xml:space="preserve">Attention Yvonne Kash, </w:t>
      </w:r>
    </w:p>
    <w:p w:rsidR="00A77969" w:rsidRDefault="00166903" w:rsidP="00A77969">
      <w:pPr>
        <w:spacing w:after="0"/>
        <w:ind w:left="3600" w:firstLine="720"/>
        <w:rPr>
          <w:sz w:val="24"/>
          <w:szCs w:val="24"/>
        </w:rPr>
      </w:pPr>
      <w:r w:rsidRPr="00166903">
        <w:rPr>
          <w:sz w:val="24"/>
          <w:szCs w:val="24"/>
        </w:rPr>
        <w:t xml:space="preserve">SCRC Department , </w:t>
      </w:r>
      <w:r w:rsidR="00A77969">
        <w:rPr>
          <w:sz w:val="24"/>
          <w:szCs w:val="24"/>
        </w:rPr>
        <w:t>SSCY Centre</w:t>
      </w:r>
    </w:p>
    <w:p w:rsidR="00166903" w:rsidRPr="00166903" w:rsidRDefault="00166903" w:rsidP="00A77969">
      <w:pPr>
        <w:spacing w:after="0"/>
        <w:ind w:left="3600" w:firstLine="720"/>
        <w:rPr>
          <w:sz w:val="24"/>
          <w:szCs w:val="24"/>
        </w:rPr>
      </w:pPr>
      <w:r w:rsidRPr="00166903">
        <w:rPr>
          <w:sz w:val="24"/>
          <w:szCs w:val="24"/>
        </w:rPr>
        <w:t xml:space="preserve"> 1155 Notre Dame Ave, </w:t>
      </w:r>
    </w:p>
    <w:p w:rsidR="00166903" w:rsidRPr="00166903" w:rsidRDefault="00A77969" w:rsidP="00A77969">
      <w:pPr>
        <w:spacing w:after="0"/>
        <w:ind w:left="3600" w:firstLine="720"/>
        <w:rPr>
          <w:sz w:val="24"/>
          <w:szCs w:val="24"/>
        </w:rPr>
      </w:pPr>
      <w:r>
        <w:rPr>
          <w:sz w:val="24"/>
          <w:szCs w:val="24"/>
        </w:rPr>
        <w:t>Winnipeg  R3E 3G1</w:t>
      </w:r>
      <w:r w:rsidR="00166903" w:rsidRPr="00166903">
        <w:rPr>
          <w:sz w:val="24"/>
          <w:szCs w:val="24"/>
        </w:rPr>
        <w:t xml:space="preserve">  </w:t>
      </w:r>
    </w:p>
    <w:p w:rsidR="00DB1087" w:rsidRDefault="00DB1087">
      <w:pPr>
        <w:rPr>
          <w:rFonts w:eastAsia="Times New Roman" w:cs="Times New Roman"/>
          <w:b/>
          <w:bCs/>
          <w:color w:val="000000"/>
          <w:kern w:val="28"/>
          <w:sz w:val="40"/>
          <w:szCs w:val="40"/>
        </w:rPr>
      </w:pPr>
      <w:r>
        <w:rPr>
          <w:b/>
          <w:bCs/>
          <w:sz w:val="40"/>
          <w:szCs w:val="40"/>
        </w:rPr>
        <w:br w:type="page"/>
      </w:r>
    </w:p>
    <w:p w:rsidR="000E6951" w:rsidRPr="00434481" w:rsidRDefault="000E6951" w:rsidP="00BF7FFC">
      <w:pPr>
        <w:pStyle w:val="msotitle3"/>
        <w:widowControl w:val="0"/>
        <w:rPr>
          <w:rFonts w:asciiTheme="minorHAnsi" w:hAnsiTheme="minorHAnsi"/>
          <w:b/>
          <w:bCs/>
          <w:sz w:val="40"/>
          <w:szCs w:val="40"/>
        </w:rPr>
      </w:pPr>
    </w:p>
    <w:p w:rsidR="002A48AF" w:rsidRDefault="006D62CD" w:rsidP="002A48AF">
      <w:pPr>
        <w:pStyle w:val="msotitle3"/>
        <w:widowControl w:val="0"/>
        <w:jc w:val="center"/>
        <w:rPr>
          <w:rFonts w:ascii="Britannic Bold" w:hAnsi="Britannic Bold"/>
          <w:b/>
          <w:bCs/>
          <w:sz w:val="40"/>
          <w:szCs w:val="40"/>
        </w:rPr>
      </w:pPr>
      <w:r>
        <w:rPr>
          <w:rFonts w:asciiTheme="minorHAnsi" w:hAnsiTheme="minorHAnsi"/>
          <w:b/>
          <w:noProof/>
          <w:sz w:val="24"/>
          <w:szCs w:val="24"/>
        </w:rPr>
        <mc:AlternateContent>
          <mc:Choice Requires="wps">
            <w:drawing>
              <wp:anchor distT="0" distB="0" distL="114300" distR="114300" simplePos="0" relativeHeight="251705344" behindDoc="0" locked="0" layoutInCell="1" allowOverlap="1">
                <wp:simplePos x="0" y="0"/>
                <wp:positionH relativeFrom="column">
                  <wp:posOffset>-100330</wp:posOffset>
                </wp:positionH>
                <wp:positionV relativeFrom="paragraph">
                  <wp:posOffset>-1270</wp:posOffset>
                </wp:positionV>
                <wp:extent cx="5853430" cy="250825"/>
                <wp:effectExtent l="6350" t="7620" r="17145" b="27305"/>
                <wp:wrapNone/>
                <wp:docPr id="3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53430" cy="250825"/>
                        </a:xfrm>
                        <a:prstGeom prst="rtTriangle">
                          <a:avLst/>
                        </a:prstGeom>
                        <a:solidFill>
                          <a:srgbClr val="0099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26" type="#_x0000_t6" style="position:absolute;margin-left:-7.9pt;margin-top:-.1pt;width:460.9pt;height:19.7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" fillcolor="#090" stroked="f" strokecolor="#f2f2f2 [3041]" strokeweight="3pt">
                <v:shadow on="t" color="#16505e [1604]" opacity=".5" offset="1pt"/>
              </v:shape>
            </w:pict>
          </mc:Fallback>
        </mc:AlternateContent>
      </w:r>
    </w:p>
    <w:p w:rsidR="00660076" w:rsidRPr="00DB1087" w:rsidRDefault="006D62CD" w:rsidP="002A48AF">
      <w:pPr>
        <w:pStyle w:val="msotitle3"/>
        <w:widowControl w:val="0"/>
        <w:jc w:val="center"/>
        <w:rPr>
          <w:rFonts w:asciiTheme="minorHAnsi" w:hAnsiTheme="minorHAnsi"/>
          <w:b/>
          <w:bCs/>
          <w:sz w:val="36"/>
          <w:szCs w:val="36"/>
        </w:rPr>
      </w:pPr>
      <w:r>
        <w:rPr>
          <w:rFonts w:asciiTheme="minorHAnsi" w:hAnsiTheme="minorHAnsi"/>
          <w:b/>
          <w:noProof/>
          <w:color w:val="auto"/>
          <w:kern w:val="0"/>
          <w:sz w:val="36"/>
          <w:szCs w:val="36"/>
        </w:rPr>
        <mc:AlternateContent>
          <mc:Choice Requires="wpg">
            <w:drawing>
              <wp:anchor distT="0" distB="0" distL="114300" distR="114300" simplePos="0" relativeHeight="251701248" behindDoc="0" locked="0" layoutInCell="1" allowOverlap="1">
                <wp:simplePos x="0" y="0"/>
                <wp:positionH relativeFrom="column">
                  <wp:posOffset>7343775</wp:posOffset>
                </wp:positionH>
                <wp:positionV relativeFrom="paragraph">
                  <wp:posOffset>2159635</wp:posOffset>
                </wp:positionV>
                <wp:extent cx="2052320" cy="2124075"/>
                <wp:effectExtent l="11430" t="11430" r="12700" b="0"/>
                <wp:wrapNone/>
                <wp:docPr id="2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2124075"/>
                          <a:chOff x="1123711" y="1090221"/>
                          <a:chExt cx="18621" cy="18773"/>
                        </a:xfrm>
                      </wpg:grpSpPr>
                      <wps:wsp>
                        <wps:cNvPr id="28" name="Text Box 84"/>
                        <wps:cNvSpPr txBox="1">
                          <a:spLocks noChangeArrowheads="1" noChangeShapeType="1"/>
                        </wps:cNvSpPr>
                        <wps:spPr bwMode="auto">
                          <a:xfrm>
                            <a:off x="1123711" y="1090221"/>
                            <a:ext cx="18622" cy="1877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34F59" w:rsidRDefault="00D34F59" w:rsidP="0066007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D34F59" w:rsidRDefault="00D34F59" w:rsidP="0066007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wps:txbx>
                        <wps:bodyPr rot="0" vert="horz" wrap="square" lIns="36195" tIns="36195" rIns="36195" bIns="36195" anchor="t" anchorCtr="0" upright="1">
                          <a:noAutofit/>
                        </wps:bodyPr>
                      </wps:wsp>
                      <wps:wsp>
                        <wps:cNvPr id="29" name="Line 85"/>
                        <wps:cNvCnPr/>
                        <wps:spPr bwMode="auto">
                          <a:xfrm>
                            <a:off x="1123711" y="1090221"/>
                            <a:ext cx="18622"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3" o:spid="_x0000_s1035" style="position:absolute;left:0;text-align:left;margin-left:578.25pt;margin-top:170.05pt;width:161.6pt;height:167.25pt;z-index:251701248" coordorigin="11237,10902" coordsize="18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">
                <v:shape id="Text Box 84" o:spid="_x0000_s1036" type="#_x0000_t202" style="position:absolute;left:11237;top:10902;width:18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MmcUA&#10;AADbAAAADwAAAGRycy9kb3ducmV2LnhtbESPwUrDQBCG74LvsIzQi7QbK7Y27baIRZFCBWtpr0N2&#10;mg1mZ0N2TeLbOwfB4/DP/803q83ga9VRG6vABu4mGSjiItiKSwPHz5fxI6iYkC3WgcnAD0XYrK+v&#10;Vpjb0PMHdYdUKoFwzNGAS6nJtY6FI49xEhpiyS6h9ZhkbEttW+wF7ms9zbKZ9lixXHDY0LOj4uvw&#10;7UVj99C9396X+3njzo6LxStu+5Mxo5vhaQkq0ZD+l//ab9bAVGTlFw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cyZxQAAANsAAAAPAAAAAAAAAAAAAAAAAJgCAABkcnMv&#10;ZG93bnJldi54bWxQSwUGAAAAAAQABAD1AAAAigMAAAAA&#10;" stroked="f" strokecolor="black [0]" strokeweight="0" insetpen="t">
                  <v:shadow color="#ccc"/>
                  <o:lock v:ext="edit" shapetype="t"/>
                  <v:textbox inset="2.85pt,2.85pt,2.85pt,2.85pt">
                    <w:txbxContent>
                      <w:p w:rsidR="00D34F59" w:rsidRDefault="00D34F59" w:rsidP="0066007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D34F59" w:rsidRDefault="00D34F59" w:rsidP="0066007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v:textbox>
                </v:shape>
                <v:line id="Line 85" o:spid="_x0000_s1037" style="position:absolute;visibility:visible;mso-wrap-style:square" from="11237,10902" to="11423,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sVcMMAAADbAAAADwAAAGRycy9kb3ducmV2LnhtbESPQWvCQBSE7wX/w/IK3urGHMSkriIF&#10;QQoFE3vo8ZF9Jqm7b0N2jfHfu4LgcZiZb5jVZrRGDNT71rGC+SwBQVw53XKt4Pe4+1iC8AFZo3FM&#10;Cm7kYbOevK0w1+7KBQ1lqEWEsM9RQRNCl0vpq4Ys+pnriKN3cr3FEGVfS93jNcKtkWmSLKTFluNC&#10;gx19NVSdy4tVUP5Ykxb/Q3KsipP5+w7ZfHnIlJq+j9tPEIHG8Ao/23utIM3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LFXDDAAAA2wAAAA8AAAAAAAAAAAAA&#10;AAAAoQIAAGRycy9kb3ducmV2LnhtbFBLBQYAAAAABAAEAPkAAACRAwAAAAA=&#10;" strokecolor="black [0]" strokeweight=".25pt">
                  <v:shadow color="#ccc"/>
                </v:line>
              </v:group>
            </w:pict>
          </mc:Fallback>
        </mc:AlternateContent>
      </w:r>
      <w:r w:rsidR="00660076" w:rsidRPr="00DB1087">
        <w:rPr>
          <w:rFonts w:asciiTheme="minorHAnsi" w:hAnsiTheme="minorHAnsi"/>
          <w:b/>
          <w:noProof/>
          <w:sz w:val="36"/>
          <w:szCs w:val="36"/>
        </w:rPr>
        <w:drawing>
          <wp:anchor distT="36576" distB="36576" distL="36576" distR="36576" simplePos="0" relativeHeight="251697152" behindDoc="0" locked="0" layoutInCell="1" allowOverlap="1">
            <wp:simplePos x="0" y="0"/>
            <wp:positionH relativeFrom="column">
              <wp:posOffset>7343775</wp:posOffset>
            </wp:positionH>
            <wp:positionV relativeFrom="paragraph">
              <wp:posOffset>1223645</wp:posOffset>
            </wp:positionV>
            <wp:extent cx="2129790" cy="655320"/>
            <wp:effectExtent l="19050" t="0" r="3810" b="0"/>
            <wp:wrapNone/>
            <wp:docPr id="10" name="Picture 10" descr="charity-logo-rccin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rity-logo-rccinc[1]"/>
                    <pic:cNvPicPr>
                      <a:picLocks noChangeAspect="1" noChangeArrowheads="1"/>
                    </pic:cNvPicPr>
                  </pic:nvPicPr>
                  <pic:blipFill>
                    <a:blip r:embed="rId8" cstate="print"/>
                    <a:srcRect/>
                    <a:stretch>
                      <a:fillRect/>
                    </a:stretch>
                  </pic:blipFill>
                  <pic:spPr bwMode="auto">
                    <a:xfrm>
                      <a:off x="0" y="0"/>
                      <a:ext cx="2129790" cy="655320"/>
                    </a:xfrm>
                    <a:prstGeom prst="rect">
                      <a:avLst/>
                    </a:prstGeom>
                    <a:noFill/>
                    <a:ln w="9525" algn="in">
                      <a:noFill/>
                      <a:miter lim="800000"/>
                      <a:headEnd/>
                      <a:tailEnd/>
                    </a:ln>
                    <a:effectLst/>
                  </pic:spPr>
                </pic:pic>
              </a:graphicData>
            </a:graphic>
          </wp:anchor>
        </w:drawing>
      </w:r>
      <w:r>
        <w:rPr>
          <w:rFonts w:asciiTheme="minorHAnsi" w:hAnsiTheme="minorHAnsi"/>
          <w:b/>
          <w:noProof/>
          <w:color w:val="auto"/>
          <w:kern w:val="0"/>
          <w:sz w:val="36"/>
          <w:szCs w:val="36"/>
        </w:rPr>
        <mc:AlternateContent>
          <mc:Choice Requires="wpg">
            <w:drawing>
              <wp:anchor distT="0" distB="0" distL="114300" distR="114300" simplePos="0" relativeHeight="251703296" behindDoc="0" locked="0" layoutInCell="1" allowOverlap="1">
                <wp:simplePos x="0" y="0"/>
                <wp:positionH relativeFrom="column">
                  <wp:posOffset>7343775</wp:posOffset>
                </wp:positionH>
                <wp:positionV relativeFrom="paragraph">
                  <wp:posOffset>2159635</wp:posOffset>
                </wp:positionV>
                <wp:extent cx="2052320" cy="2124075"/>
                <wp:effectExtent l="11430" t="11430" r="12700" b="0"/>
                <wp:wrapNone/>
                <wp:docPr id="2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2124075"/>
                          <a:chOff x="1123711" y="1090221"/>
                          <a:chExt cx="18621" cy="18773"/>
                        </a:xfrm>
                      </wpg:grpSpPr>
                      <wps:wsp>
                        <wps:cNvPr id="25" name="Text Box 92"/>
                        <wps:cNvSpPr txBox="1">
                          <a:spLocks noChangeArrowheads="1" noChangeShapeType="1"/>
                        </wps:cNvSpPr>
                        <wps:spPr bwMode="auto">
                          <a:xfrm>
                            <a:off x="1123711" y="1090221"/>
                            <a:ext cx="18622" cy="1877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34F59" w:rsidRDefault="00D34F59" w:rsidP="0066007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D34F59" w:rsidRDefault="00D34F59" w:rsidP="0066007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wps:txbx>
                        <wps:bodyPr rot="0" vert="horz" wrap="square" lIns="36195" tIns="36195" rIns="36195" bIns="36195" anchor="t" anchorCtr="0" upright="1">
                          <a:noAutofit/>
                        </wps:bodyPr>
                      </wps:wsp>
                      <wps:wsp>
                        <wps:cNvPr id="26" name="Line 93"/>
                        <wps:cNvCnPr/>
                        <wps:spPr bwMode="auto">
                          <a:xfrm>
                            <a:off x="1123711" y="1090221"/>
                            <a:ext cx="18622"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38" style="position:absolute;left:0;text-align:left;margin-left:578.25pt;margin-top:170.05pt;width:161.6pt;height:167.25pt;z-index:251703296" coordorigin="11237,10902" coordsize="18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">
                <v:shape id="Text Box 92" o:spid="_x0000_s1039" type="#_x0000_t202" style="position:absolute;left:11237;top:10902;width:18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jB8UA&#10;AADbAAAADwAAAGRycy9kb3ducmV2LnhtbESPUWvCQBCE3wX/w7GCL0UvtVht9BRRLEVooSr2dcmt&#10;udDcXsidSfrve4WCj8PsfLOzXHe2FA3VvnCs4HGcgCDOnC44V3A+7UdzED4gaywdk4If8rBe9XtL&#10;TLVr+ZOaY8hFhLBPUYEJoUql9Jkhi37sKuLoXV1tMURZ51LX2Ea4LeUkSZ6lxYJjg8GKtoay7+PN&#10;xjcO0+bj4Sl/n1Xmy3D28oq79qLUcNBtFiACdeF+/J9+0womU/jbEgE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GMHxQAAANsAAAAPAAAAAAAAAAAAAAAAAJgCAABkcnMv&#10;ZG93bnJldi54bWxQSwUGAAAAAAQABAD1AAAAigMAAAAA&#10;" stroked="f" strokecolor="black [0]" strokeweight="0" insetpen="t">
                  <v:shadow color="#ccc"/>
                  <o:lock v:ext="edit" shapetype="t"/>
                  <v:textbox inset="2.85pt,2.85pt,2.85pt,2.85pt">
                    <w:txbxContent>
                      <w:p w:rsidR="00D34F59" w:rsidRDefault="00D34F59" w:rsidP="0066007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D34F59" w:rsidRDefault="00D34F59" w:rsidP="0066007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v:textbox>
                </v:shape>
                <v:line id="Line 93" o:spid="_x0000_s1040" style="position:absolute;visibility:visible;mso-wrap-style:square" from="11237,10902" to="11423,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BAsMAAADbAAAADwAAAGRycy9kb3ducmV2LnhtbESPQYvCMBSE74L/ITzBm6b2IFqNIoIg&#10;C8K2evD4aJ5tNXkpTbZ2//1mYWGPw8x8w2z3gzWip843jhUs5gkI4tLphisFt+tptgLhA7JG45gU&#10;fJOH/W482mKm3Ztz6otQiQhhn6GCOoQ2k9KXNVn0c9cSR+/hOoshyq6SusN3hFsj0yRZSosNx4Ua&#10;WzrWVL6KL6uguFiT5s8+uZb5w9w/wnqx+lwrNZ0Mhw2IQEP4D/+1z1pBuoTfL/EHy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UgQLDAAAA2wAAAA8AAAAAAAAAAAAA&#10;AAAAoQIAAGRycy9kb3ducmV2LnhtbFBLBQYAAAAABAAEAPkAAACRAwAAAAA=&#10;" strokecolor="black [0]" strokeweight=".25pt">
                  <v:shadow color="#ccc"/>
                </v:line>
              </v:group>
            </w:pict>
          </mc:Fallback>
        </mc:AlternateContent>
      </w:r>
      <w:r w:rsidR="00660076" w:rsidRPr="00DB1087">
        <w:rPr>
          <w:rFonts w:asciiTheme="minorHAnsi" w:hAnsiTheme="minorHAnsi"/>
          <w:b/>
          <w:noProof/>
          <w:sz w:val="36"/>
          <w:szCs w:val="36"/>
        </w:rPr>
        <w:drawing>
          <wp:anchor distT="36576" distB="36576" distL="36576" distR="36576" simplePos="0" relativeHeight="251698176" behindDoc="0" locked="0" layoutInCell="1" allowOverlap="1">
            <wp:simplePos x="0" y="0"/>
            <wp:positionH relativeFrom="column">
              <wp:posOffset>7343775</wp:posOffset>
            </wp:positionH>
            <wp:positionV relativeFrom="paragraph">
              <wp:posOffset>1223645</wp:posOffset>
            </wp:positionV>
            <wp:extent cx="2129790" cy="655320"/>
            <wp:effectExtent l="19050" t="0" r="3810" b="0"/>
            <wp:wrapNone/>
            <wp:docPr id="11" name="Picture 19" descr="charity-logo-rccin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arity-logo-rccinc[1]"/>
                    <pic:cNvPicPr>
                      <a:picLocks noChangeAspect="1" noChangeArrowheads="1"/>
                    </pic:cNvPicPr>
                  </pic:nvPicPr>
                  <pic:blipFill>
                    <a:blip r:embed="rId8" cstate="print"/>
                    <a:srcRect/>
                    <a:stretch>
                      <a:fillRect/>
                    </a:stretch>
                  </pic:blipFill>
                  <pic:spPr bwMode="auto">
                    <a:xfrm>
                      <a:off x="0" y="0"/>
                      <a:ext cx="2129790" cy="655320"/>
                    </a:xfrm>
                    <a:prstGeom prst="rect">
                      <a:avLst/>
                    </a:prstGeom>
                    <a:noFill/>
                    <a:ln w="9525" algn="in">
                      <a:noFill/>
                      <a:miter lim="800000"/>
                      <a:headEnd/>
                      <a:tailEnd/>
                    </a:ln>
                    <a:effectLst/>
                  </pic:spPr>
                </pic:pic>
              </a:graphicData>
            </a:graphic>
          </wp:anchor>
        </w:drawing>
      </w:r>
      <w:r>
        <w:rPr>
          <w:rFonts w:asciiTheme="minorHAnsi" w:hAnsiTheme="minorHAnsi"/>
          <w:b/>
          <w:noProof/>
          <w:color w:val="auto"/>
          <w:kern w:val="0"/>
          <w:sz w:val="36"/>
          <w:szCs w:val="36"/>
        </w:rPr>
        <mc:AlternateContent>
          <mc:Choice Requires="wpg">
            <w:drawing>
              <wp:anchor distT="0" distB="0" distL="114300" distR="114300" simplePos="0" relativeHeight="251704320" behindDoc="0" locked="0" layoutInCell="1" allowOverlap="1">
                <wp:simplePos x="0" y="0"/>
                <wp:positionH relativeFrom="column">
                  <wp:posOffset>7343775</wp:posOffset>
                </wp:positionH>
                <wp:positionV relativeFrom="paragraph">
                  <wp:posOffset>2159635</wp:posOffset>
                </wp:positionV>
                <wp:extent cx="2052320" cy="2124075"/>
                <wp:effectExtent l="11430" t="11430" r="12700" b="0"/>
                <wp:wrapNone/>
                <wp:docPr id="2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2124075"/>
                          <a:chOff x="1123711" y="1090221"/>
                          <a:chExt cx="18621" cy="18773"/>
                        </a:xfrm>
                      </wpg:grpSpPr>
                      <wps:wsp>
                        <wps:cNvPr id="22" name="Text Box 95"/>
                        <wps:cNvSpPr txBox="1">
                          <a:spLocks noChangeArrowheads="1" noChangeShapeType="1"/>
                        </wps:cNvSpPr>
                        <wps:spPr bwMode="auto">
                          <a:xfrm>
                            <a:off x="1123711" y="1090221"/>
                            <a:ext cx="18622" cy="1877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34F59" w:rsidRDefault="00D34F59" w:rsidP="0066007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D34F59" w:rsidRDefault="00D34F59" w:rsidP="0066007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wps:txbx>
                        <wps:bodyPr rot="0" vert="horz" wrap="square" lIns="36195" tIns="36195" rIns="36195" bIns="36195" anchor="t" anchorCtr="0" upright="1">
                          <a:noAutofit/>
                        </wps:bodyPr>
                      </wps:wsp>
                      <wps:wsp>
                        <wps:cNvPr id="23" name="Line 96"/>
                        <wps:cNvCnPr/>
                        <wps:spPr bwMode="auto">
                          <a:xfrm>
                            <a:off x="1123711" y="1090221"/>
                            <a:ext cx="18622"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4" o:spid="_x0000_s1041" style="position:absolute;left:0;text-align:left;margin-left:578.25pt;margin-top:170.05pt;width:161.6pt;height:167.25pt;z-index:251704320" coordorigin="11237,10902" coordsize="18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">
                <v:shape id="Text Box 95" o:spid="_x0000_s1042" type="#_x0000_t202" style="position:absolute;left:11237;top:10902;width:18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37c8YA&#10;AADbAAAADwAAAGRycy9kb3ducmV2LnhtbESPX2vCQBDE3wv9DscKvhS9NMVqU08plooIFvxD+7rk&#10;1lxobi/krkn89p5Q6OMwO7/ZmS97W4mWGl86VvA4TkAQ506XXCg4HT9GMxA+IGusHJOCC3lYLu7v&#10;5php1/Ge2kMoRISwz1CBCaHOpPS5IYt+7Gri6J1dYzFE2RRSN9hFuK1kmiTP0mLJscFgTStD+c/h&#10;18Y3tpP28+Gp2E1r8204f1nje/el1HDQv72CCNSH/+O/9EYrSFO4bYkA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37c8YAAADbAAAADwAAAAAAAAAAAAAAAACYAgAAZHJz&#10;L2Rvd25yZXYueG1sUEsFBgAAAAAEAAQA9QAAAIsDAAAAAA==&#10;" stroked="f" strokecolor="black [0]" strokeweight="0" insetpen="t">
                  <v:shadow color="#ccc"/>
                  <o:lock v:ext="edit" shapetype="t"/>
                  <v:textbox inset="2.85pt,2.85pt,2.85pt,2.85pt">
                    <w:txbxContent>
                      <w:p w:rsidR="00D34F59" w:rsidRDefault="00D34F59" w:rsidP="00660076">
                        <w:pPr>
                          <w:pStyle w:val="msotitle3"/>
                          <w:widowControl w:val="0"/>
                          <w:jc w:val="center"/>
                          <w:rPr>
                            <w:rFonts w:ascii="Britannic Bold" w:hAnsi="Britannic Bold"/>
                            <w:b/>
                            <w:bCs/>
                            <w:sz w:val="45"/>
                            <w:szCs w:val="45"/>
                          </w:rPr>
                        </w:pPr>
                        <w:r>
                          <w:rPr>
                            <w:rFonts w:ascii="Britannic Bold" w:hAnsi="Britannic Bold"/>
                            <w:b/>
                            <w:bCs/>
                            <w:sz w:val="45"/>
                            <w:szCs w:val="45"/>
                          </w:rPr>
                          <w:t xml:space="preserve">Specialized Communication Resources </w:t>
                        </w:r>
                      </w:p>
                      <w:p w:rsidR="00D34F59" w:rsidRDefault="00D34F59" w:rsidP="00660076">
                        <w:pPr>
                          <w:pStyle w:val="msotitle3"/>
                          <w:widowControl w:val="0"/>
                          <w:jc w:val="center"/>
                          <w:rPr>
                            <w:rFonts w:ascii="Britannic Bold" w:hAnsi="Britannic Bold"/>
                            <w:b/>
                            <w:bCs/>
                            <w:sz w:val="45"/>
                            <w:szCs w:val="45"/>
                          </w:rPr>
                        </w:pPr>
                        <w:r>
                          <w:rPr>
                            <w:rFonts w:ascii="Britannic Bold" w:hAnsi="Britannic Bold"/>
                            <w:b/>
                            <w:bCs/>
                            <w:sz w:val="45"/>
                            <w:szCs w:val="45"/>
                          </w:rPr>
                          <w:t>for Children</w:t>
                        </w:r>
                      </w:p>
                    </w:txbxContent>
                  </v:textbox>
                </v:shape>
                <v:line id="Line 96" o:spid="_x0000_s1043" style="position:absolute;visibility:visible;mso-wrap-style:square" from="11237,10902" to="11423,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MimsMAAADbAAAADwAAAGRycy9kb3ducmV2LnhtbESPQWvCQBSE7wX/w/KE3urGFESjq4hQ&#10;EKHQRA8eH9lnEt19G7LbmP77riB4HGbmG2a1GawRPXW+caxgOklAEJdON1wpOB2/PuYgfEDWaByT&#10;gj/ysFmP3laYaXfnnPoiVCJC2GeooA6hzaT0ZU0W/cS1xNG7uM5iiLKrpO7wHuHWyDRJZtJiw3Gh&#10;xpZ2NZW34tcqKL6tSfNrnxzL/GLOh7CYzn8WSr2Ph+0SRKAhvMLP9l4rSD/h8S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jIprDAAAA2wAAAA8AAAAAAAAAAAAA&#10;AAAAoQIAAGRycy9kb3ducmV2LnhtbFBLBQYAAAAABAAEAPkAAACRAwAAAAA=&#10;" strokecolor="black [0]" strokeweight=".25pt">
                  <v:shadow color="#ccc"/>
                </v:line>
              </v:group>
            </w:pict>
          </mc:Fallback>
        </mc:AlternateContent>
      </w:r>
      <w:r w:rsidR="00660076" w:rsidRPr="00DB1087">
        <w:rPr>
          <w:rFonts w:asciiTheme="minorHAnsi" w:hAnsiTheme="minorHAnsi"/>
          <w:b/>
          <w:bCs/>
          <w:sz w:val="36"/>
          <w:szCs w:val="36"/>
        </w:rPr>
        <w:t>Specialized Communication Resources for Children</w:t>
      </w:r>
    </w:p>
    <w:p w:rsidR="00D021A4" w:rsidRDefault="006D62CD" w:rsidP="002A48AF">
      <w:pPr>
        <w:pStyle w:val="Default"/>
        <w:jc w:val="center"/>
        <w:rPr>
          <w:rFonts w:ascii="Franklin Gothic Book" w:hAnsi="Franklin Gothic Book" w:cs="Franklin Gothic Book"/>
          <w:sz w:val="26"/>
          <w:szCs w:val="26"/>
        </w:rPr>
      </w:pPr>
      <w:r>
        <w:rPr>
          <w:rFonts w:asciiTheme="minorHAnsi" w:hAnsiTheme="minorHAnsi" w:cs="Arial"/>
          <w:b/>
          <w:noProof/>
          <w:sz w:val="36"/>
          <w:szCs w:val="36"/>
        </w:rPr>
        <mc:AlternateContent>
          <mc:Choice Requires="wps">
            <w:drawing>
              <wp:anchor distT="0" distB="0" distL="114300" distR="114300" simplePos="0" relativeHeight="251699200" behindDoc="0" locked="0" layoutInCell="1" allowOverlap="1">
                <wp:simplePos x="0" y="0"/>
                <wp:positionH relativeFrom="column">
                  <wp:posOffset>-20955</wp:posOffset>
                </wp:positionH>
                <wp:positionV relativeFrom="paragraph">
                  <wp:posOffset>6985</wp:posOffset>
                </wp:positionV>
                <wp:extent cx="5850255" cy="242570"/>
                <wp:effectExtent l="0" t="5080" r="17145" b="28575"/>
                <wp:wrapNone/>
                <wp:docPr id="2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255" cy="242570"/>
                        </a:xfrm>
                        <a:prstGeom prst="rtTriangle">
                          <a:avLst/>
                        </a:prstGeom>
                        <a:solidFill>
                          <a:srgbClr val="0099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6" style="position:absolute;margin-left:-1.65pt;margin-top:.55pt;width:460.65pt;height:1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" fillcolor="#090" stroked="f" strokecolor="#f2f2f2 [3041]" strokeweight="3pt">
                <v:shadow on="t" color="#16505e [1604]" opacity=".5" offset="1pt"/>
              </v:shape>
            </w:pict>
          </mc:Fallback>
        </mc:AlternateContent>
      </w:r>
    </w:p>
    <w:p w:rsidR="002A48AF" w:rsidRDefault="002A48AF" w:rsidP="002A48AF">
      <w:pPr>
        <w:pStyle w:val="Default"/>
        <w:rPr>
          <w:rFonts w:ascii="Franklin Gothic Book" w:hAnsi="Franklin Gothic Book" w:cs="Franklin Gothic Book"/>
          <w:sz w:val="26"/>
          <w:szCs w:val="26"/>
        </w:rPr>
      </w:pPr>
    </w:p>
    <w:p w:rsidR="00BF7FFC" w:rsidRDefault="00654759" w:rsidP="00BF7FFC">
      <w:pPr>
        <w:pStyle w:val="Default"/>
        <w:jc w:val="center"/>
        <w:rPr>
          <w:rFonts w:asciiTheme="minorHAnsi" w:hAnsiTheme="minorHAnsi" w:cs="Franklin Gothic Book"/>
          <w:b/>
          <w:sz w:val="28"/>
          <w:szCs w:val="28"/>
        </w:rPr>
      </w:pPr>
      <w:r w:rsidRPr="00BF7FFC">
        <w:rPr>
          <w:rFonts w:asciiTheme="minorHAnsi" w:hAnsiTheme="minorHAnsi" w:cs="Franklin Gothic Book"/>
          <w:b/>
          <w:sz w:val="28"/>
          <w:szCs w:val="28"/>
        </w:rPr>
        <w:t>Workshop Schedule 201</w:t>
      </w:r>
      <w:r w:rsidR="0068500E">
        <w:rPr>
          <w:rFonts w:asciiTheme="minorHAnsi" w:hAnsiTheme="minorHAnsi" w:cs="Franklin Gothic Book"/>
          <w:b/>
          <w:sz w:val="28"/>
          <w:szCs w:val="28"/>
        </w:rPr>
        <w:t>6</w:t>
      </w:r>
      <w:r w:rsidR="00805AAC" w:rsidRPr="00BF7FFC">
        <w:rPr>
          <w:rFonts w:asciiTheme="minorHAnsi" w:hAnsiTheme="minorHAnsi" w:cs="Franklin Gothic Book"/>
          <w:b/>
          <w:sz w:val="28"/>
          <w:szCs w:val="28"/>
        </w:rPr>
        <w:t xml:space="preserve"> – 201</w:t>
      </w:r>
      <w:r w:rsidR="0068500E">
        <w:rPr>
          <w:rFonts w:asciiTheme="minorHAnsi" w:hAnsiTheme="minorHAnsi" w:cs="Franklin Gothic Book"/>
          <w:b/>
          <w:sz w:val="28"/>
          <w:szCs w:val="28"/>
        </w:rPr>
        <w:t>7</w:t>
      </w:r>
    </w:p>
    <w:p w:rsidR="00BF7FFC" w:rsidRPr="00BF7FFC" w:rsidRDefault="00BF7FFC" w:rsidP="00BF7FFC">
      <w:pPr>
        <w:pStyle w:val="Default"/>
        <w:jc w:val="center"/>
        <w:rPr>
          <w:rFonts w:asciiTheme="minorHAnsi" w:hAnsiTheme="minorHAnsi" w:cs="Franklin Gothic Book"/>
          <w:b/>
          <w:sz w:val="28"/>
          <w:szCs w:val="28"/>
        </w:rPr>
      </w:pPr>
    </w:p>
    <w:p w:rsidR="00654759" w:rsidRPr="00DB1087" w:rsidRDefault="00654759" w:rsidP="00BF7FFC">
      <w:pPr>
        <w:pStyle w:val="Default"/>
        <w:rPr>
          <w:rFonts w:asciiTheme="minorHAnsi" w:hAnsiTheme="minorHAnsi" w:cstheme="minorHAnsi"/>
          <w:i/>
          <w:sz w:val="32"/>
          <w:szCs w:val="32"/>
        </w:rPr>
      </w:pPr>
      <w:r w:rsidRPr="00DB1087">
        <w:rPr>
          <w:rFonts w:asciiTheme="minorHAnsi" w:hAnsiTheme="minorHAnsi" w:cstheme="minorHAnsi"/>
          <w:b/>
          <w:i/>
          <w:sz w:val="32"/>
          <w:szCs w:val="32"/>
        </w:rPr>
        <w:t>Boardmaker Beginner Version 6+</w:t>
      </w:r>
    </w:p>
    <w:p w:rsidR="00654759" w:rsidRPr="002A48AF" w:rsidRDefault="00654759" w:rsidP="00BF7FFC">
      <w:pPr>
        <w:pStyle w:val="Default"/>
        <w:rPr>
          <w:rFonts w:asciiTheme="minorHAnsi" w:hAnsiTheme="minorHAnsi" w:cstheme="minorHAnsi"/>
          <w:i/>
          <w:iCs/>
          <w:sz w:val="22"/>
          <w:szCs w:val="22"/>
        </w:rPr>
      </w:pPr>
      <w:r w:rsidRPr="002A48AF">
        <w:rPr>
          <w:rFonts w:asciiTheme="minorHAnsi" w:hAnsiTheme="minorHAnsi" w:cstheme="minorHAnsi"/>
          <w:b/>
          <w:i/>
          <w:iCs/>
          <w:sz w:val="22"/>
          <w:szCs w:val="22"/>
        </w:rPr>
        <w:t>Content:</w:t>
      </w:r>
      <w:r w:rsidRPr="002A48AF">
        <w:rPr>
          <w:rFonts w:asciiTheme="minorHAnsi" w:hAnsiTheme="minorHAnsi" w:cstheme="minorHAnsi"/>
          <w:i/>
          <w:iCs/>
          <w:sz w:val="22"/>
          <w:szCs w:val="22"/>
        </w:rPr>
        <w:t xml:space="preserve"> </w:t>
      </w:r>
      <w:r w:rsidRPr="002A48AF">
        <w:rPr>
          <w:rFonts w:asciiTheme="minorHAnsi" w:hAnsiTheme="minorHAnsi" w:cstheme="minorHAnsi"/>
          <w:sz w:val="22"/>
          <w:szCs w:val="22"/>
        </w:rPr>
        <w:t xml:space="preserve">Learn the basic features of Boardmaker and Microsoft Paint using time saving tips. This is a “hands on” workshop; you will be provided with a laptop computer and Boardmaker Program to use as you learn. The “Freeform” tool and “Symbolate” tool will be featured in the Boardmaker Advanced Workshop. This class is a pre-requisite to the Advanced Class. </w:t>
      </w:r>
    </w:p>
    <w:p w:rsidR="00654759" w:rsidRPr="002A48AF" w:rsidRDefault="00654759" w:rsidP="00BF7FFC">
      <w:pPr>
        <w:pStyle w:val="Default"/>
        <w:rPr>
          <w:rFonts w:asciiTheme="minorHAnsi" w:hAnsiTheme="minorHAnsi" w:cstheme="minorHAnsi"/>
          <w:sz w:val="22"/>
          <w:szCs w:val="22"/>
        </w:rPr>
      </w:pPr>
      <w:r w:rsidRPr="002A48AF">
        <w:rPr>
          <w:rFonts w:asciiTheme="minorHAnsi" w:hAnsiTheme="minorHAnsi" w:cstheme="minorHAnsi"/>
          <w:i/>
          <w:iCs/>
          <w:sz w:val="22"/>
          <w:szCs w:val="22"/>
        </w:rPr>
        <w:t>Please Note: This workshop is not designed for those interested in learning how to use Boardmaker</w:t>
      </w:r>
      <w:r w:rsidR="00BA7FAB">
        <w:rPr>
          <w:rFonts w:asciiTheme="minorHAnsi" w:hAnsiTheme="minorHAnsi" w:cstheme="minorHAnsi"/>
          <w:i/>
          <w:iCs/>
          <w:sz w:val="22"/>
          <w:szCs w:val="22"/>
        </w:rPr>
        <w:t xml:space="preserve"> </w:t>
      </w:r>
      <w:r w:rsidRPr="002A48AF">
        <w:rPr>
          <w:rFonts w:asciiTheme="minorHAnsi" w:hAnsiTheme="minorHAnsi" w:cstheme="minorHAnsi"/>
          <w:i/>
          <w:iCs/>
          <w:sz w:val="22"/>
          <w:szCs w:val="22"/>
        </w:rPr>
        <w:t xml:space="preserve">Studio. </w:t>
      </w:r>
    </w:p>
    <w:p w:rsidR="00BF7FFC" w:rsidRDefault="00BF7FFC" w:rsidP="00BF7FFC">
      <w:pPr>
        <w:pStyle w:val="Default"/>
        <w:rPr>
          <w:rFonts w:asciiTheme="minorHAnsi" w:hAnsiTheme="minorHAnsi" w:cstheme="minorHAnsi"/>
          <w:b/>
          <w:i/>
          <w:iCs/>
          <w:sz w:val="22"/>
          <w:szCs w:val="22"/>
        </w:rPr>
      </w:pPr>
    </w:p>
    <w:p w:rsidR="00654759" w:rsidRPr="002A48AF" w:rsidRDefault="00654759" w:rsidP="00BF7FFC">
      <w:pPr>
        <w:pStyle w:val="Default"/>
        <w:rPr>
          <w:rFonts w:asciiTheme="minorHAnsi" w:hAnsiTheme="minorHAnsi" w:cstheme="minorHAnsi"/>
          <w:sz w:val="22"/>
          <w:szCs w:val="22"/>
        </w:rPr>
      </w:pPr>
      <w:r w:rsidRPr="002A48AF">
        <w:rPr>
          <w:rFonts w:asciiTheme="minorHAnsi" w:hAnsiTheme="minorHAnsi" w:cstheme="minorHAnsi"/>
          <w:b/>
          <w:i/>
          <w:iCs/>
          <w:sz w:val="22"/>
          <w:szCs w:val="22"/>
        </w:rPr>
        <w:t>Participants</w:t>
      </w:r>
      <w:r w:rsidRPr="002A48AF">
        <w:rPr>
          <w:rFonts w:asciiTheme="minorHAnsi" w:hAnsiTheme="minorHAnsi" w:cstheme="minorHAnsi"/>
          <w:b/>
          <w:sz w:val="22"/>
          <w:szCs w:val="22"/>
        </w:rPr>
        <w:t>:</w:t>
      </w:r>
      <w:r w:rsidRPr="002A48AF">
        <w:rPr>
          <w:rFonts w:asciiTheme="minorHAnsi" w:hAnsiTheme="minorHAnsi" w:cstheme="minorHAnsi"/>
          <w:sz w:val="22"/>
          <w:szCs w:val="22"/>
        </w:rPr>
        <w:t xml:space="preserve"> Family members, Speech Language Pathologists, Occupational Therapists, Educational Assistants, Resource Teachers, Teachers or anyone who will be responsible for producing paper communication boards and language </w:t>
      </w:r>
      <w:r w:rsidR="00B64568">
        <w:rPr>
          <w:rFonts w:asciiTheme="minorHAnsi" w:hAnsiTheme="minorHAnsi" w:cstheme="minorHAnsi"/>
          <w:sz w:val="22"/>
          <w:szCs w:val="22"/>
        </w:rPr>
        <w:t>learning materials</w:t>
      </w:r>
      <w:r w:rsidRPr="002A48AF">
        <w:rPr>
          <w:rFonts w:asciiTheme="minorHAnsi" w:hAnsiTheme="minorHAnsi" w:cstheme="minorHAnsi"/>
          <w:sz w:val="22"/>
          <w:szCs w:val="22"/>
        </w:rPr>
        <w:t xml:space="preserve"> will benefit from this session. Volunteers and technical support staff are welcome too. </w:t>
      </w:r>
    </w:p>
    <w:p w:rsidR="00BF7FFC" w:rsidRDefault="00BF7FFC" w:rsidP="00BF7FFC">
      <w:pPr>
        <w:pStyle w:val="Default"/>
        <w:rPr>
          <w:rFonts w:asciiTheme="minorHAnsi" w:hAnsiTheme="minorHAnsi" w:cstheme="minorHAnsi"/>
          <w:b/>
          <w:i/>
          <w:iCs/>
          <w:sz w:val="22"/>
          <w:szCs w:val="22"/>
        </w:rPr>
      </w:pPr>
    </w:p>
    <w:p w:rsidR="00654759" w:rsidRPr="002A48AF" w:rsidRDefault="00654759" w:rsidP="00BF7FFC">
      <w:pPr>
        <w:pStyle w:val="Default"/>
        <w:rPr>
          <w:rFonts w:asciiTheme="minorHAnsi" w:hAnsiTheme="minorHAnsi" w:cstheme="minorHAnsi"/>
          <w:sz w:val="22"/>
          <w:szCs w:val="22"/>
        </w:rPr>
      </w:pPr>
      <w:r w:rsidRPr="002A48AF">
        <w:rPr>
          <w:rFonts w:asciiTheme="minorHAnsi" w:hAnsiTheme="minorHAnsi" w:cstheme="minorHAnsi"/>
          <w:b/>
          <w:i/>
          <w:iCs/>
          <w:sz w:val="22"/>
          <w:szCs w:val="22"/>
        </w:rPr>
        <w:t xml:space="preserve">Preparation: </w:t>
      </w:r>
      <w:r w:rsidRPr="002A48AF">
        <w:rPr>
          <w:rFonts w:asciiTheme="minorHAnsi" w:hAnsiTheme="minorHAnsi" w:cstheme="minorHAnsi"/>
          <w:sz w:val="22"/>
          <w:szCs w:val="22"/>
        </w:rPr>
        <w:t xml:space="preserve">Make sure you are comfortable and proficient working in Windows-based computer operating systems and that you have access to Boardmaker at your workplace. Come with “language” needed for some boards you wish to create. Please bring a USB stick/flash drive so that you might take your work with you. </w:t>
      </w:r>
    </w:p>
    <w:p w:rsidR="002A48AF" w:rsidRDefault="002A48AF" w:rsidP="00BF7FFC">
      <w:pPr>
        <w:pStyle w:val="Default"/>
        <w:rPr>
          <w:rFonts w:asciiTheme="minorHAnsi" w:hAnsiTheme="minorHAnsi" w:cstheme="minorHAnsi"/>
          <w:b/>
          <w:i/>
          <w:iCs/>
          <w:sz w:val="22"/>
          <w:szCs w:val="22"/>
        </w:rPr>
      </w:pPr>
    </w:p>
    <w:p w:rsidR="00E00F67" w:rsidRPr="002A48AF" w:rsidRDefault="00654759" w:rsidP="002A48AF">
      <w:pPr>
        <w:pStyle w:val="Default"/>
        <w:rPr>
          <w:rFonts w:asciiTheme="minorHAnsi" w:hAnsiTheme="minorHAnsi" w:cstheme="minorHAnsi"/>
          <w:sz w:val="22"/>
          <w:szCs w:val="22"/>
        </w:rPr>
      </w:pPr>
      <w:r w:rsidRPr="002A48AF">
        <w:rPr>
          <w:rFonts w:asciiTheme="minorHAnsi" w:hAnsiTheme="minorHAnsi" w:cstheme="minorHAnsi"/>
          <w:b/>
          <w:i/>
          <w:iCs/>
          <w:sz w:val="22"/>
          <w:szCs w:val="22"/>
        </w:rPr>
        <w:t xml:space="preserve">Cost: </w:t>
      </w:r>
      <w:r w:rsidRPr="002A48AF">
        <w:rPr>
          <w:rFonts w:asciiTheme="minorHAnsi" w:hAnsiTheme="minorHAnsi" w:cstheme="minorHAnsi"/>
          <w:b/>
          <w:sz w:val="22"/>
          <w:szCs w:val="22"/>
        </w:rPr>
        <w:t>$30</w:t>
      </w:r>
      <w:r w:rsidRPr="002A48AF">
        <w:rPr>
          <w:rFonts w:asciiTheme="minorHAnsi" w:hAnsiTheme="minorHAnsi" w:cstheme="minorHAnsi"/>
          <w:sz w:val="22"/>
          <w:szCs w:val="22"/>
        </w:rPr>
        <w:t xml:space="preserve"> (Full Day</w:t>
      </w:r>
      <w:r w:rsidR="00755515">
        <w:rPr>
          <w:rFonts w:asciiTheme="minorHAnsi" w:hAnsiTheme="minorHAnsi" w:cstheme="minorHAnsi"/>
          <w:sz w:val="22"/>
          <w:szCs w:val="22"/>
        </w:rPr>
        <w:t xml:space="preserve"> </w:t>
      </w:r>
      <w:r w:rsidR="00755515" w:rsidRPr="00755515">
        <w:rPr>
          <w:rFonts w:asciiTheme="minorHAnsi" w:hAnsiTheme="minorHAnsi"/>
          <w:sz w:val="22"/>
          <w:szCs w:val="22"/>
        </w:rPr>
        <w:t>9:00 a.m. to 3:30 p.m</w:t>
      </w:r>
      <w:r w:rsidRPr="00755515">
        <w:rPr>
          <w:rFonts w:asciiTheme="minorHAnsi" w:hAnsiTheme="minorHAnsi" w:cstheme="minorHAnsi"/>
          <w:sz w:val="22"/>
          <w:szCs w:val="22"/>
        </w:rPr>
        <w:t>)</w:t>
      </w:r>
    </w:p>
    <w:p w:rsidR="00654759" w:rsidRPr="002A48AF" w:rsidRDefault="00E00F67" w:rsidP="002A48AF">
      <w:pPr>
        <w:pStyle w:val="Default"/>
        <w:rPr>
          <w:rFonts w:asciiTheme="minorHAnsi" w:hAnsiTheme="minorHAnsi" w:cstheme="minorHAnsi"/>
          <w:sz w:val="22"/>
          <w:szCs w:val="22"/>
        </w:rPr>
      </w:pPr>
      <w:r w:rsidRPr="00755515">
        <w:rPr>
          <w:rFonts w:asciiTheme="minorHAnsi" w:hAnsiTheme="minorHAnsi" w:cstheme="minorHAnsi"/>
          <w:b/>
          <w:i/>
          <w:sz w:val="22"/>
          <w:szCs w:val="22"/>
        </w:rPr>
        <w:t>Location</w:t>
      </w:r>
      <w:r w:rsidRPr="00755515">
        <w:rPr>
          <w:rFonts w:asciiTheme="minorHAnsi" w:hAnsiTheme="minorHAnsi" w:cstheme="minorHAnsi"/>
          <w:b/>
          <w:sz w:val="22"/>
          <w:szCs w:val="22"/>
        </w:rPr>
        <w:t>:</w:t>
      </w:r>
      <w:r w:rsidRPr="00AB56BF">
        <w:rPr>
          <w:rFonts w:asciiTheme="minorHAnsi" w:hAnsiTheme="minorHAnsi" w:cstheme="minorHAnsi"/>
          <w:sz w:val="22"/>
          <w:szCs w:val="22"/>
        </w:rPr>
        <w:t xml:space="preserve">  </w:t>
      </w:r>
      <w:r w:rsidR="004B6C09">
        <w:rPr>
          <w:rFonts w:asciiTheme="minorHAnsi" w:hAnsiTheme="minorHAnsi" w:cstheme="minorHAnsi"/>
          <w:sz w:val="22"/>
          <w:szCs w:val="22"/>
        </w:rPr>
        <w:t xml:space="preserve">Computer Lab, </w:t>
      </w:r>
      <w:r w:rsidR="00755515">
        <w:rPr>
          <w:rFonts w:asciiTheme="minorHAnsi" w:hAnsiTheme="minorHAnsi" w:cstheme="minorHAnsi"/>
          <w:sz w:val="22"/>
          <w:szCs w:val="22"/>
        </w:rPr>
        <w:t>SSCY Centre  1155 Notre Dame Ave. Winnipeg  (No telehealth Option available)</w:t>
      </w:r>
    </w:p>
    <w:p w:rsidR="006F0466" w:rsidRPr="002A48AF" w:rsidRDefault="00654759" w:rsidP="002A48AF">
      <w:pPr>
        <w:pStyle w:val="Default"/>
        <w:rPr>
          <w:rFonts w:asciiTheme="minorHAnsi" w:hAnsiTheme="minorHAnsi" w:cstheme="minorHAnsi"/>
          <w:sz w:val="22"/>
          <w:szCs w:val="22"/>
        </w:rPr>
      </w:pPr>
      <w:r w:rsidRPr="00755515">
        <w:rPr>
          <w:rFonts w:asciiTheme="minorHAnsi" w:hAnsiTheme="minorHAnsi" w:cstheme="minorHAnsi"/>
          <w:b/>
          <w:i/>
          <w:iCs/>
          <w:sz w:val="22"/>
          <w:szCs w:val="22"/>
        </w:rPr>
        <w:t>Presented by</w:t>
      </w:r>
      <w:r w:rsidRPr="00BF7FFC">
        <w:rPr>
          <w:rFonts w:asciiTheme="minorHAnsi" w:hAnsiTheme="minorHAnsi" w:cstheme="minorHAnsi"/>
          <w:sz w:val="22"/>
          <w:szCs w:val="22"/>
        </w:rPr>
        <w:t>:</w:t>
      </w:r>
      <w:r w:rsidRPr="002A48AF">
        <w:rPr>
          <w:rFonts w:asciiTheme="minorHAnsi" w:hAnsiTheme="minorHAnsi" w:cstheme="minorHAnsi"/>
          <w:sz w:val="22"/>
          <w:szCs w:val="22"/>
        </w:rPr>
        <w:t xml:space="preserve"> Marjorie Guertin, Assistive Technology Assistant </w:t>
      </w:r>
    </w:p>
    <w:p w:rsidR="00654759" w:rsidRPr="002A48AF" w:rsidRDefault="00654759" w:rsidP="00660076">
      <w:pPr>
        <w:pStyle w:val="Default"/>
        <w:rPr>
          <w:rFonts w:asciiTheme="minorHAnsi" w:hAnsiTheme="minorHAnsi" w:cstheme="minorHAnsi"/>
          <w:b/>
          <w:i/>
          <w:iCs/>
          <w:sz w:val="22"/>
          <w:szCs w:val="22"/>
        </w:rPr>
      </w:pPr>
      <w:r w:rsidRPr="002A48AF">
        <w:rPr>
          <w:rFonts w:asciiTheme="minorHAnsi" w:hAnsiTheme="minorHAnsi" w:cstheme="minorHAnsi"/>
          <w:b/>
          <w:i/>
          <w:iCs/>
          <w:sz w:val="22"/>
          <w:szCs w:val="22"/>
        </w:rPr>
        <w:t xml:space="preserve">Dates: </w:t>
      </w:r>
    </w:p>
    <w:p w:rsidR="00755515" w:rsidRPr="00887CE0" w:rsidRDefault="00805AAC" w:rsidP="00755515">
      <w:pPr>
        <w:pStyle w:val="Default"/>
        <w:ind w:left="720"/>
        <w:rPr>
          <w:rFonts w:asciiTheme="minorHAnsi" w:hAnsiTheme="minorHAnsi" w:cstheme="minorHAnsi"/>
          <w:iCs/>
          <w:sz w:val="22"/>
          <w:szCs w:val="22"/>
        </w:rPr>
      </w:pPr>
      <w:r w:rsidRPr="00887CE0">
        <w:rPr>
          <w:rFonts w:asciiTheme="minorHAnsi" w:hAnsiTheme="minorHAnsi" w:cstheme="minorHAnsi"/>
          <w:iCs/>
          <w:sz w:val="22"/>
          <w:szCs w:val="22"/>
        </w:rPr>
        <w:t>October 1</w:t>
      </w:r>
      <w:r w:rsidR="00755515" w:rsidRPr="00887CE0">
        <w:rPr>
          <w:rFonts w:asciiTheme="minorHAnsi" w:hAnsiTheme="minorHAnsi" w:cstheme="minorHAnsi"/>
          <w:iCs/>
          <w:sz w:val="22"/>
          <w:szCs w:val="22"/>
        </w:rPr>
        <w:t>8</w:t>
      </w:r>
      <w:r w:rsidRPr="00887CE0">
        <w:rPr>
          <w:rFonts w:asciiTheme="minorHAnsi" w:hAnsiTheme="minorHAnsi" w:cstheme="minorHAnsi"/>
          <w:iCs/>
          <w:sz w:val="22"/>
          <w:szCs w:val="22"/>
          <w:vertAlign w:val="superscript"/>
        </w:rPr>
        <w:t>th</w:t>
      </w:r>
      <w:r w:rsidRPr="00887CE0">
        <w:rPr>
          <w:rFonts w:asciiTheme="minorHAnsi" w:hAnsiTheme="minorHAnsi" w:cstheme="minorHAnsi"/>
          <w:iCs/>
          <w:sz w:val="22"/>
          <w:szCs w:val="22"/>
        </w:rPr>
        <w:t>, 201</w:t>
      </w:r>
      <w:r w:rsidR="00755515" w:rsidRPr="00887CE0">
        <w:rPr>
          <w:rFonts w:asciiTheme="minorHAnsi" w:hAnsiTheme="minorHAnsi" w:cstheme="minorHAnsi"/>
          <w:iCs/>
          <w:sz w:val="22"/>
          <w:szCs w:val="22"/>
        </w:rPr>
        <w:t xml:space="preserve">6 </w:t>
      </w:r>
      <w:r w:rsidR="00755515" w:rsidRPr="00887CE0">
        <w:rPr>
          <w:rFonts w:asciiTheme="minorHAnsi" w:hAnsiTheme="minorHAnsi" w:cstheme="minorHAnsi"/>
          <w:iCs/>
          <w:sz w:val="22"/>
          <w:szCs w:val="22"/>
        </w:rPr>
        <w:tab/>
        <w:t>February 14, 2017</w:t>
      </w:r>
    </w:p>
    <w:p w:rsidR="00755515" w:rsidRPr="00887CE0" w:rsidRDefault="00805AAC" w:rsidP="00755515">
      <w:pPr>
        <w:pStyle w:val="Default"/>
        <w:ind w:firstLine="720"/>
        <w:rPr>
          <w:rFonts w:asciiTheme="minorHAnsi" w:hAnsiTheme="minorHAnsi" w:cstheme="minorHAnsi"/>
          <w:iCs/>
          <w:sz w:val="22"/>
          <w:szCs w:val="22"/>
        </w:rPr>
      </w:pPr>
      <w:r w:rsidRPr="00887CE0">
        <w:rPr>
          <w:rFonts w:asciiTheme="minorHAnsi" w:hAnsiTheme="minorHAnsi" w:cstheme="minorHAnsi"/>
          <w:iCs/>
          <w:sz w:val="22"/>
          <w:szCs w:val="22"/>
        </w:rPr>
        <w:t xml:space="preserve">December </w:t>
      </w:r>
      <w:r w:rsidR="00755515" w:rsidRPr="00887CE0">
        <w:rPr>
          <w:rFonts w:asciiTheme="minorHAnsi" w:hAnsiTheme="minorHAnsi" w:cstheme="minorHAnsi"/>
          <w:iCs/>
          <w:sz w:val="22"/>
          <w:szCs w:val="22"/>
        </w:rPr>
        <w:t>6</w:t>
      </w:r>
      <w:r w:rsidRPr="00887CE0">
        <w:rPr>
          <w:rFonts w:asciiTheme="minorHAnsi" w:hAnsiTheme="minorHAnsi" w:cstheme="minorHAnsi"/>
          <w:iCs/>
          <w:sz w:val="22"/>
          <w:szCs w:val="22"/>
          <w:vertAlign w:val="superscript"/>
        </w:rPr>
        <w:t>th</w:t>
      </w:r>
      <w:r w:rsidRPr="00887CE0">
        <w:rPr>
          <w:rFonts w:asciiTheme="minorHAnsi" w:hAnsiTheme="minorHAnsi" w:cstheme="minorHAnsi"/>
          <w:iCs/>
          <w:sz w:val="22"/>
          <w:szCs w:val="22"/>
        </w:rPr>
        <w:t>, 201</w:t>
      </w:r>
      <w:r w:rsidR="00755515" w:rsidRPr="00887CE0">
        <w:rPr>
          <w:rFonts w:asciiTheme="minorHAnsi" w:hAnsiTheme="minorHAnsi" w:cstheme="minorHAnsi"/>
          <w:iCs/>
          <w:sz w:val="22"/>
          <w:szCs w:val="22"/>
        </w:rPr>
        <w:t xml:space="preserve">6 </w:t>
      </w:r>
      <w:r w:rsidR="00755515" w:rsidRPr="00887CE0">
        <w:rPr>
          <w:rFonts w:asciiTheme="minorHAnsi" w:hAnsiTheme="minorHAnsi" w:cstheme="minorHAnsi"/>
          <w:iCs/>
          <w:sz w:val="22"/>
          <w:szCs w:val="22"/>
        </w:rPr>
        <w:tab/>
        <w:t>April 11</w:t>
      </w:r>
      <w:r w:rsidR="00755515" w:rsidRPr="00887CE0">
        <w:rPr>
          <w:rFonts w:asciiTheme="minorHAnsi" w:hAnsiTheme="minorHAnsi" w:cstheme="minorHAnsi"/>
          <w:iCs/>
          <w:sz w:val="22"/>
          <w:szCs w:val="22"/>
          <w:vertAlign w:val="superscript"/>
        </w:rPr>
        <w:t>th</w:t>
      </w:r>
      <w:r w:rsidR="00755515" w:rsidRPr="00887CE0">
        <w:rPr>
          <w:rFonts w:asciiTheme="minorHAnsi" w:hAnsiTheme="minorHAnsi" w:cstheme="minorHAnsi"/>
          <w:iCs/>
          <w:sz w:val="22"/>
          <w:szCs w:val="22"/>
        </w:rPr>
        <w:t>, 2017</w:t>
      </w:r>
    </w:p>
    <w:p w:rsidR="00805AAC" w:rsidRPr="00755515" w:rsidRDefault="00805AAC" w:rsidP="00755515">
      <w:pPr>
        <w:pStyle w:val="Default"/>
        <w:ind w:left="720"/>
        <w:rPr>
          <w:rFonts w:asciiTheme="minorHAnsi" w:hAnsiTheme="minorHAnsi" w:cstheme="minorHAnsi"/>
          <w:b/>
          <w:iCs/>
          <w:sz w:val="22"/>
          <w:szCs w:val="22"/>
        </w:rPr>
      </w:pPr>
    </w:p>
    <w:p w:rsidR="002E105F" w:rsidRDefault="00BF7FFC" w:rsidP="002E105F">
      <w:pPr>
        <w:pStyle w:val="Default"/>
        <w:rPr>
          <w:rFonts w:asciiTheme="minorHAnsi" w:hAnsiTheme="minorHAnsi" w:cstheme="minorHAnsi"/>
          <w:i/>
          <w:sz w:val="32"/>
          <w:szCs w:val="32"/>
        </w:rPr>
      </w:pPr>
      <w:r w:rsidRPr="006F0466">
        <w:rPr>
          <w:rFonts w:asciiTheme="minorHAnsi" w:hAnsiTheme="minorHAnsi" w:cstheme="minorHAnsi"/>
          <w:b/>
          <w:i/>
          <w:sz w:val="32"/>
          <w:szCs w:val="32"/>
        </w:rPr>
        <w:t>Boardmaker Advanced Version 6+ (Intermediate 1)</w:t>
      </w:r>
      <w:r w:rsidRPr="006F0466">
        <w:rPr>
          <w:rFonts w:asciiTheme="minorHAnsi" w:hAnsiTheme="minorHAnsi" w:cstheme="minorHAnsi"/>
          <w:i/>
          <w:sz w:val="32"/>
          <w:szCs w:val="32"/>
        </w:rPr>
        <w:t xml:space="preserve"> </w:t>
      </w:r>
    </w:p>
    <w:p w:rsidR="00BF7FFC" w:rsidRPr="002E105F" w:rsidRDefault="00BF7FFC" w:rsidP="002E105F">
      <w:pPr>
        <w:pStyle w:val="Default"/>
        <w:rPr>
          <w:rFonts w:asciiTheme="minorHAnsi" w:hAnsiTheme="minorHAnsi" w:cstheme="minorHAnsi"/>
          <w:i/>
          <w:sz w:val="32"/>
          <w:szCs w:val="32"/>
        </w:rPr>
      </w:pPr>
      <w:r w:rsidRPr="00BF7FFC">
        <w:rPr>
          <w:rFonts w:asciiTheme="minorHAnsi" w:hAnsiTheme="minorHAnsi" w:cstheme="minorHAnsi"/>
          <w:b/>
          <w:i/>
          <w:iCs/>
          <w:sz w:val="22"/>
          <w:szCs w:val="22"/>
        </w:rPr>
        <w:t>Content:</w:t>
      </w:r>
      <w:r w:rsidRPr="00BF7FFC">
        <w:rPr>
          <w:rFonts w:asciiTheme="minorHAnsi" w:hAnsiTheme="minorHAnsi" w:cstheme="minorHAnsi"/>
          <w:i/>
          <w:iCs/>
          <w:sz w:val="22"/>
          <w:szCs w:val="22"/>
        </w:rPr>
        <w:t xml:space="preserve"> </w:t>
      </w:r>
      <w:r w:rsidRPr="00BF7FFC">
        <w:rPr>
          <w:rFonts w:asciiTheme="minorHAnsi" w:hAnsiTheme="minorHAnsi" w:cstheme="minorHAnsi"/>
          <w:sz w:val="22"/>
          <w:szCs w:val="22"/>
        </w:rPr>
        <w:t xml:space="preserve">Learn some of the advanced features of Boardmaker, including the “Symbolate” and “Freeform” tools, shuffling, swapping, enlarging/shrinking entire communication boards. Many time saving features will be reviewed. </w:t>
      </w:r>
    </w:p>
    <w:p w:rsidR="00BF7FFC" w:rsidRPr="00BF7FFC" w:rsidRDefault="00BF7FFC" w:rsidP="00BF7FFC">
      <w:pPr>
        <w:pStyle w:val="Default"/>
        <w:spacing w:before="100" w:beforeAutospacing="1" w:after="100" w:afterAutospacing="1"/>
        <w:rPr>
          <w:rFonts w:asciiTheme="minorHAnsi" w:hAnsiTheme="minorHAnsi" w:cstheme="minorHAnsi"/>
          <w:sz w:val="22"/>
          <w:szCs w:val="22"/>
        </w:rPr>
      </w:pPr>
      <w:r w:rsidRPr="00BF7FFC">
        <w:rPr>
          <w:rFonts w:asciiTheme="minorHAnsi" w:hAnsiTheme="minorHAnsi" w:cstheme="minorHAnsi"/>
          <w:b/>
          <w:i/>
          <w:iCs/>
          <w:sz w:val="22"/>
          <w:szCs w:val="22"/>
        </w:rPr>
        <w:t>Participants:</w:t>
      </w:r>
      <w:r w:rsidRPr="00BF7FFC">
        <w:rPr>
          <w:rFonts w:asciiTheme="minorHAnsi" w:hAnsiTheme="minorHAnsi" w:cstheme="minorHAnsi"/>
          <w:i/>
          <w:iCs/>
          <w:sz w:val="22"/>
          <w:szCs w:val="22"/>
        </w:rPr>
        <w:t xml:space="preserve"> </w:t>
      </w:r>
      <w:r w:rsidRPr="00BF7FFC">
        <w:rPr>
          <w:rFonts w:asciiTheme="minorHAnsi" w:hAnsiTheme="minorHAnsi" w:cstheme="minorHAnsi"/>
          <w:sz w:val="22"/>
          <w:szCs w:val="22"/>
        </w:rPr>
        <w:t xml:space="preserve">Participation in Boardmaker Beginner class is a pre-requisite. Those responsible for producing paper communication boards and language </w:t>
      </w:r>
      <w:r w:rsidR="00B64568">
        <w:rPr>
          <w:rFonts w:asciiTheme="minorHAnsi" w:hAnsiTheme="minorHAnsi" w:cstheme="minorHAnsi"/>
          <w:sz w:val="22"/>
          <w:szCs w:val="22"/>
        </w:rPr>
        <w:t>learning materials</w:t>
      </w:r>
      <w:r w:rsidRPr="00BF7FFC">
        <w:rPr>
          <w:rFonts w:asciiTheme="minorHAnsi" w:hAnsiTheme="minorHAnsi" w:cstheme="minorHAnsi"/>
          <w:sz w:val="22"/>
          <w:szCs w:val="22"/>
        </w:rPr>
        <w:t xml:space="preserve"> will benefit from this session. Volunteers and technical support staff are welcome too. </w:t>
      </w:r>
    </w:p>
    <w:p w:rsidR="00BF7FFC" w:rsidRPr="00BF7FFC" w:rsidRDefault="00BF7FFC" w:rsidP="00BF7FFC">
      <w:pPr>
        <w:pStyle w:val="Default"/>
        <w:spacing w:before="100" w:beforeAutospacing="1" w:after="100" w:afterAutospacing="1"/>
        <w:rPr>
          <w:rFonts w:asciiTheme="minorHAnsi" w:hAnsiTheme="minorHAnsi" w:cstheme="minorHAnsi"/>
          <w:sz w:val="22"/>
          <w:szCs w:val="22"/>
        </w:rPr>
      </w:pPr>
      <w:r w:rsidRPr="00BF7FFC">
        <w:rPr>
          <w:rFonts w:asciiTheme="minorHAnsi" w:hAnsiTheme="minorHAnsi" w:cstheme="minorHAnsi"/>
          <w:b/>
          <w:i/>
          <w:iCs/>
          <w:sz w:val="22"/>
          <w:szCs w:val="22"/>
        </w:rPr>
        <w:t>Preparation:</w:t>
      </w:r>
      <w:r w:rsidRPr="00BF7FFC">
        <w:rPr>
          <w:rFonts w:asciiTheme="minorHAnsi" w:hAnsiTheme="minorHAnsi" w:cstheme="minorHAnsi"/>
          <w:i/>
          <w:iCs/>
          <w:sz w:val="22"/>
          <w:szCs w:val="22"/>
        </w:rPr>
        <w:t xml:space="preserve"> </w:t>
      </w:r>
      <w:r w:rsidRPr="00BF7FFC">
        <w:rPr>
          <w:rFonts w:asciiTheme="minorHAnsi" w:hAnsiTheme="minorHAnsi" w:cstheme="minorHAnsi"/>
          <w:sz w:val="22"/>
          <w:szCs w:val="22"/>
        </w:rPr>
        <w:t xml:space="preserve">Come with “language” needed for some boards you wish to create. Please bring a USB stick/flash drive so that you might take your work with you. </w:t>
      </w:r>
    </w:p>
    <w:p w:rsidR="00BF7FFC" w:rsidRPr="00BF7FFC" w:rsidRDefault="00BF7FFC" w:rsidP="00BF7FFC">
      <w:pPr>
        <w:pStyle w:val="Default"/>
        <w:rPr>
          <w:rFonts w:asciiTheme="minorHAnsi" w:hAnsiTheme="minorHAnsi" w:cstheme="minorHAnsi"/>
          <w:sz w:val="22"/>
          <w:szCs w:val="22"/>
        </w:rPr>
      </w:pPr>
      <w:r w:rsidRPr="00BF7FFC">
        <w:rPr>
          <w:rFonts w:asciiTheme="minorHAnsi" w:hAnsiTheme="minorHAnsi" w:cstheme="minorHAnsi"/>
          <w:b/>
          <w:i/>
          <w:iCs/>
          <w:sz w:val="22"/>
          <w:szCs w:val="22"/>
        </w:rPr>
        <w:t xml:space="preserve">Cost: </w:t>
      </w:r>
      <w:r w:rsidR="004D4989">
        <w:rPr>
          <w:rFonts w:asciiTheme="minorHAnsi" w:hAnsiTheme="minorHAnsi" w:cstheme="minorHAnsi"/>
          <w:b/>
          <w:i/>
          <w:iCs/>
          <w:sz w:val="22"/>
          <w:szCs w:val="22"/>
        </w:rPr>
        <w:tab/>
      </w:r>
      <w:r w:rsidR="004D4989">
        <w:rPr>
          <w:rFonts w:asciiTheme="minorHAnsi" w:hAnsiTheme="minorHAnsi" w:cstheme="minorHAnsi"/>
          <w:b/>
          <w:i/>
          <w:iCs/>
          <w:sz w:val="22"/>
          <w:szCs w:val="22"/>
        </w:rPr>
        <w:tab/>
      </w:r>
      <w:r w:rsidRPr="00BF7FFC">
        <w:rPr>
          <w:rFonts w:asciiTheme="minorHAnsi" w:hAnsiTheme="minorHAnsi" w:cstheme="minorHAnsi"/>
          <w:b/>
          <w:sz w:val="22"/>
          <w:szCs w:val="22"/>
        </w:rPr>
        <w:t>$</w:t>
      </w:r>
      <w:r w:rsidR="00951A17">
        <w:rPr>
          <w:rFonts w:asciiTheme="minorHAnsi" w:hAnsiTheme="minorHAnsi" w:cstheme="minorHAnsi"/>
          <w:b/>
          <w:sz w:val="22"/>
          <w:szCs w:val="22"/>
        </w:rPr>
        <w:t>20</w:t>
      </w:r>
      <w:r w:rsidRPr="00BF7FFC">
        <w:rPr>
          <w:rFonts w:asciiTheme="minorHAnsi" w:hAnsiTheme="minorHAnsi" w:cstheme="minorHAnsi"/>
          <w:sz w:val="22"/>
          <w:szCs w:val="22"/>
        </w:rPr>
        <w:t xml:space="preserve"> (</w:t>
      </w:r>
      <w:r w:rsidRPr="00951A17">
        <w:rPr>
          <w:rFonts w:asciiTheme="minorHAnsi" w:hAnsiTheme="minorHAnsi" w:cstheme="minorHAnsi"/>
          <w:b/>
          <w:sz w:val="22"/>
          <w:szCs w:val="22"/>
        </w:rPr>
        <w:t>Half Day</w:t>
      </w:r>
      <w:r w:rsidR="00755515">
        <w:rPr>
          <w:rFonts w:asciiTheme="minorHAnsi" w:hAnsiTheme="minorHAnsi" w:cstheme="minorHAnsi"/>
          <w:sz w:val="22"/>
          <w:szCs w:val="22"/>
        </w:rPr>
        <w:t xml:space="preserve"> 9am to 12 noon</w:t>
      </w:r>
      <w:r w:rsidRPr="00BF7FFC">
        <w:rPr>
          <w:rFonts w:asciiTheme="minorHAnsi" w:hAnsiTheme="minorHAnsi" w:cstheme="minorHAnsi"/>
          <w:sz w:val="22"/>
          <w:szCs w:val="22"/>
        </w:rPr>
        <w:t>)</w:t>
      </w:r>
    </w:p>
    <w:p w:rsidR="00755515" w:rsidRPr="002A48AF" w:rsidRDefault="00BF7FFC" w:rsidP="00755515">
      <w:pPr>
        <w:pStyle w:val="Default"/>
        <w:rPr>
          <w:rFonts w:asciiTheme="minorHAnsi" w:hAnsiTheme="minorHAnsi" w:cstheme="minorHAnsi"/>
          <w:sz w:val="22"/>
          <w:szCs w:val="22"/>
        </w:rPr>
      </w:pPr>
      <w:r w:rsidRPr="00755515">
        <w:rPr>
          <w:rFonts w:asciiTheme="minorHAnsi" w:hAnsiTheme="minorHAnsi" w:cstheme="minorHAnsi"/>
          <w:b/>
          <w:i/>
          <w:sz w:val="22"/>
          <w:szCs w:val="22"/>
        </w:rPr>
        <w:t>Location</w:t>
      </w:r>
      <w:r w:rsidRPr="00755515">
        <w:rPr>
          <w:rFonts w:asciiTheme="minorHAnsi" w:hAnsiTheme="minorHAnsi" w:cstheme="minorHAnsi"/>
          <w:sz w:val="22"/>
          <w:szCs w:val="22"/>
        </w:rPr>
        <w:t xml:space="preserve">:  </w:t>
      </w:r>
      <w:r w:rsidR="004D4989">
        <w:rPr>
          <w:rFonts w:asciiTheme="minorHAnsi" w:hAnsiTheme="minorHAnsi" w:cstheme="minorHAnsi"/>
          <w:sz w:val="22"/>
          <w:szCs w:val="22"/>
        </w:rPr>
        <w:tab/>
      </w:r>
      <w:r w:rsidR="004B6C09">
        <w:rPr>
          <w:rFonts w:asciiTheme="minorHAnsi" w:hAnsiTheme="minorHAnsi" w:cstheme="minorHAnsi"/>
          <w:sz w:val="22"/>
          <w:szCs w:val="22"/>
        </w:rPr>
        <w:t xml:space="preserve">Computer Lab, </w:t>
      </w:r>
      <w:r w:rsidR="00755515">
        <w:rPr>
          <w:rFonts w:asciiTheme="minorHAnsi" w:hAnsiTheme="minorHAnsi" w:cstheme="minorHAnsi"/>
          <w:sz w:val="22"/>
          <w:szCs w:val="22"/>
        </w:rPr>
        <w:t>SSCY Centre  1155 Notre Dame Ave. Winnipeg  (No telehealth Option available)</w:t>
      </w:r>
    </w:p>
    <w:p w:rsidR="00BF7FFC" w:rsidRDefault="00BF7FFC" w:rsidP="00BF7FFC">
      <w:pPr>
        <w:pStyle w:val="Default"/>
        <w:rPr>
          <w:rFonts w:asciiTheme="minorHAnsi" w:hAnsiTheme="minorHAnsi" w:cstheme="minorHAnsi"/>
          <w:sz w:val="22"/>
          <w:szCs w:val="22"/>
        </w:rPr>
      </w:pPr>
      <w:r w:rsidRPr="00755515">
        <w:rPr>
          <w:rFonts w:asciiTheme="minorHAnsi" w:hAnsiTheme="minorHAnsi" w:cstheme="minorHAnsi"/>
          <w:b/>
          <w:i/>
          <w:iCs/>
          <w:sz w:val="22"/>
          <w:szCs w:val="22"/>
        </w:rPr>
        <w:t>Presented by</w:t>
      </w:r>
      <w:r w:rsidRPr="00BF7FFC">
        <w:rPr>
          <w:rFonts w:asciiTheme="minorHAnsi" w:hAnsiTheme="minorHAnsi" w:cstheme="minorHAnsi"/>
          <w:sz w:val="22"/>
          <w:szCs w:val="22"/>
        </w:rPr>
        <w:t xml:space="preserve">: </w:t>
      </w:r>
      <w:r w:rsidR="004D4989">
        <w:rPr>
          <w:rFonts w:asciiTheme="minorHAnsi" w:hAnsiTheme="minorHAnsi" w:cstheme="minorHAnsi"/>
          <w:sz w:val="22"/>
          <w:szCs w:val="22"/>
        </w:rPr>
        <w:tab/>
      </w:r>
      <w:r w:rsidRPr="00BF7FFC">
        <w:rPr>
          <w:rFonts w:asciiTheme="minorHAnsi" w:hAnsiTheme="minorHAnsi" w:cstheme="minorHAnsi"/>
          <w:sz w:val="22"/>
          <w:szCs w:val="22"/>
        </w:rPr>
        <w:t xml:space="preserve">Marjorie Guertin, Assistive Technology Assistant </w:t>
      </w:r>
    </w:p>
    <w:p w:rsidR="00BF7FFC" w:rsidRPr="00BF7FFC" w:rsidRDefault="00BF7FFC" w:rsidP="00BF7FFC">
      <w:pPr>
        <w:pStyle w:val="Default"/>
        <w:rPr>
          <w:rFonts w:asciiTheme="minorHAnsi" w:hAnsiTheme="minorHAnsi" w:cstheme="minorHAnsi"/>
          <w:sz w:val="22"/>
          <w:szCs w:val="22"/>
        </w:rPr>
      </w:pPr>
    </w:p>
    <w:p w:rsidR="00BF7FFC" w:rsidRPr="00755515" w:rsidRDefault="00BF7FFC" w:rsidP="00BF7FFC">
      <w:pPr>
        <w:pStyle w:val="Default"/>
        <w:rPr>
          <w:rFonts w:asciiTheme="minorHAnsi" w:hAnsiTheme="minorHAnsi" w:cstheme="minorHAnsi"/>
          <w:i/>
          <w:iCs/>
          <w:sz w:val="22"/>
          <w:szCs w:val="22"/>
        </w:rPr>
      </w:pPr>
      <w:r w:rsidRPr="00755515">
        <w:rPr>
          <w:rFonts w:asciiTheme="minorHAnsi" w:hAnsiTheme="minorHAnsi" w:cstheme="minorHAnsi"/>
          <w:b/>
          <w:i/>
          <w:iCs/>
          <w:sz w:val="22"/>
          <w:szCs w:val="22"/>
        </w:rPr>
        <w:t>Dates:</w:t>
      </w:r>
      <w:r w:rsidRPr="00755515">
        <w:rPr>
          <w:rFonts w:asciiTheme="minorHAnsi" w:hAnsiTheme="minorHAnsi" w:cstheme="minorHAnsi"/>
          <w:i/>
          <w:iCs/>
          <w:sz w:val="22"/>
          <w:szCs w:val="22"/>
        </w:rPr>
        <w:t xml:space="preserve"> </w:t>
      </w:r>
    </w:p>
    <w:p w:rsidR="00BF7FFC" w:rsidRPr="00887CE0" w:rsidRDefault="00BF7FFC" w:rsidP="00755515">
      <w:pPr>
        <w:spacing w:after="0" w:line="240" w:lineRule="auto"/>
        <w:ind w:left="720"/>
        <w:rPr>
          <w:rFonts w:cstheme="minorHAnsi"/>
        </w:rPr>
      </w:pPr>
      <w:r w:rsidRPr="00887CE0">
        <w:rPr>
          <w:rFonts w:cstheme="minorHAnsi"/>
        </w:rPr>
        <w:t>November 1</w:t>
      </w:r>
      <w:r w:rsidR="00755515" w:rsidRPr="00887CE0">
        <w:rPr>
          <w:rFonts w:cstheme="minorHAnsi"/>
        </w:rPr>
        <w:t>5</w:t>
      </w:r>
      <w:r w:rsidRPr="00887CE0">
        <w:rPr>
          <w:rFonts w:cstheme="minorHAnsi"/>
          <w:vertAlign w:val="superscript"/>
        </w:rPr>
        <w:t>th</w:t>
      </w:r>
      <w:r w:rsidR="00755515" w:rsidRPr="00887CE0">
        <w:rPr>
          <w:rFonts w:cstheme="minorHAnsi"/>
        </w:rPr>
        <w:t>, 2016</w:t>
      </w:r>
      <w:r w:rsidRPr="00887CE0">
        <w:rPr>
          <w:rFonts w:cstheme="minorHAnsi"/>
        </w:rPr>
        <w:tab/>
      </w:r>
      <w:r w:rsidRPr="00887CE0">
        <w:rPr>
          <w:rFonts w:cstheme="minorHAnsi"/>
        </w:rPr>
        <w:tab/>
      </w:r>
      <w:r w:rsidRPr="00887CE0">
        <w:rPr>
          <w:rFonts w:cstheme="minorHAnsi"/>
        </w:rPr>
        <w:tab/>
      </w:r>
      <w:r w:rsidRPr="00887CE0">
        <w:rPr>
          <w:rFonts w:cstheme="minorHAnsi"/>
        </w:rPr>
        <w:tab/>
        <w:t xml:space="preserve">March </w:t>
      </w:r>
      <w:r w:rsidR="00755515" w:rsidRPr="00887CE0">
        <w:rPr>
          <w:rFonts w:cstheme="minorHAnsi"/>
        </w:rPr>
        <w:t>14</w:t>
      </w:r>
      <w:r w:rsidR="00755515" w:rsidRPr="00887CE0">
        <w:rPr>
          <w:rFonts w:cstheme="minorHAnsi"/>
          <w:vertAlign w:val="superscript"/>
        </w:rPr>
        <w:t>th</w:t>
      </w:r>
      <w:r w:rsidRPr="00887CE0">
        <w:rPr>
          <w:rFonts w:cstheme="minorHAnsi"/>
        </w:rPr>
        <w:t>, 201</w:t>
      </w:r>
      <w:r w:rsidR="00755515" w:rsidRPr="00887CE0">
        <w:rPr>
          <w:rFonts w:cstheme="minorHAnsi"/>
        </w:rPr>
        <w:t>7</w:t>
      </w:r>
    </w:p>
    <w:p w:rsidR="00BF7FFC" w:rsidRDefault="00BF7FFC" w:rsidP="00755515">
      <w:pPr>
        <w:spacing w:after="0" w:line="240" w:lineRule="auto"/>
        <w:ind w:left="720"/>
        <w:rPr>
          <w:rFonts w:cstheme="minorHAnsi"/>
        </w:rPr>
      </w:pPr>
      <w:r w:rsidRPr="00887CE0">
        <w:rPr>
          <w:rFonts w:cstheme="minorHAnsi"/>
        </w:rPr>
        <w:t xml:space="preserve">January </w:t>
      </w:r>
      <w:r w:rsidR="00755515" w:rsidRPr="00887CE0">
        <w:rPr>
          <w:rFonts w:cstheme="minorHAnsi"/>
        </w:rPr>
        <w:t>17</w:t>
      </w:r>
      <w:r w:rsidRPr="00887CE0">
        <w:rPr>
          <w:rFonts w:cstheme="minorHAnsi"/>
          <w:vertAlign w:val="superscript"/>
        </w:rPr>
        <w:t>th</w:t>
      </w:r>
      <w:r w:rsidRPr="00887CE0">
        <w:rPr>
          <w:rFonts w:cstheme="minorHAnsi"/>
        </w:rPr>
        <w:t>, 201</w:t>
      </w:r>
      <w:r w:rsidR="00755515" w:rsidRPr="00887CE0">
        <w:rPr>
          <w:rFonts w:cstheme="minorHAnsi"/>
        </w:rPr>
        <w:t>7</w:t>
      </w:r>
      <w:r w:rsidR="00755515" w:rsidRPr="00887CE0">
        <w:rPr>
          <w:rFonts w:cstheme="minorHAnsi"/>
        </w:rPr>
        <w:tab/>
      </w:r>
      <w:r w:rsidR="00755515" w:rsidRPr="00887CE0">
        <w:rPr>
          <w:rFonts w:cstheme="minorHAnsi"/>
        </w:rPr>
        <w:tab/>
      </w:r>
      <w:r w:rsidR="00755515" w:rsidRPr="00887CE0">
        <w:rPr>
          <w:rFonts w:cstheme="minorHAnsi"/>
        </w:rPr>
        <w:tab/>
      </w:r>
      <w:r w:rsidR="00755515" w:rsidRPr="00887CE0">
        <w:rPr>
          <w:rFonts w:cstheme="minorHAnsi"/>
        </w:rPr>
        <w:tab/>
        <w:t xml:space="preserve"> May</w:t>
      </w:r>
      <w:r w:rsidRPr="00887CE0">
        <w:rPr>
          <w:rFonts w:cstheme="minorHAnsi"/>
        </w:rPr>
        <w:t xml:space="preserve"> </w:t>
      </w:r>
      <w:r w:rsidR="00755515" w:rsidRPr="00887CE0">
        <w:rPr>
          <w:rFonts w:cstheme="minorHAnsi"/>
        </w:rPr>
        <w:t>1</w:t>
      </w:r>
      <w:r w:rsidRPr="00887CE0">
        <w:rPr>
          <w:rFonts w:cstheme="minorHAnsi"/>
        </w:rPr>
        <w:t>6</w:t>
      </w:r>
      <w:r w:rsidRPr="00887CE0">
        <w:rPr>
          <w:rFonts w:cstheme="minorHAnsi"/>
          <w:vertAlign w:val="superscript"/>
        </w:rPr>
        <w:t>th</w:t>
      </w:r>
      <w:r w:rsidR="00755515" w:rsidRPr="00887CE0">
        <w:rPr>
          <w:rFonts w:cstheme="minorHAnsi"/>
        </w:rPr>
        <w:t>, 2017</w:t>
      </w:r>
    </w:p>
    <w:p w:rsidR="008E10A1" w:rsidRDefault="008E10A1">
      <w:pPr>
        <w:rPr>
          <w:rFonts w:cstheme="minorHAnsi"/>
        </w:rPr>
      </w:pPr>
      <w:r>
        <w:rPr>
          <w:rFonts w:cstheme="minorHAnsi"/>
        </w:rPr>
        <w:br w:type="page"/>
      </w:r>
    </w:p>
    <w:p w:rsidR="00BF7FFC" w:rsidRPr="002A48AF" w:rsidRDefault="00BF7FFC" w:rsidP="00660076">
      <w:pPr>
        <w:pStyle w:val="Default"/>
        <w:rPr>
          <w:rFonts w:asciiTheme="minorHAnsi" w:hAnsiTheme="minorHAnsi" w:cstheme="minorHAnsi"/>
          <w:iCs/>
          <w:sz w:val="22"/>
          <w:szCs w:val="22"/>
        </w:rPr>
      </w:pPr>
    </w:p>
    <w:p w:rsidR="00E32A8F" w:rsidRDefault="00660076" w:rsidP="002A48AF">
      <w:pPr>
        <w:pStyle w:val="Default"/>
        <w:rPr>
          <w:rFonts w:asciiTheme="minorHAnsi" w:hAnsiTheme="minorHAnsi" w:cstheme="minorHAnsi"/>
          <w:b/>
          <w:i/>
          <w:sz w:val="32"/>
          <w:szCs w:val="32"/>
        </w:rPr>
      </w:pPr>
      <w:r>
        <w:rPr>
          <w:rFonts w:asciiTheme="minorHAnsi" w:hAnsiTheme="minorHAnsi" w:cstheme="minorHAnsi"/>
          <w:b/>
          <w:i/>
          <w:sz w:val="32"/>
          <w:szCs w:val="32"/>
        </w:rPr>
        <w:t>P</w:t>
      </w:r>
      <w:r w:rsidR="00E32A8F" w:rsidRPr="006F0466">
        <w:rPr>
          <w:rFonts w:asciiTheme="minorHAnsi" w:hAnsiTheme="minorHAnsi" w:cstheme="minorHAnsi"/>
          <w:b/>
          <w:i/>
          <w:sz w:val="32"/>
          <w:szCs w:val="32"/>
        </w:rPr>
        <w:t>romoting Flexible Thinking and Interaction With Your Child at Home</w:t>
      </w:r>
    </w:p>
    <w:p w:rsidR="000E6951" w:rsidRDefault="006D62CD" w:rsidP="002A48AF">
      <w:pPr>
        <w:pStyle w:val="Default"/>
        <w:rPr>
          <w:rFonts w:asciiTheme="minorHAnsi" w:hAnsiTheme="minorHAnsi" w:cstheme="minorHAnsi"/>
          <w:b/>
          <w:i/>
          <w:sz w:val="32"/>
          <w:szCs w:val="32"/>
        </w:rPr>
      </w:pPr>
      <w:r>
        <w:rPr>
          <w:rFonts w:asciiTheme="minorHAnsi" w:hAnsiTheme="minorHAnsi" w:cstheme="minorHAnsi"/>
          <w:b/>
          <w:noProof/>
        </w:rPr>
        <mc:AlternateContent>
          <mc:Choice Requires="wps">
            <w:drawing>
              <wp:anchor distT="0" distB="0" distL="114300" distR="114300" simplePos="0" relativeHeight="251684864" behindDoc="0" locked="0" layoutInCell="1" allowOverlap="1">
                <wp:simplePos x="0" y="0"/>
                <wp:positionH relativeFrom="column">
                  <wp:posOffset>4297680</wp:posOffset>
                </wp:positionH>
                <wp:positionV relativeFrom="paragraph">
                  <wp:posOffset>75565</wp:posOffset>
                </wp:positionV>
                <wp:extent cx="1615440" cy="487680"/>
                <wp:effectExtent l="13335" t="78740" r="76200" b="14605"/>
                <wp:wrapNone/>
                <wp:docPr id="19" name="AutoShape 54" descr="Professionals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487680"/>
                        </a:xfrm>
                        <a:prstGeom prst="horizontalScroll">
                          <a:avLst>
                            <a:gd name="adj" fmla="val 12500"/>
                          </a:avLst>
                        </a:prstGeom>
                        <a:solidFill>
                          <a:schemeClr val="lt1">
                            <a:lumMod val="100000"/>
                            <a:lumOff val="0"/>
                          </a:schemeClr>
                        </a:solidFill>
                        <a:ln w="12700">
                          <a:solidFill>
                            <a:schemeClr val="accent2">
                              <a:lumMod val="100000"/>
                              <a:lumOff val="0"/>
                            </a:schemeClr>
                          </a:solidFill>
                          <a:prstDash val="dash"/>
                          <a:round/>
                          <a:headEnd/>
                          <a:tailEnd/>
                        </a:ln>
                        <a:effectLst>
                          <a:outerShdw dist="107763" dir="18900000" algn="ctr" rotWithShape="0">
                            <a:srgbClr val="868686">
                              <a:alpha val="50000"/>
                            </a:srgbClr>
                          </a:outerShdw>
                        </a:effectLst>
                      </wps:spPr>
                      <wps:txbx>
                        <w:txbxContent>
                          <w:p w:rsidR="00D34F59" w:rsidRPr="00FE4EEF" w:rsidRDefault="00D34F59" w:rsidP="00E32A8F">
                            <w:pPr>
                              <w:shd w:val="clear" w:color="auto" w:fill="B5E8F4" w:themeFill="background2" w:themeFillShade="E6"/>
                              <w:rPr>
                                <w:b/>
                              </w:rPr>
                            </w:pPr>
                            <w:r w:rsidRPr="00FE4EEF">
                              <w:rPr>
                                <w:b/>
                              </w:rPr>
                              <w:t>For Parents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4" o:spid="_x0000_s1044" type="#_x0000_t98" alt="Professionals only" style="position:absolute;margin-left:338.4pt;margin-top:5.95pt;width:127.2pt;height:3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" fillcolor="white [3201]" strokecolor="#da1f28 [3205]" strokeweight="1pt">
                <v:stroke dashstyle="dash"/>
                <v:shadow on="t" color="#868686" opacity=".5" offset="6pt,-6pt"/>
                <v:textbox>
                  <w:txbxContent>
                    <w:p w:rsidR="00D34F59" w:rsidRPr="00FE4EEF" w:rsidRDefault="00D34F59" w:rsidP="00E32A8F">
                      <w:pPr>
                        <w:shd w:val="clear" w:color="auto" w:fill="B5E8F4" w:themeFill="background2" w:themeFillShade="E6"/>
                        <w:rPr>
                          <w:b/>
                        </w:rPr>
                      </w:pPr>
                      <w:r w:rsidRPr="00FE4EEF">
                        <w:rPr>
                          <w:b/>
                        </w:rPr>
                        <w:t>For Parents Only</w:t>
                      </w:r>
                    </w:p>
                  </w:txbxContent>
                </v:textbox>
              </v:shape>
            </w:pict>
          </mc:Fallback>
        </mc:AlternateContent>
      </w:r>
    </w:p>
    <w:p w:rsidR="00544998" w:rsidRDefault="00544998" w:rsidP="002A48AF">
      <w:pPr>
        <w:autoSpaceDE w:val="0"/>
        <w:autoSpaceDN w:val="0"/>
        <w:adjustRightInd w:val="0"/>
        <w:spacing w:after="0" w:line="240" w:lineRule="auto"/>
        <w:jc w:val="both"/>
        <w:rPr>
          <w:rFonts w:cs="Arial"/>
          <w:b/>
          <w:i/>
        </w:rPr>
      </w:pPr>
    </w:p>
    <w:p w:rsidR="00544998" w:rsidRDefault="00544998" w:rsidP="002A48AF">
      <w:pPr>
        <w:autoSpaceDE w:val="0"/>
        <w:autoSpaceDN w:val="0"/>
        <w:adjustRightInd w:val="0"/>
        <w:spacing w:after="0" w:line="240" w:lineRule="auto"/>
        <w:jc w:val="both"/>
        <w:rPr>
          <w:rFonts w:cs="Arial"/>
          <w:b/>
          <w:i/>
        </w:rPr>
      </w:pPr>
      <w:r>
        <w:rPr>
          <w:rFonts w:cs="Arial"/>
          <w:b/>
          <w:i/>
        </w:rPr>
        <w:t>C</w:t>
      </w:r>
      <w:r w:rsidR="00E32A8F" w:rsidRPr="00544998">
        <w:rPr>
          <w:rFonts w:cs="Arial"/>
          <w:b/>
          <w:i/>
        </w:rPr>
        <w:t xml:space="preserve">ontent: </w:t>
      </w:r>
    </w:p>
    <w:p w:rsidR="00E32A8F" w:rsidRPr="00544998" w:rsidRDefault="00E32A8F" w:rsidP="002A48AF">
      <w:pPr>
        <w:autoSpaceDE w:val="0"/>
        <w:autoSpaceDN w:val="0"/>
        <w:adjustRightInd w:val="0"/>
        <w:spacing w:after="0" w:line="240" w:lineRule="auto"/>
        <w:jc w:val="both"/>
        <w:rPr>
          <w:rFonts w:cs="Arial"/>
        </w:rPr>
      </w:pPr>
      <w:r w:rsidRPr="00544998">
        <w:rPr>
          <w:rFonts w:cs="Arial"/>
        </w:rPr>
        <w:t xml:space="preserve">This series of </w:t>
      </w:r>
      <w:r w:rsidRPr="008E10A1">
        <w:rPr>
          <w:rFonts w:cs="Arial"/>
          <w:b/>
          <w:sz w:val="24"/>
          <w:szCs w:val="24"/>
        </w:rPr>
        <w:t>seven</w:t>
      </w:r>
      <w:r w:rsidRPr="00544998">
        <w:rPr>
          <w:rFonts w:cs="Arial"/>
        </w:rPr>
        <w:t xml:space="preserve"> workshops is designed for parents only. We will be examining how children learn to be flexible in their ability to think and to communicate, and the impact of disability on this natural process and on family life. Small changes in the caregiver’s approach to the child can have a big impact on the child’s thinking processes; in each session there will be opportunity for discussion, practice, and a small homework assignment will help you to integrate the ideas once you get home to your child.</w:t>
      </w:r>
    </w:p>
    <w:p w:rsidR="00E32A8F" w:rsidRPr="00544998" w:rsidRDefault="00E32A8F" w:rsidP="00EB43E6">
      <w:pPr>
        <w:autoSpaceDE w:val="0"/>
        <w:autoSpaceDN w:val="0"/>
        <w:adjustRightInd w:val="0"/>
        <w:spacing w:before="100" w:beforeAutospacing="1" w:after="100" w:afterAutospacing="1" w:line="240" w:lineRule="auto"/>
        <w:jc w:val="both"/>
        <w:rPr>
          <w:rFonts w:cs="Arial"/>
        </w:rPr>
      </w:pPr>
      <w:r w:rsidRPr="00544998">
        <w:rPr>
          <w:rFonts w:cs="Arial"/>
        </w:rPr>
        <w:t>The information provided in each session builds upon previous sessions, so please plan to attend the entire series.</w:t>
      </w:r>
    </w:p>
    <w:p w:rsidR="00544998" w:rsidRDefault="00E32A8F" w:rsidP="00544998">
      <w:pPr>
        <w:autoSpaceDE w:val="0"/>
        <w:autoSpaceDN w:val="0"/>
        <w:adjustRightInd w:val="0"/>
        <w:spacing w:after="0" w:line="240" w:lineRule="auto"/>
        <w:jc w:val="both"/>
        <w:rPr>
          <w:rFonts w:cs="Arial"/>
          <w:b/>
          <w:i/>
        </w:rPr>
      </w:pPr>
      <w:r w:rsidRPr="00544998">
        <w:rPr>
          <w:rFonts w:cs="Arial"/>
          <w:b/>
          <w:i/>
        </w:rPr>
        <w:t xml:space="preserve">Participants: </w:t>
      </w:r>
    </w:p>
    <w:p w:rsidR="00E32A8F" w:rsidRPr="00544998" w:rsidRDefault="00E32A8F" w:rsidP="00544998">
      <w:pPr>
        <w:autoSpaceDE w:val="0"/>
        <w:autoSpaceDN w:val="0"/>
        <w:adjustRightInd w:val="0"/>
        <w:spacing w:after="0" w:line="240" w:lineRule="auto"/>
        <w:jc w:val="both"/>
        <w:rPr>
          <w:rFonts w:cs="Arial"/>
        </w:rPr>
      </w:pPr>
      <w:r w:rsidRPr="00544998">
        <w:rPr>
          <w:rFonts w:cs="Arial"/>
        </w:rPr>
        <w:t>The series is open to any interested parents, regardless of the diagn</w:t>
      </w:r>
      <w:bookmarkStart w:id="0" w:name="_GoBack"/>
      <w:bookmarkEnd w:id="0"/>
      <w:r w:rsidRPr="00544998">
        <w:rPr>
          <w:rFonts w:cs="Arial"/>
        </w:rPr>
        <w:t>osis or ability level of their child. At the completion of the series, parents of children who are essentially non-speaking may apply for a more intensive guiding program with one of our RDI® consultants.</w:t>
      </w:r>
    </w:p>
    <w:p w:rsidR="00E32A8F" w:rsidRPr="00544998" w:rsidRDefault="00E32A8F" w:rsidP="00EB43E6">
      <w:pPr>
        <w:autoSpaceDE w:val="0"/>
        <w:autoSpaceDN w:val="0"/>
        <w:adjustRightInd w:val="0"/>
        <w:spacing w:before="100" w:beforeAutospacing="1" w:after="100" w:afterAutospacing="1" w:line="240" w:lineRule="auto"/>
        <w:jc w:val="both"/>
        <w:rPr>
          <w:rFonts w:cs="Arial"/>
        </w:rPr>
      </w:pPr>
      <w:r w:rsidRPr="00544998">
        <w:rPr>
          <w:rFonts w:cs="Arial"/>
          <w:b/>
          <w:i/>
        </w:rPr>
        <w:t xml:space="preserve">Cost: </w:t>
      </w:r>
      <w:r w:rsidR="00544998" w:rsidRPr="00544998">
        <w:rPr>
          <w:rFonts w:cs="Arial"/>
          <w:b/>
          <w:i/>
        </w:rPr>
        <w:tab/>
      </w:r>
      <w:r w:rsidR="00544998" w:rsidRPr="00544998">
        <w:rPr>
          <w:rFonts w:cs="Arial"/>
          <w:b/>
          <w:i/>
        </w:rPr>
        <w:tab/>
      </w:r>
      <w:r w:rsidRPr="00544998">
        <w:rPr>
          <w:rFonts w:cs="Arial"/>
        </w:rPr>
        <w:t>$25 per person, includes all seven sessions</w:t>
      </w:r>
    </w:p>
    <w:p w:rsidR="00E32A8F" w:rsidRDefault="00E32A8F" w:rsidP="00EB43E6">
      <w:pPr>
        <w:autoSpaceDE w:val="0"/>
        <w:autoSpaceDN w:val="0"/>
        <w:adjustRightInd w:val="0"/>
        <w:spacing w:before="100" w:beforeAutospacing="1" w:after="100" w:afterAutospacing="1" w:line="240" w:lineRule="auto"/>
        <w:jc w:val="both"/>
        <w:rPr>
          <w:rFonts w:cstheme="minorHAnsi"/>
        </w:rPr>
      </w:pPr>
      <w:r w:rsidRPr="00544998">
        <w:rPr>
          <w:rFonts w:cs="Arial"/>
          <w:b/>
          <w:i/>
        </w:rPr>
        <w:t xml:space="preserve">Location: </w:t>
      </w:r>
      <w:r w:rsidR="00544998" w:rsidRPr="00544998">
        <w:rPr>
          <w:rFonts w:cs="Arial"/>
          <w:b/>
          <w:i/>
        </w:rPr>
        <w:tab/>
      </w:r>
      <w:r w:rsidR="00A77969">
        <w:rPr>
          <w:rFonts w:cs="Arial"/>
        </w:rPr>
        <w:t>Star Room</w:t>
      </w:r>
      <w:r w:rsidR="004D4989" w:rsidRPr="004D4989">
        <w:rPr>
          <w:rFonts w:cs="Arial"/>
        </w:rPr>
        <w:t>,</w:t>
      </w:r>
      <w:r w:rsidR="004D4989">
        <w:rPr>
          <w:rFonts w:cs="Arial"/>
          <w:i/>
        </w:rPr>
        <w:t xml:space="preserve"> </w:t>
      </w:r>
      <w:r w:rsidR="00A77969" w:rsidRPr="00A77969">
        <w:rPr>
          <w:rFonts w:cs="Arial"/>
        </w:rPr>
        <w:t>2</w:t>
      </w:r>
      <w:r w:rsidR="00A77969" w:rsidRPr="00A77969">
        <w:rPr>
          <w:rFonts w:cs="Arial"/>
          <w:vertAlign w:val="superscript"/>
        </w:rPr>
        <w:t>nd</w:t>
      </w:r>
      <w:r w:rsidR="00A77969" w:rsidRPr="00A77969">
        <w:rPr>
          <w:rFonts w:cs="Arial"/>
        </w:rPr>
        <w:t xml:space="preserve"> Floor</w:t>
      </w:r>
      <w:r w:rsidR="00A77969">
        <w:rPr>
          <w:rFonts w:cs="Arial"/>
          <w:i/>
        </w:rPr>
        <w:t xml:space="preserve">, </w:t>
      </w:r>
      <w:r w:rsidR="004D4989">
        <w:rPr>
          <w:rFonts w:cstheme="minorHAnsi"/>
        </w:rPr>
        <w:t>SSCY Centre  1155 Notre Dame Ave. Winnipeg  (Telehealth Option available)</w:t>
      </w:r>
    </w:p>
    <w:p w:rsidR="00887CE0" w:rsidRPr="00544998" w:rsidRDefault="00887CE0" w:rsidP="00EB43E6">
      <w:pPr>
        <w:autoSpaceDE w:val="0"/>
        <w:autoSpaceDN w:val="0"/>
        <w:adjustRightInd w:val="0"/>
        <w:spacing w:before="100" w:beforeAutospacing="1" w:after="100" w:afterAutospacing="1" w:line="240" w:lineRule="auto"/>
        <w:jc w:val="both"/>
        <w:rPr>
          <w:rFonts w:cs="Arial"/>
        </w:rPr>
      </w:pPr>
      <w:r w:rsidRPr="00887CE0">
        <w:rPr>
          <w:b/>
          <w:bCs/>
          <w:i/>
          <w:szCs w:val="26"/>
        </w:rPr>
        <w:t>Parking:</w:t>
      </w:r>
      <w:r>
        <w:rPr>
          <w:bCs/>
          <w:szCs w:val="26"/>
        </w:rPr>
        <w:t xml:space="preserve"> </w:t>
      </w:r>
      <w:r>
        <w:rPr>
          <w:bCs/>
          <w:szCs w:val="26"/>
        </w:rPr>
        <w:tab/>
      </w:r>
      <w:r w:rsidRPr="009F10DC">
        <w:rPr>
          <w:bCs/>
          <w:szCs w:val="26"/>
        </w:rPr>
        <w:t xml:space="preserve">During evening classes, parents are invited to park in </w:t>
      </w:r>
      <w:r>
        <w:rPr>
          <w:bCs/>
          <w:szCs w:val="26"/>
        </w:rPr>
        <w:t xml:space="preserve">marked </w:t>
      </w:r>
      <w:r w:rsidRPr="00AB56BF">
        <w:rPr>
          <w:bCs/>
          <w:i/>
          <w:szCs w:val="26"/>
        </w:rPr>
        <w:t>parent parking</w:t>
      </w:r>
      <w:r w:rsidRPr="009F10DC">
        <w:rPr>
          <w:bCs/>
          <w:szCs w:val="26"/>
        </w:rPr>
        <w:t xml:space="preserve"> </w:t>
      </w:r>
      <w:r>
        <w:rPr>
          <w:bCs/>
          <w:szCs w:val="26"/>
        </w:rPr>
        <w:t xml:space="preserve">stalls </w:t>
      </w:r>
      <w:r w:rsidRPr="009F10DC">
        <w:rPr>
          <w:bCs/>
          <w:szCs w:val="26"/>
        </w:rPr>
        <w:t xml:space="preserve">which </w:t>
      </w:r>
      <w:r>
        <w:rPr>
          <w:bCs/>
          <w:szCs w:val="26"/>
        </w:rPr>
        <w:t>are</w:t>
      </w:r>
      <w:r w:rsidRPr="009F10DC">
        <w:rPr>
          <w:bCs/>
          <w:szCs w:val="26"/>
        </w:rPr>
        <w:t xml:space="preserve"> free</w:t>
      </w:r>
    </w:p>
    <w:p w:rsidR="00E32A8F" w:rsidRPr="00544998" w:rsidRDefault="00E32A8F" w:rsidP="00D021A4">
      <w:pPr>
        <w:autoSpaceDE w:val="0"/>
        <w:autoSpaceDN w:val="0"/>
        <w:adjustRightInd w:val="0"/>
        <w:spacing w:after="0" w:line="240" w:lineRule="auto"/>
        <w:jc w:val="both"/>
        <w:rPr>
          <w:rFonts w:cs="Arial"/>
          <w:bCs/>
        </w:rPr>
      </w:pPr>
      <w:r w:rsidRPr="00544998">
        <w:rPr>
          <w:rFonts w:cs="Arial"/>
          <w:b/>
          <w:i/>
        </w:rPr>
        <w:t>Presented by</w:t>
      </w:r>
      <w:r w:rsidRPr="00544998">
        <w:rPr>
          <w:rFonts w:cs="Arial"/>
        </w:rPr>
        <w:t xml:space="preserve">: </w:t>
      </w:r>
      <w:r w:rsidR="00434481">
        <w:rPr>
          <w:rFonts w:cs="Arial"/>
        </w:rPr>
        <w:tab/>
      </w:r>
      <w:r w:rsidRPr="00544998">
        <w:rPr>
          <w:rFonts w:cs="Arial"/>
          <w:bCs/>
        </w:rPr>
        <w:t>Lianne Belton, Occupational Therapist, RDI® Program Certified Consultant</w:t>
      </w:r>
    </w:p>
    <w:p w:rsidR="00D021A4" w:rsidRPr="00544998" w:rsidRDefault="00D021A4" w:rsidP="00D021A4">
      <w:pPr>
        <w:autoSpaceDE w:val="0"/>
        <w:autoSpaceDN w:val="0"/>
        <w:adjustRightInd w:val="0"/>
        <w:spacing w:after="0" w:line="240" w:lineRule="auto"/>
        <w:jc w:val="both"/>
        <w:rPr>
          <w:rFonts w:cs="Arial"/>
          <w:bCs/>
        </w:rPr>
      </w:pPr>
      <w:r w:rsidRPr="00544998">
        <w:rPr>
          <w:rFonts w:cs="Arial"/>
          <w:bCs/>
        </w:rPr>
        <w:tab/>
      </w:r>
      <w:r w:rsidRPr="00544998">
        <w:rPr>
          <w:rFonts w:cs="Arial"/>
          <w:bCs/>
        </w:rPr>
        <w:tab/>
      </w:r>
      <w:r w:rsidRPr="00544998">
        <w:rPr>
          <w:rFonts w:cstheme="minorHAnsi"/>
        </w:rPr>
        <w:t>S</w:t>
      </w:r>
      <w:r w:rsidR="00B64568">
        <w:rPr>
          <w:rFonts w:cstheme="minorHAnsi"/>
        </w:rPr>
        <w:t>tephannie Motuz, MSc. SLP CCC-(C</w:t>
      </w:r>
      <w:r w:rsidRPr="00544998">
        <w:rPr>
          <w:rFonts w:cstheme="minorHAnsi"/>
        </w:rPr>
        <w:t xml:space="preserve">),  </w:t>
      </w:r>
      <w:r w:rsidRPr="00544998">
        <w:rPr>
          <w:rFonts w:cs="Arial"/>
          <w:bCs/>
        </w:rPr>
        <w:t>RDI® Program Certified Consultant</w:t>
      </w:r>
    </w:p>
    <w:p w:rsidR="00D021A4" w:rsidRPr="00544998" w:rsidRDefault="00D021A4" w:rsidP="00D021A4">
      <w:pPr>
        <w:autoSpaceDE w:val="0"/>
        <w:autoSpaceDN w:val="0"/>
        <w:adjustRightInd w:val="0"/>
        <w:spacing w:after="0" w:line="240" w:lineRule="auto"/>
        <w:jc w:val="both"/>
        <w:rPr>
          <w:rFonts w:cs="Arial"/>
          <w:bCs/>
        </w:rPr>
      </w:pPr>
    </w:p>
    <w:p w:rsidR="00E32A8F" w:rsidRPr="00544998" w:rsidRDefault="00E32A8F" w:rsidP="00D021A4">
      <w:pPr>
        <w:autoSpaceDE w:val="0"/>
        <w:autoSpaceDN w:val="0"/>
        <w:adjustRightInd w:val="0"/>
        <w:spacing w:after="0" w:line="240" w:lineRule="auto"/>
        <w:rPr>
          <w:rFonts w:cs="Arial"/>
        </w:rPr>
      </w:pPr>
      <w:r w:rsidRPr="00544998">
        <w:rPr>
          <w:rFonts w:cs="Arial"/>
          <w:b/>
          <w:i/>
        </w:rPr>
        <w:t xml:space="preserve">Dates: </w:t>
      </w:r>
    </w:p>
    <w:p w:rsidR="004D4989" w:rsidRPr="00887CE0" w:rsidRDefault="00E32A8F" w:rsidP="00A77969">
      <w:pPr>
        <w:autoSpaceDE w:val="0"/>
        <w:autoSpaceDN w:val="0"/>
        <w:adjustRightInd w:val="0"/>
        <w:spacing w:after="0" w:line="360" w:lineRule="auto"/>
        <w:rPr>
          <w:rFonts w:cs="Arial"/>
          <w:sz w:val="21"/>
          <w:szCs w:val="21"/>
        </w:rPr>
      </w:pPr>
      <w:r w:rsidRPr="00BA7FAB">
        <w:rPr>
          <w:rFonts w:cs="Arial"/>
          <w:b/>
          <w:i/>
          <w:sz w:val="21"/>
          <w:szCs w:val="21"/>
        </w:rPr>
        <w:t>Fall Session</w:t>
      </w:r>
      <w:r w:rsidR="00D021A4" w:rsidRPr="00BA7FAB">
        <w:rPr>
          <w:rFonts w:cs="Arial"/>
          <w:b/>
          <w:i/>
          <w:sz w:val="21"/>
          <w:szCs w:val="21"/>
        </w:rPr>
        <w:t>s</w:t>
      </w:r>
      <w:r w:rsidRPr="00BA7FAB">
        <w:rPr>
          <w:rFonts w:cs="Arial"/>
          <w:b/>
          <w:i/>
          <w:sz w:val="21"/>
          <w:szCs w:val="21"/>
        </w:rPr>
        <w:t>:</w:t>
      </w:r>
      <w:r w:rsidRPr="00BA7FAB">
        <w:rPr>
          <w:rFonts w:cs="Arial"/>
          <w:b/>
          <w:sz w:val="21"/>
          <w:szCs w:val="21"/>
        </w:rPr>
        <w:t xml:space="preserve">  </w:t>
      </w:r>
      <w:r w:rsidR="00434481" w:rsidRPr="00BA7FAB">
        <w:rPr>
          <w:rFonts w:cs="Arial"/>
          <w:b/>
          <w:sz w:val="21"/>
          <w:szCs w:val="21"/>
        </w:rPr>
        <w:tab/>
      </w:r>
      <w:r w:rsidRPr="00887CE0">
        <w:rPr>
          <w:rFonts w:cs="Arial"/>
          <w:sz w:val="21"/>
          <w:szCs w:val="21"/>
        </w:rPr>
        <w:t xml:space="preserve">Tuesday evenings, 7:00 to </w:t>
      </w:r>
      <w:r w:rsidR="004D4989" w:rsidRPr="00887CE0">
        <w:rPr>
          <w:rFonts w:cs="Arial"/>
          <w:sz w:val="21"/>
          <w:szCs w:val="21"/>
        </w:rPr>
        <w:t>9:00 pm</w:t>
      </w:r>
      <w:r w:rsidRPr="00887CE0">
        <w:rPr>
          <w:rFonts w:cs="Arial"/>
          <w:sz w:val="21"/>
          <w:szCs w:val="21"/>
        </w:rPr>
        <w:t xml:space="preserve"> from September 1</w:t>
      </w:r>
      <w:r w:rsidR="004D4989" w:rsidRPr="00887CE0">
        <w:rPr>
          <w:rFonts w:cs="Arial"/>
          <w:sz w:val="21"/>
          <w:szCs w:val="21"/>
        </w:rPr>
        <w:t>3</w:t>
      </w:r>
      <w:r w:rsidRPr="00887CE0">
        <w:rPr>
          <w:rFonts w:cs="Arial"/>
          <w:sz w:val="21"/>
          <w:szCs w:val="21"/>
        </w:rPr>
        <w:t>th to October 2</w:t>
      </w:r>
      <w:r w:rsidR="004D4989" w:rsidRPr="00887CE0">
        <w:rPr>
          <w:rFonts w:cs="Arial"/>
          <w:sz w:val="21"/>
          <w:szCs w:val="21"/>
        </w:rPr>
        <w:t>5</w:t>
      </w:r>
      <w:r w:rsidRPr="00887CE0">
        <w:rPr>
          <w:rFonts w:cs="Arial"/>
          <w:sz w:val="21"/>
          <w:szCs w:val="21"/>
          <w:vertAlign w:val="superscript"/>
        </w:rPr>
        <w:t>th</w:t>
      </w:r>
      <w:r w:rsidR="004D4989" w:rsidRPr="00887CE0">
        <w:rPr>
          <w:rFonts w:cs="Arial"/>
          <w:sz w:val="21"/>
          <w:szCs w:val="21"/>
        </w:rPr>
        <w:t>, 2016</w:t>
      </w:r>
    </w:p>
    <w:p w:rsidR="004D4989" w:rsidRDefault="004D4989" w:rsidP="00A77969">
      <w:pPr>
        <w:autoSpaceDE w:val="0"/>
        <w:autoSpaceDN w:val="0"/>
        <w:adjustRightInd w:val="0"/>
        <w:spacing w:after="0" w:line="360" w:lineRule="auto"/>
        <w:ind w:left="720" w:firstLine="720"/>
        <w:rPr>
          <w:rFonts w:cs="Arial"/>
          <w:sz w:val="21"/>
          <w:szCs w:val="21"/>
        </w:rPr>
      </w:pPr>
      <w:r w:rsidRPr="00887CE0">
        <w:rPr>
          <w:rFonts w:cs="Arial"/>
          <w:sz w:val="21"/>
          <w:szCs w:val="21"/>
        </w:rPr>
        <w:t>Thursday evenings</w:t>
      </w:r>
      <w:r w:rsidR="00D021A4" w:rsidRPr="00887CE0">
        <w:rPr>
          <w:rFonts w:cs="Arial"/>
          <w:sz w:val="21"/>
          <w:szCs w:val="21"/>
        </w:rPr>
        <w:t xml:space="preserve">, </w:t>
      </w:r>
      <w:r w:rsidRPr="00887CE0">
        <w:rPr>
          <w:rFonts w:cs="Arial"/>
          <w:sz w:val="21"/>
          <w:szCs w:val="21"/>
        </w:rPr>
        <w:t xml:space="preserve">6:00 to 8:00 pm </w:t>
      </w:r>
      <w:r w:rsidR="00D021A4" w:rsidRPr="00887CE0">
        <w:rPr>
          <w:rFonts w:cs="Arial"/>
          <w:sz w:val="21"/>
          <w:szCs w:val="21"/>
        </w:rPr>
        <w:t xml:space="preserve">from October </w:t>
      </w:r>
      <w:r w:rsidRPr="00887CE0">
        <w:rPr>
          <w:rFonts w:cs="Arial"/>
          <w:sz w:val="21"/>
          <w:szCs w:val="21"/>
        </w:rPr>
        <w:t>20</w:t>
      </w:r>
      <w:r w:rsidR="00D021A4" w:rsidRPr="00887CE0">
        <w:rPr>
          <w:rFonts w:cs="Arial"/>
          <w:sz w:val="21"/>
          <w:szCs w:val="21"/>
          <w:vertAlign w:val="superscript"/>
        </w:rPr>
        <w:t>th</w:t>
      </w:r>
      <w:r w:rsidR="00D021A4" w:rsidRPr="00887CE0">
        <w:rPr>
          <w:rFonts w:cs="Arial"/>
          <w:sz w:val="21"/>
          <w:szCs w:val="21"/>
        </w:rPr>
        <w:t xml:space="preserve"> to </w:t>
      </w:r>
      <w:r w:rsidRPr="00887CE0">
        <w:rPr>
          <w:rFonts w:cs="Arial"/>
          <w:sz w:val="21"/>
          <w:szCs w:val="21"/>
        </w:rPr>
        <w:t xml:space="preserve">December 1st 2016 </w:t>
      </w:r>
    </w:p>
    <w:p w:rsidR="00A77969" w:rsidRPr="00A77969" w:rsidRDefault="00A77969" w:rsidP="00A77969">
      <w:pPr>
        <w:autoSpaceDE w:val="0"/>
        <w:autoSpaceDN w:val="0"/>
        <w:adjustRightInd w:val="0"/>
        <w:spacing w:after="0" w:line="360" w:lineRule="auto"/>
        <w:ind w:left="720" w:firstLine="720"/>
        <w:rPr>
          <w:rFonts w:cs="Arial"/>
          <w:sz w:val="21"/>
          <w:szCs w:val="21"/>
        </w:rPr>
      </w:pPr>
    </w:p>
    <w:p w:rsidR="00F1718E" w:rsidRDefault="00E32A8F" w:rsidP="00A77969">
      <w:pPr>
        <w:autoSpaceDE w:val="0"/>
        <w:autoSpaceDN w:val="0"/>
        <w:adjustRightInd w:val="0"/>
        <w:spacing w:after="0" w:line="360" w:lineRule="auto"/>
        <w:rPr>
          <w:rFonts w:cs="Arial"/>
          <w:b/>
          <w:sz w:val="21"/>
          <w:szCs w:val="21"/>
        </w:rPr>
      </w:pPr>
      <w:r w:rsidRPr="004D4989">
        <w:rPr>
          <w:rFonts w:cs="Arial"/>
          <w:b/>
          <w:i/>
          <w:sz w:val="21"/>
          <w:szCs w:val="21"/>
        </w:rPr>
        <w:t>Winter Session:</w:t>
      </w:r>
      <w:r w:rsidRPr="004D4989">
        <w:rPr>
          <w:rFonts w:cs="Arial"/>
          <w:b/>
          <w:sz w:val="21"/>
          <w:szCs w:val="21"/>
        </w:rPr>
        <w:t xml:space="preserve"> </w:t>
      </w:r>
      <w:r w:rsidR="00434481" w:rsidRPr="00887CE0">
        <w:rPr>
          <w:rFonts w:cs="Arial"/>
          <w:sz w:val="21"/>
          <w:szCs w:val="21"/>
        </w:rPr>
        <w:tab/>
      </w:r>
      <w:r w:rsidRPr="00887CE0">
        <w:rPr>
          <w:rFonts w:cs="Arial"/>
          <w:sz w:val="21"/>
          <w:szCs w:val="21"/>
        </w:rPr>
        <w:t xml:space="preserve">Tuesday evenings, 7:00 to </w:t>
      </w:r>
      <w:r w:rsidR="004D4989" w:rsidRPr="00887CE0">
        <w:rPr>
          <w:rFonts w:cs="Arial"/>
          <w:sz w:val="21"/>
          <w:szCs w:val="21"/>
        </w:rPr>
        <w:t xml:space="preserve">9:00 pm </w:t>
      </w:r>
      <w:r w:rsidRPr="00887CE0">
        <w:rPr>
          <w:rFonts w:cs="Arial"/>
          <w:sz w:val="21"/>
          <w:szCs w:val="21"/>
        </w:rPr>
        <w:t xml:space="preserve">from February </w:t>
      </w:r>
      <w:r w:rsidR="004D4989" w:rsidRPr="00887CE0">
        <w:rPr>
          <w:rFonts w:cs="Arial"/>
          <w:sz w:val="21"/>
          <w:szCs w:val="21"/>
        </w:rPr>
        <w:t>7</w:t>
      </w:r>
      <w:r w:rsidRPr="00887CE0">
        <w:rPr>
          <w:rFonts w:cs="Arial"/>
          <w:sz w:val="21"/>
          <w:szCs w:val="21"/>
          <w:vertAlign w:val="superscript"/>
        </w:rPr>
        <w:t>th</w:t>
      </w:r>
      <w:r w:rsidRPr="00887CE0">
        <w:rPr>
          <w:rFonts w:cs="Arial"/>
          <w:sz w:val="21"/>
          <w:szCs w:val="21"/>
        </w:rPr>
        <w:t xml:space="preserve"> to March 2</w:t>
      </w:r>
      <w:r w:rsidR="004D4989" w:rsidRPr="00887CE0">
        <w:rPr>
          <w:rFonts w:cs="Arial"/>
          <w:sz w:val="21"/>
          <w:szCs w:val="21"/>
        </w:rPr>
        <w:t>1</w:t>
      </w:r>
      <w:r w:rsidR="004D4989" w:rsidRPr="00887CE0">
        <w:rPr>
          <w:rFonts w:cs="Arial"/>
          <w:sz w:val="21"/>
          <w:szCs w:val="21"/>
          <w:vertAlign w:val="superscript"/>
        </w:rPr>
        <w:t>st</w:t>
      </w:r>
      <w:r w:rsidR="004D4989" w:rsidRPr="00887CE0">
        <w:rPr>
          <w:rFonts w:cs="Arial"/>
          <w:sz w:val="21"/>
          <w:szCs w:val="21"/>
        </w:rPr>
        <w:t>, 2017</w:t>
      </w:r>
      <w:r w:rsidR="007A580F" w:rsidRPr="00887CE0">
        <w:rPr>
          <w:rFonts w:cs="Arial"/>
          <w:sz w:val="21"/>
          <w:szCs w:val="21"/>
        </w:rPr>
        <w:t>.</w:t>
      </w:r>
    </w:p>
    <w:p w:rsidR="004D4989" w:rsidRPr="004D4989" w:rsidRDefault="004D4989" w:rsidP="00A77969">
      <w:pPr>
        <w:autoSpaceDE w:val="0"/>
        <w:autoSpaceDN w:val="0"/>
        <w:adjustRightInd w:val="0"/>
        <w:spacing w:after="0" w:line="360" w:lineRule="auto"/>
        <w:rPr>
          <w:rFonts w:cs="Arial"/>
          <w:b/>
          <w:sz w:val="21"/>
          <w:szCs w:val="21"/>
        </w:rPr>
      </w:pPr>
    </w:p>
    <w:p w:rsidR="00166903" w:rsidRPr="00A77969" w:rsidRDefault="00166903" w:rsidP="00A77969">
      <w:pPr>
        <w:spacing w:after="0" w:line="360" w:lineRule="auto"/>
        <w:rPr>
          <w:b/>
          <w:i/>
          <w:color w:val="000000"/>
        </w:rPr>
      </w:pPr>
      <w:r w:rsidRPr="00166903">
        <w:rPr>
          <w:b/>
          <w:i/>
          <w:color w:val="000000"/>
        </w:rPr>
        <w:t>Spring Session:</w:t>
      </w:r>
      <w:r w:rsidR="00A77969">
        <w:rPr>
          <w:b/>
          <w:i/>
          <w:color w:val="000000"/>
        </w:rPr>
        <w:t xml:space="preserve">  </w:t>
      </w:r>
      <w:r>
        <w:rPr>
          <w:color w:val="000000"/>
        </w:rPr>
        <w:t>Thursday mornings 10:30 am to 12:00 pm, April 6</w:t>
      </w:r>
      <w:r>
        <w:rPr>
          <w:color w:val="000000"/>
          <w:vertAlign w:val="superscript"/>
        </w:rPr>
        <w:t>th</w:t>
      </w:r>
      <w:r>
        <w:rPr>
          <w:color w:val="000000"/>
        </w:rPr>
        <w:t xml:space="preserve"> to May 18</w:t>
      </w:r>
      <w:r>
        <w:rPr>
          <w:color w:val="000000"/>
          <w:vertAlign w:val="superscript"/>
        </w:rPr>
        <w:t>th,</w:t>
      </w:r>
      <w:r>
        <w:rPr>
          <w:color w:val="000000"/>
        </w:rPr>
        <w:t xml:space="preserve"> 2017</w:t>
      </w:r>
    </w:p>
    <w:p w:rsidR="00166903" w:rsidRDefault="00166903" w:rsidP="00A77969">
      <w:pPr>
        <w:spacing w:after="0" w:line="360" w:lineRule="auto"/>
        <w:ind w:left="1080" w:firstLine="360"/>
        <w:rPr>
          <w:color w:val="000000"/>
        </w:rPr>
      </w:pPr>
      <w:r w:rsidRPr="00887CE0">
        <w:rPr>
          <w:rFonts w:cs="Arial"/>
          <w:sz w:val="21"/>
          <w:szCs w:val="21"/>
        </w:rPr>
        <w:t>Thursday evenings, 6:00 to 8:00 pm from</w:t>
      </w:r>
      <w:r>
        <w:rPr>
          <w:rFonts w:cs="Arial"/>
          <w:sz w:val="21"/>
          <w:szCs w:val="21"/>
        </w:rPr>
        <w:t xml:space="preserve"> April 20</w:t>
      </w:r>
      <w:r w:rsidRPr="00166903">
        <w:rPr>
          <w:rFonts w:cs="Arial"/>
          <w:sz w:val="21"/>
          <w:szCs w:val="21"/>
          <w:vertAlign w:val="superscript"/>
        </w:rPr>
        <w:t>th</w:t>
      </w:r>
      <w:r>
        <w:rPr>
          <w:rFonts w:cs="Arial"/>
          <w:sz w:val="21"/>
          <w:szCs w:val="21"/>
        </w:rPr>
        <w:t xml:space="preserve"> to June 1</w:t>
      </w:r>
      <w:r w:rsidRPr="00166903">
        <w:rPr>
          <w:rFonts w:cs="Arial"/>
          <w:sz w:val="21"/>
          <w:szCs w:val="21"/>
          <w:vertAlign w:val="superscript"/>
        </w:rPr>
        <w:t>st</w:t>
      </w:r>
      <w:r>
        <w:rPr>
          <w:rFonts w:cs="Arial"/>
          <w:sz w:val="21"/>
          <w:szCs w:val="21"/>
        </w:rPr>
        <w:t>, 2017</w:t>
      </w:r>
    </w:p>
    <w:p w:rsidR="00166903" w:rsidRDefault="00166903">
      <w:pPr>
        <w:rPr>
          <w:rFonts w:cstheme="minorHAnsi"/>
          <w:b/>
          <w:i/>
          <w:sz w:val="32"/>
          <w:szCs w:val="32"/>
        </w:rPr>
      </w:pPr>
      <w:r>
        <w:rPr>
          <w:rFonts w:cstheme="minorHAnsi"/>
          <w:b/>
          <w:i/>
          <w:sz w:val="32"/>
          <w:szCs w:val="32"/>
        </w:rPr>
        <w:br w:type="page"/>
      </w:r>
    </w:p>
    <w:p w:rsidR="00192F96" w:rsidRDefault="00192F96" w:rsidP="00EC37B4">
      <w:pPr>
        <w:autoSpaceDE w:val="0"/>
        <w:autoSpaceDN w:val="0"/>
        <w:adjustRightInd w:val="0"/>
        <w:spacing w:after="0" w:line="240" w:lineRule="auto"/>
        <w:rPr>
          <w:rFonts w:cstheme="minorHAnsi"/>
          <w:b/>
          <w:i/>
          <w:sz w:val="32"/>
          <w:szCs w:val="32"/>
        </w:rPr>
      </w:pPr>
    </w:p>
    <w:p w:rsidR="00EC37B4" w:rsidRPr="006F0466" w:rsidRDefault="006D62CD" w:rsidP="00EC37B4">
      <w:pPr>
        <w:autoSpaceDE w:val="0"/>
        <w:autoSpaceDN w:val="0"/>
        <w:adjustRightInd w:val="0"/>
        <w:spacing w:after="0" w:line="240" w:lineRule="auto"/>
        <w:rPr>
          <w:rFonts w:cstheme="minorHAnsi"/>
          <w:i/>
          <w:sz w:val="32"/>
          <w:szCs w:val="32"/>
        </w:rPr>
      </w:pPr>
      <w:r>
        <w:rPr>
          <w:rFonts w:cstheme="minorHAnsi"/>
          <w:b/>
          <w:i/>
          <w:iCs/>
          <w:noProof/>
          <w:color w:val="000000"/>
          <w:sz w:val="24"/>
          <w:szCs w:val="24"/>
        </w:rPr>
        <mc:AlternateContent>
          <mc:Choice Requires="wps">
            <w:drawing>
              <wp:anchor distT="0" distB="0" distL="114300" distR="114300" simplePos="0" relativeHeight="251707392" behindDoc="0" locked="0" layoutInCell="1" allowOverlap="1">
                <wp:simplePos x="0" y="0"/>
                <wp:positionH relativeFrom="column">
                  <wp:posOffset>4724400</wp:posOffset>
                </wp:positionH>
                <wp:positionV relativeFrom="paragraph">
                  <wp:posOffset>53340</wp:posOffset>
                </wp:positionV>
                <wp:extent cx="1615440" cy="486410"/>
                <wp:effectExtent l="11430" t="76835" r="78105" b="8255"/>
                <wp:wrapNone/>
                <wp:docPr id="18" name="AutoShape 99" descr="Professionals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486410"/>
                        </a:xfrm>
                        <a:prstGeom prst="horizontalScroll">
                          <a:avLst>
                            <a:gd name="adj" fmla="val 12500"/>
                          </a:avLst>
                        </a:prstGeom>
                        <a:solidFill>
                          <a:schemeClr val="lt1">
                            <a:lumMod val="100000"/>
                            <a:lumOff val="0"/>
                          </a:schemeClr>
                        </a:solidFill>
                        <a:ln w="12700">
                          <a:solidFill>
                            <a:schemeClr val="accent2">
                              <a:lumMod val="100000"/>
                              <a:lumOff val="0"/>
                            </a:schemeClr>
                          </a:solidFill>
                          <a:prstDash val="dash"/>
                          <a:round/>
                          <a:headEnd/>
                          <a:tailEnd/>
                        </a:ln>
                        <a:effectLst>
                          <a:outerShdw dist="107763" dir="18900000" algn="ctr" rotWithShape="0">
                            <a:srgbClr val="868686">
                              <a:alpha val="50000"/>
                            </a:srgbClr>
                          </a:outerShdw>
                        </a:effectLst>
                      </wps:spPr>
                      <wps:txbx>
                        <w:txbxContent>
                          <w:p w:rsidR="00D34F59" w:rsidRDefault="00D34F59" w:rsidP="002E105F">
                            <w:pPr>
                              <w:shd w:val="clear" w:color="auto" w:fill="B5E8F4" w:themeFill="background2" w:themeFillShade="E6"/>
                              <w:jc w:val="right"/>
                            </w:pPr>
                            <w:r>
                              <w:t>For Professionals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45" type="#_x0000_t98" alt="Professionals only" style="position:absolute;margin-left:372pt;margin-top:4.2pt;width:127.2pt;height:3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" fillcolor="white [3201]" strokecolor="#da1f28 [3205]" strokeweight="1pt">
                <v:stroke dashstyle="dash"/>
                <v:shadow on="t" color="#868686" opacity=".5" offset="6pt,-6pt"/>
                <v:textbox>
                  <w:txbxContent>
                    <w:p w:rsidR="00D34F59" w:rsidRDefault="00D34F59" w:rsidP="002E105F">
                      <w:pPr>
                        <w:shd w:val="clear" w:color="auto" w:fill="B5E8F4" w:themeFill="background2" w:themeFillShade="E6"/>
                        <w:jc w:val="right"/>
                      </w:pPr>
                      <w:r>
                        <w:t>For Professionals Only</w:t>
                      </w:r>
                    </w:p>
                  </w:txbxContent>
                </v:textbox>
              </v:shape>
            </w:pict>
          </mc:Fallback>
        </mc:AlternateContent>
      </w:r>
      <w:r w:rsidR="00EC37B4" w:rsidRPr="006F0466">
        <w:rPr>
          <w:rFonts w:cstheme="minorHAnsi"/>
          <w:b/>
          <w:i/>
          <w:sz w:val="32"/>
          <w:szCs w:val="32"/>
        </w:rPr>
        <w:t>Guiding</w:t>
      </w:r>
      <w:r w:rsidR="00EC37B4" w:rsidRPr="006F0466">
        <w:rPr>
          <w:rFonts w:cstheme="minorHAnsi"/>
          <w:i/>
          <w:sz w:val="32"/>
          <w:szCs w:val="32"/>
        </w:rPr>
        <w:t xml:space="preserve"> </w:t>
      </w:r>
      <w:r w:rsidR="00EC37B4" w:rsidRPr="006F0466">
        <w:rPr>
          <w:rFonts w:cstheme="minorHAnsi"/>
          <w:b/>
          <w:i/>
          <w:sz w:val="32"/>
          <w:szCs w:val="32"/>
        </w:rPr>
        <w:t>Language Development</w:t>
      </w:r>
      <w:r w:rsidR="00EC37B4" w:rsidRPr="006F0466">
        <w:rPr>
          <w:rFonts w:cstheme="minorHAnsi"/>
          <w:i/>
          <w:sz w:val="32"/>
          <w:szCs w:val="32"/>
        </w:rPr>
        <w:t xml:space="preserve"> </w:t>
      </w:r>
    </w:p>
    <w:p w:rsidR="00EC37B4" w:rsidRPr="00EC37B4" w:rsidRDefault="00EC37B4" w:rsidP="00EC37B4">
      <w:pPr>
        <w:autoSpaceDE w:val="0"/>
        <w:autoSpaceDN w:val="0"/>
        <w:adjustRightInd w:val="0"/>
        <w:spacing w:after="0" w:line="240" w:lineRule="auto"/>
        <w:rPr>
          <w:rFonts w:cstheme="minorHAnsi"/>
          <w:b/>
          <w:i/>
          <w:iCs/>
          <w:color w:val="000000"/>
        </w:rPr>
      </w:pPr>
    </w:p>
    <w:p w:rsidR="00EC37B4" w:rsidRPr="00EC37B4" w:rsidRDefault="00EC37B4" w:rsidP="00EC37B4">
      <w:pPr>
        <w:autoSpaceDE w:val="0"/>
        <w:autoSpaceDN w:val="0"/>
        <w:adjustRightInd w:val="0"/>
        <w:spacing w:after="0" w:line="240" w:lineRule="auto"/>
        <w:rPr>
          <w:rFonts w:cstheme="minorHAnsi"/>
          <w:b/>
          <w:i/>
          <w:iCs/>
          <w:color w:val="000000"/>
        </w:rPr>
      </w:pPr>
      <w:r w:rsidRPr="00EC37B4">
        <w:rPr>
          <w:rFonts w:cstheme="minorHAnsi"/>
          <w:b/>
          <w:i/>
          <w:iCs/>
          <w:color w:val="000000"/>
        </w:rPr>
        <w:t>Content:</w:t>
      </w:r>
    </w:p>
    <w:p w:rsidR="00EC37B4" w:rsidRPr="00EC37B4" w:rsidRDefault="00EC37B4" w:rsidP="00EC37B4">
      <w:pPr>
        <w:autoSpaceDE w:val="0"/>
        <w:autoSpaceDN w:val="0"/>
        <w:adjustRightInd w:val="0"/>
        <w:spacing w:after="0" w:line="240" w:lineRule="auto"/>
        <w:rPr>
          <w:rFonts w:cstheme="minorHAnsi"/>
          <w:color w:val="000000"/>
        </w:rPr>
      </w:pPr>
      <w:r w:rsidRPr="00EC37B4">
        <w:rPr>
          <w:rFonts w:cstheme="minorHAnsi"/>
          <w:color w:val="000000"/>
        </w:rPr>
        <w:t xml:space="preserve">This </w:t>
      </w:r>
      <w:r w:rsidRPr="002E105F">
        <w:rPr>
          <w:rFonts w:cstheme="minorHAnsi"/>
          <w:b/>
          <w:color w:val="000000"/>
          <w:sz w:val="24"/>
          <w:szCs w:val="24"/>
        </w:rPr>
        <w:t>full day</w:t>
      </w:r>
      <w:r w:rsidRPr="00EC37B4">
        <w:rPr>
          <w:rFonts w:cstheme="minorHAnsi"/>
          <w:color w:val="000000"/>
        </w:rPr>
        <w:t xml:space="preserve"> presentation </w:t>
      </w:r>
      <w:r w:rsidR="00593B64">
        <w:rPr>
          <w:rFonts w:cstheme="minorHAnsi"/>
          <w:color w:val="000000"/>
        </w:rPr>
        <w:t>uncovers some of</w:t>
      </w:r>
      <w:r w:rsidRPr="00EC37B4">
        <w:rPr>
          <w:rFonts w:cstheme="minorHAnsi"/>
          <w:color w:val="000000"/>
        </w:rPr>
        <w:t xml:space="preserve"> the </w:t>
      </w:r>
      <w:r w:rsidR="00593B64">
        <w:rPr>
          <w:rFonts w:cstheme="minorHAnsi"/>
          <w:color w:val="000000"/>
        </w:rPr>
        <w:t>thinking processes</w:t>
      </w:r>
      <w:r w:rsidRPr="00EC37B4">
        <w:rPr>
          <w:rFonts w:cstheme="minorHAnsi"/>
          <w:color w:val="000000"/>
        </w:rPr>
        <w:t xml:space="preserve"> </w:t>
      </w:r>
      <w:r w:rsidR="00593B64">
        <w:rPr>
          <w:rFonts w:cstheme="minorHAnsi"/>
          <w:color w:val="000000"/>
        </w:rPr>
        <w:t>children use when developing typical language.  Participants will be guided through clinical reasoning on</w:t>
      </w:r>
      <w:r w:rsidR="00593B64" w:rsidRPr="00EC37B4">
        <w:rPr>
          <w:rFonts w:cstheme="minorHAnsi"/>
          <w:color w:val="000000"/>
        </w:rPr>
        <w:t xml:space="preserve"> how to prepare for meaningful learning sessions </w:t>
      </w:r>
      <w:r w:rsidR="00593B64">
        <w:rPr>
          <w:rFonts w:cstheme="minorHAnsi"/>
          <w:color w:val="000000"/>
        </w:rPr>
        <w:t>for</w:t>
      </w:r>
      <w:r w:rsidR="00593B64" w:rsidRPr="00EC37B4">
        <w:rPr>
          <w:rFonts w:cstheme="minorHAnsi"/>
          <w:color w:val="000000"/>
        </w:rPr>
        <w:t xml:space="preserve"> chi</w:t>
      </w:r>
      <w:r w:rsidR="00593B64">
        <w:rPr>
          <w:rFonts w:cstheme="minorHAnsi"/>
          <w:color w:val="000000"/>
        </w:rPr>
        <w:t>ldren whose tested language age</w:t>
      </w:r>
      <w:r w:rsidR="00593B64" w:rsidRPr="00EC37B4">
        <w:rPr>
          <w:rFonts w:cstheme="minorHAnsi"/>
          <w:color w:val="000000"/>
        </w:rPr>
        <w:t xml:space="preserve"> range</w:t>
      </w:r>
      <w:r w:rsidR="00593B64">
        <w:rPr>
          <w:rFonts w:cstheme="minorHAnsi"/>
          <w:color w:val="000000"/>
        </w:rPr>
        <w:t>s</w:t>
      </w:r>
      <w:r w:rsidR="00593B64" w:rsidRPr="00EC37B4">
        <w:rPr>
          <w:rFonts w:cstheme="minorHAnsi"/>
          <w:color w:val="000000"/>
        </w:rPr>
        <w:t xml:space="preserve"> from 12 months through to 5 years developmentally with a variety of learning </w:t>
      </w:r>
      <w:r w:rsidR="00593B64">
        <w:rPr>
          <w:rFonts w:cstheme="minorHAnsi"/>
          <w:color w:val="000000"/>
        </w:rPr>
        <w:t>obstacles</w:t>
      </w:r>
      <w:r w:rsidRPr="00EC37B4">
        <w:rPr>
          <w:rFonts w:cstheme="minorHAnsi"/>
          <w:color w:val="000000"/>
        </w:rPr>
        <w:t>.</w:t>
      </w:r>
      <w:r w:rsidR="00593B64">
        <w:rPr>
          <w:rFonts w:cstheme="minorHAnsi"/>
          <w:color w:val="000000"/>
        </w:rPr>
        <w:t xml:space="preserve"> </w:t>
      </w:r>
      <w:r w:rsidRPr="00EC37B4">
        <w:rPr>
          <w:rFonts w:cstheme="minorHAnsi"/>
          <w:color w:val="000000"/>
        </w:rPr>
        <w:t xml:space="preserve"> Attendees will be reminded of the different uses of picture based support</w:t>
      </w:r>
      <w:r w:rsidR="00593B64">
        <w:rPr>
          <w:rFonts w:cstheme="minorHAnsi"/>
          <w:color w:val="000000"/>
        </w:rPr>
        <w:t xml:space="preserve"> materials including memory, expression &amp; </w:t>
      </w:r>
      <w:r w:rsidRPr="00EC37B4">
        <w:rPr>
          <w:rFonts w:cstheme="minorHAnsi"/>
          <w:color w:val="000000"/>
        </w:rPr>
        <w:t xml:space="preserve">comprehension support through to aided language stimulation. Time will be allotted to thoughtfully plan a language learning activity and material set for a non-speaking or PDD/ASD child on the team’s caseload using a theme approach. The session will conclude with a review of demonstration and loan materials and participants will be given the opportunity to photograph and/or borrow some of the materials. </w:t>
      </w:r>
    </w:p>
    <w:p w:rsidR="00EC37B4" w:rsidRPr="00EC37B4" w:rsidRDefault="00EC37B4" w:rsidP="00EC37B4">
      <w:pPr>
        <w:autoSpaceDE w:val="0"/>
        <w:autoSpaceDN w:val="0"/>
        <w:adjustRightInd w:val="0"/>
        <w:spacing w:after="0" w:line="240" w:lineRule="auto"/>
        <w:rPr>
          <w:rFonts w:cstheme="minorHAnsi"/>
          <w:b/>
          <w:i/>
          <w:iCs/>
          <w:color w:val="000000"/>
        </w:rPr>
      </w:pPr>
    </w:p>
    <w:p w:rsidR="00EC37B4" w:rsidRPr="00EC37B4" w:rsidRDefault="00EC37B4" w:rsidP="00EC37B4">
      <w:pPr>
        <w:autoSpaceDE w:val="0"/>
        <w:autoSpaceDN w:val="0"/>
        <w:adjustRightInd w:val="0"/>
        <w:spacing w:after="0" w:line="240" w:lineRule="auto"/>
        <w:rPr>
          <w:rFonts w:cstheme="minorHAnsi"/>
          <w:color w:val="000000"/>
        </w:rPr>
      </w:pPr>
      <w:r w:rsidRPr="00EC37B4">
        <w:rPr>
          <w:rFonts w:cstheme="minorHAnsi"/>
          <w:b/>
          <w:i/>
          <w:iCs/>
          <w:color w:val="000000"/>
        </w:rPr>
        <w:t>Participants:</w:t>
      </w:r>
      <w:r w:rsidRPr="00EC37B4">
        <w:rPr>
          <w:rFonts w:cstheme="minorHAnsi"/>
          <w:i/>
          <w:iCs/>
          <w:color w:val="000000"/>
        </w:rPr>
        <w:t xml:space="preserve"> </w:t>
      </w:r>
      <w:r w:rsidR="008E10A1">
        <w:rPr>
          <w:rFonts w:cstheme="minorHAnsi"/>
          <w:i/>
          <w:iCs/>
          <w:color w:val="000000"/>
        </w:rPr>
        <w:t xml:space="preserve"> </w:t>
      </w:r>
      <w:r w:rsidRPr="00EC37B4">
        <w:rPr>
          <w:rFonts w:cstheme="minorHAnsi"/>
          <w:color w:val="000000"/>
        </w:rPr>
        <w:t xml:space="preserve">Speech-language pathologists, classroom teachers, resource teachers and occupational therapists who work with students who require pictured language learning support. Speech and Language assistants are welcome under the supervision of their clinical lead. It is recommended that you come with a team member if possible. </w:t>
      </w:r>
    </w:p>
    <w:p w:rsidR="00EC37B4" w:rsidRPr="00EC37B4" w:rsidRDefault="00EC37B4" w:rsidP="00EC37B4">
      <w:pPr>
        <w:autoSpaceDE w:val="0"/>
        <w:autoSpaceDN w:val="0"/>
        <w:adjustRightInd w:val="0"/>
        <w:spacing w:after="0" w:line="240" w:lineRule="auto"/>
        <w:rPr>
          <w:rFonts w:cstheme="minorHAnsi"/>
          <w:color w:val="000000"/>
        </w:rPr>
      </w:pPr>
    </w:p>
    <w:p w:rsidR="00EC37B4" w:rsidRPr="00EC37B4" w:rsidRDefault="00EC37B4" w:rsidP="00EC37B4">
      <w:pPr>
        <w:autoSpaceDE w:val="0"/>
        <w:autoSpaceDN w:val="0"/>
        <w:adjustRightInd w:val="0"/>
        <w:spacing w:after="0" w:line="240" w:lineRule="auto"/>
        <w:rPr>
          <w:rFonts w:cstheme="minorHAnsi"/>
          <w:color w:val="000000"/>
        </w:rPr>
      </w:pPr>
      <w:r w:rsidRPr="00EC37B4">
        <w:rPr>
          <w:rFonts w:cstheme="minorHAnsi"/>
          <w:b/>
          <w:i/>
          <w:iCs/>
          <w:color w:val="000000"/>
        </w:rPr>
        <w:t>Preparation:</w:t>
      </w:r>
      <w:r w:rsidRPr="00EC37B4">
        <w:rPr>
          <w:rFonts w:cstheme="minorHAnsi"/>
          <w:i/>
          <w:iCs/>
          <w:color w:val="000000"/>
        </w:rPr>
        <w:t xml:space="preserve"> </w:t>
      </w:r>
      <w:r w:rsidRPr="00EC37B4">
        <w:rPr>
          <w:rFonts w:cstheme="minorHAnsi"/>
          <w:color w:val="000000"/>
        </w:rPr>
        <w:t xml:space="preserve">Teams should consider bringing a target child’s language goals for the planning portion of the session, and a digital camera </w:t>
      </w:r>
      <w:r w:rsidR="008E10A1">
        <w:rPr>
          <w:rFonts w:cstheme="minorHAnsi"/>
          <w:color w:val="000000"/>
        </w:rPr>
        <w:t xml:space="preserve">should you want to remember samples offered during </w:t>
      </w:r>
      <w:r w:rsidRPr="00EC37B4">
        <w:rPr>
          <w:rFonts w:cstheme="minorHAnsi"/>
          <w:color w:val="000000"/>
        </w:rPr>
        <w:t xml:space="preserve"> the materials review. </w:t>
      </w:r>
    </w:p>
    <w:p w:rsidR="00EC37B4" w:rsidRPr="00EC37B4" w:rsidRDefault="00EC37B4" w:rsidP="00EC37B4">
      <w:pPr>
        <w:autoSpaceDE w:val="0"/>
        <w:autoSpaceDN w:val="0"/>
        <w:adjustRightInd w:val="0"/>
        <w:spacing w:after="0" w:line="240" w:lineRule="auto"/>
        <w:rPr>
          <w:rFonts w:cstheme="minorHAnsi"/>
          <w:i/>
          <w:iCs/>
          <w:color w:val="000000"/>
        </w:rPr>
      </w:pPr>
    </w:p>
    <w:p w:rsidR="00EC37B4" w:rsidRPr="00EC37B4" w:rsidRDefault="00EC37B4" w:rsidP="00951A17">
      <w:pPr>
        <w:autoSpaceDE w:val="0"/>
        <w:autoSpaceDN w:val="0"/>
        <w:adjustRightInd w:val="0"/>
        <w:spacing w:after="0"/>
        <w:rPr>
          <w:rFonts w:cstheme="minorHAnsi"/>
          <w:color w:val="000000"/>
        </w:rPr>
      </w:pPr>
      <w:r w:rsidRPr="00EC37B4">
        <w:rPr>
          <w:rFonts w:cstheme="minorHAnsi"/>
          <w:b/>
          <w:i/>
          <w:iCs/>
          <w:color w:val="000000"/>
        </w:rPr>
        <w:t>Cost:</w:t>
      </w:r>
      <w:r w:rsidRPr="00EC37B4">
        <w:rPr>
          <w:rFonts w:cstheme="minorHAnsi"/>
          <w:color w:val="000000"/>
        </w:rPr>
        <w:tab/>
      </w:r>
      <w:r w:rsidR="001878BF">
        <w:rPr>
          <w:rFonts w:cstheme="minorHAnsi"/>
          <w:color w:val="000000"/>
        </w:rPr>
        <w:tab/>
      </w:r>
      <w:r w:rsidRPr="00EC37B4">
        <w:rPr>
          <w:rFonts w:cstheme="minorHAnsi"/>
          <w:color w:val="000000"/>
        </w:rPr>
        <w:t xml:space="preserve"> $30.00 (full day)</w:t>
      </w:r>
    </w:p>
    <w:p w:rsidR="004D4989" w:rsidRDefault="00EC37B4" w:rsidP="00951A17">
      <w:pPr>
        <w:autoSpaceDE w:val="0"/>
        <w:autoSpaceDN w:val="0"/>
        <w:adjustRightInd w:val="0"/>
        <w:spacing w:after="0"/>
        <w:rPr>
          <w:rFonts w:cstheme="minorHAnsi"/>
        </w:rPr>
      </w:pPr>
      <w:r w:rsidRPr="004D4989">
        <w:rPr>
          <w:rFonts w:cstheme="minorHAnsi"/>
          <w:b/>
          <w:i/>
        </w:rPr>
        <w:t>Location:</w:t>
      </w:r>
      <w:r w:rsidRPr="004D4989">
        <w:rPr>
          <w:rFonts w:cstheme="minorHAnsi"/>
        </w:rPr>
        <w:tab/>
      </w:r>
      <w:r w:rsidR="004D4989" w:rsidRPr="004D4989">
        <w:rPr>
          <w:rFonts w:cs="Arial"/>
        </w:rPr>
        <w:t>Meeting Rooms,</w:t>
      </w:r>
      <w:r w:rsidR="004D4989">
        <w:rPr>
          <w:rFonts w:cs="Arial"/>
          <w:i/>
        </w:rPr>
        <w:t xml:space="preserve"> </w:t>
      </w:r>
      <w:r w:rsidR="004D4989">
        <w:rPr>
          <w:rFonts w:cstheme="minorHAnsi"/>
        </w:rPr>
        <w:t>SSCY Centre 1155 Notre Dame Ave. Winnipeg  (Telehealth Option available)</w:t>
      </w:r>
    </w:p>
    <w:p w:rsidR="00EC37B4" w:rsidRPr="00EC37B4" w:rsidRDefault="00EC37B4" w:rsidP="00951A17">
      <w:pPr>
        <w:autoSpaceDE w:val="0"/>
        <w:autoSpaceDN w:val="0"/>
        <w:adjustRightInd w:val="0"/>
        <w:spacing w:after="0"/>
        <w:rPr>
          <w:rFonts w:cstheme="minorHAnsi"/>
          <w:color w:val="000000"/>
        </w:rPr>
      </w:pPr>
      <w:r w:rsidRPr="004D4989">
        <w:rPr>
          <w:rFonts w:cstheme="minorHAnsi"/>
          <w:b/>
          <w:i/>
          <w:iCs/>
          <w:color w:val="000000"/>
        </w:rPr>
        <w:t>Presented by:</w:t>
      </w:r>
      <w:r w:rsidRPr="00EC37B4">
        <w:rPr>
          <w:rFonts w:cstheme="minorHAnsi"/>
          <w:i/>
          <w:iCs/>
          <w:color w:val="000000"/>
        </w:rPr>
        <w:t xml:space="preserve"> </w:t>
      </w:r>
      <w:r w:rsidR="004D4989">
        <w:rPr>
          <w:rFonts w:cstheme="minorHAnsi"/>
          <w:i/>
          <w:iCs/>
          <w:color w:val="000000"/>
        </w:rPr>
        <w:tab/>
      </w:r>
      <w:r w:rsidRPr="00EC37B4">
        <w:rPr>
          <w:rFonts w:cstheme="minorHAnsi"/>
          <w:color w:val="000000"/>
        </w:rPr>
        <w:t>S</w:t>
      </w:r>
      <w:r w:rsidR="004D4989">
        <w:rPr>
          <w:rFonts w:cstheme="minorHAnsi"/>
          <w:color w:val="000000"/>
        </w:rPr>
        <w:t>tephannie Motuz, MSc. SLP CCC-(C</w:t>
      </w:r>
      <w:r w:rsidRPr="00EC37B4">
        <w:rPr>
          <w:rFonts w:cstheme="minorHAnsi"/>
          <w:color w:val="000000"/>
        </w:rPr>
        <w:t xml:space="preserve">), RDI® Program Certified Consultant </w:t>
      </w:r>
    </w:p>
    <w:p w:rsidR="00BA7FAB" w:rsidRDefault="00BA7FAB" w:rsidP="00951A17">
      <w:pPr>
        <w:spacing w:after="0"/>
        <w:rPr>
          <w:b/>
        </w:rPr>
      </w:pPr>
      <w:r w:rsidRPr="004D4989">
        <w:rPr>
          <w:b/>
        </w:rPr>
        <w:t>Date:</w:t>
      </w:r>
      <w:r w:rsidRPr="004D4989">
        <w:rPr>
          <w:b/>
        </w:rPr>
        <w:tab/>
      </w:r>
      <w:r w:rsidRPr="004D4989">
        <w:rPr>
          <w:b/>
        </w:rPr>
        <w:tab/>
      </w:r>
      <w:r w:rsidR="004D4989" w:rsidRPr="00887CE0">
        <w:t>October 26</w:t>
      </w:r>
      <w:r w:rsidR="004D4989" w:rsidRPr="00887CE0">
        <w:rPr>
          <w:vertAlign w:val="superscript"/>
        </w:rPr>
        <w:t>th</w:t>
      </w:r>
      <w:r w:rsidRPr="00887CE0">
        <w:t>, 2016</w:t>
      </w:r>
      <w:r w:rsidRPr="00BA7FAB">
        <w:rPr>
          <w:b/>
        </w:rPr>
        <w:t xml:space="preserve">  </w:t>
      </w:r>
    </w:p>
    <w:p w:rsidR="002E105F" w:rsidRPr="00BA7FAB" w:rsidRDefault="002E105F" w:rsidP="00951A17">
      <w:pPr>
        <w:spacing w:after="0"/>
        <w:rPr>
          <w:b/>
        </w:rPr>
      </w:pPr>
    </w:p>
    <w:p w:rsidR="00BA7FAB" w:rsidRDefault="006D62CD" w:rsidP="00BA7FAB">
      <w:pPr>
        <w:spacing w:after="0" w:line="240" w:lineRule="auto"/>
        <w:rPr>
          <w:b/>
          <w:sz w:val="28"/>
          <w:szCs w:val="28"/>
        </w:rPr>
      </w:pPr>
      <w:r>
        <w:rPr>
          <w:b/>
          <w:noProof/>
          <w:sz w:val="28"/>
          <w:szCs w:val="28"/>
        </w:rPr>
        <mc:AlternateContent>
          <mc:Choice Requires="wps">
            <w:drawing>
              <wp:anchor distT="0" distB="0" distL="114300" distR="114300" simplePos="0" relativeHeight="251708416" behindDoc="0" locked="0" layoutInCell="1" allowOverlap="1">
                <wp:simplePos x="0" y="0"/>
                <wp:positionH relativeFrom="column">
                  <wp:posOffset>-411480</wp:posOffset>
                </wp:positionH>
                <wp:positionV relativeFrom="paragraph">
                  <wp:posOffset>137795</wp:posOffset>
                </wp:positionV>
                <wp:extent cx="7248525" cy="0"/>
                <wp:effectExtent l="9525" t="5715" r="9525" b="13335"/>
                <wp:wrapNone/>
                <wp:docPr id="1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1" o:spid="_x0000_s1026" type="#_x0000_t32" style="position:absolute;margin-left:-32.4pt;margin-top:10.85pt;width:570.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1x+IA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"/>
            </w:pict>
          </mc:Fallback>
        </mc:AlternateContent>
      </w:r>
    </w:p>
    <w:p w:rsidR="00BA7FAB" w:rsidRDefault="00BA7FAB" w:rsidP="00BA7FAB">
      <w:pPr>
        <w:spacing w:after="0" w:line="240" w:lineRule="auto"/>
        <w:rPr>
          <w:b/>
          <w:sz w:val="28"/>
          <w:szCs w:val="28"/>
        </w:rPr>
      </w:pPr>
    </w:p>
    <w:p w:rsidR="00BA7FAB" w:rsidRPr="002E105F" w:rsidRDefault="00EC37B4" w:rsidP="002E105F">
      <w:pPr>
        <w:spacing w:after="0" w:line="240" w:lineRule="auto"/>
        <w:rPr>
          <w:b/>
          <w:i/>
          <w:sz w:val="32"/>
          <w:szCs w:val="32"/>
        </w:rPr>
      </w:pPr>
      <w:r w:rsidRPr="002E105F">
        <w:rPr>
          <w:b/>
          <w:i/>
          <w:sz w:val="32"/>
          <w:szCs w:val="32"/>
        </w:rPr>
        <w:t>Challenging Behavior – Moving Beyond the Crisis</w:t>
      </w:r>
    </w:p>
    <w:p w:rsidR="00EC37B4" w:rsidRPr="00C80CC3" w:rsidRDefault="00EC37B4" w:rsidP="00BA7FAB">
      <w:pPr>
        <w:autoSpaceDE w:val="0"/>
        <w:autoSpaceDN w:val="0"/>
        <w:adjustRightInd w:val="0"/>
        <w:spacing w:after="0" w:line="240" w:lineRule="auto"/>
        <w:jc w:val="both"/>
        <w:rPr>
          <w:rFonts w:cs="Arial"/>
        </w:rPr>
      </w:pPr>
      <w:r w:rsidRPr="00C80CC3">
        <w:rPr>
          <w:rFonts w:cs="Arial"/>
          <w:b/>
          <w:i/>
        </w:rPr>
        <w:t xml:space="preserve">Content: </w:t>
      </w:r>
      <w:r w:rsidR="00544584" w:rsidRPr="00544584">
        <w:rPr>
          <w:rFonts w:cs="Arial"/>
        </w:rPr>
        <w:t xml:space="preserve">In this </w:t>
      </w:r>
      <w:r w:rsidR="00544584" w:rsidRPr="00951A17">
        <w:rPr>
          <w:rFonts w:cs="Arial"/>
          <w:b/>
        </w:rPr>
        <w:t>HALF DAY</w:t>
      </w:r>
      <w:r w:rsidR="00544584" w:rsidRPr="00544584">
        <w:rPr>
          <w:rFonts w:cs="Arial"/>
        </w:rPr>
        <w:t xml:space="preserve"> session</w:t>
      </w:r>
      <w:r w:rsidR="00544584">
        <w:rPr>
          <w:rFonts w:cs="Arial"/>
          <w:b/>
          <w:i/>
        </w:rPr>
        <w:t xml:space="preserve">, </w:t>
      </w:r>
      <w:r w:rsidR="00544584">
        <w:t>p</w:t>
      </w:r>
      <w:r w:rsidRPr="00C80CC3">
        <w:t xml:space="preserve">articipants will come to appreciate children’s challenging behavior in a new way. </w:t>
      </w:r>
      <w:r w:rsidR="00544584">
        <w:t>Participants will come away with a framework of analysis and a way to make decisions about change. We  will review the concepts of compensation, accommodation and remediation strategies.</w:t>
      </w:r>
      <w:r w:rsidRPr="00C80CC3">
        <w:t xml:space="preserve"> </w:t>
      </w:r>
      <w:r w:rsidR="00544584">
        <w:t>And w</w:t>
      </w:r>
      <w:r w:rsidR="00544584" w:rsidRPr="00C80CC3">
        <w:t>e will take a</w:t>
      </w:r>
      <w:r w:rsidR="00544584">
        <w:t xml:space="preserve"> closer </w:t>
      </w:r>
      <w:r w:rsidR="00544584" w:rsidRPr="00C80CC3">
        <w:t xml:space="preserve">look at the </w:t>
      </w:r>
      <w:r w:rsidR="00544584">
        <w:t>developmental</w:t>
      </w:r>
      <w:r w:rsidR="00544584" w:rsidRPr="00C80CC3">
        <w:t xml:space="preserve"> foundations that underlie our children’s ability to regulate their emotions, </w:t>
      </w:r>
      <w:r w:rsidR="00544584">
        <w:t xml:space="preserve">their </w:t>
      </w:r>
      <w:r w:rsidR="00544584" w:rsidRPr="00C80CC3">
        <w:t xml:space="preserve">actions and </w:t>
      </w:r>
      <w:r w:rsidR="00544584">
        <w:t xml:space="preserve">their </w:t>
      </w:r>
      <w:r w:rsidR="00544584" w:rsidRPr="00C80CC3">
        <w:t>motivations</w:t>
      </w:r>
      <w:r w:rsidR="00544584">
        <w:t xml:space="preserve">. </w:t>
      </w:r>
    </w:p>
    <w:p w:rsidR="00544584" w:rsidRDefault="00544584" w:rsidP="00EC37B4">
      <w:pPr>
        <w:autoSpaceDE w:val="0"/>
        <w:autoSpaceDN w:val="0"/>
        <w:adjustRightInd w:val="0"/>
        <w:spacing w:after="0" w:line="240" w:lineRule="auto"/>
        <w:jc w:val="both"/>
        <w:rPr>
          <w:rFonts w:cs="Arial"/>
          <w:b/>
          <w:i/>
        </w:rPr>
      </w:pPr>
    </w:p>
    <w:p w:rsidR="00EC37B4" w:rsidRPr="00C80CC3" w:rsidRDefault="00EC37B4" w:rsidP="00EC37B4">
      <w:pPr>
        <w:autoSpaceDE w:val="0"/>
        <w:autoSpaceDN w:val="0"/>
        <w:adjustRightInd w:val="0"/>
        <w:spacing w:after="0" w:line="240" w:lineRule="auto"/>
        <w:jc w:val="both"/>
        <w:rPr>
          <w:rFonts w:cs="Arial"/>
        </w:rPr>
      </w:pPr>
      <w:r w:rsidRPr="00C80CC3">
        <w:rPr>
          <w:rFonts w:cs="Arial"/>
          <w:b/>
          <w:i/>
        </w:rPr>
        <w:t>Participants:</w:t>
      </w:r>
      <w:r>
        <w:rPr>
          <w:rFonts w:cs="Arial"/>
          <w:b/>
          <w:i/>
        </w:rPr>
        <w:tab/>
      </w:r>
      <w:r w:rsidRPr="00EC37B4">
        <w:rPr>
          <w:rFonts w:cs="Arial"/>
        </w:rPr>
        <w:t xml:space="preserve">This </w:t>
      </w:r>
      <w:r w:rsidRPr="00C80CC3">
        <w:rPr>
          <w:rFonts w:cs="Arial"/>
        </w:rPr>
        <w:t>workshop is intended for educators, school teams</w:t>
      </w:r>
      <w:r w:rsidR="00CA782A">
        <w:rPr>
          <w:rFonts w:cs="Arial"/>
        </w:rPr>
        <w:t>, OT/PT/SLP</w:t>
      </w:r>
      <w:r w:rsidRPr="00C80CC3">
        <w:rPr>
          <w:rFonts w:cs="Arial"/>
        </w:rPr>
        <w:t xml:space="preserve"> and family members.</w:t>
      </w:r>
    </w:p>
    <w:p w:rsidR="00EC37B4" w:rsidRPr="00C80CC3" w:rsidRDefault="00EC37B4" w:rsidP="00EC37B4">
      <w:pPr>
        <w:autoSpaceDE w:val="0"/>
        <w:autoSpaceDN w:val="0"/>
        <w:adjustRightInd w:val="0"/>
        <w:spacing w:after="0" w:line="240" w:lineRule="auto"/>
        <w:jc w:val="both"/>
        <w:rPr>
          <w:rFonts w:cs="Arial"/>
        </w:rPr>
      </w:pPr>
    </w:p>
    <w:p w:rsidR="0068500E" w:rsidRPr="00887CE0" w:rsidRDefault="0068500E" w:rsidP="00951A17">
      <w:pPr>
        <w:autoSpaceDE w:val="0"/>
        <w:autoSpaceDN w:val="0"/>
        <w:adjustRightInd w:val="0"/>
        <w:spacing w:after="0"/>
        <w:rPr>
          <w:rFonts w:cs="Arial"/>
          <w:highlight w:val="yellow"/>
        </w:rPr>
      </w:pPr>
      <w:r w:rsidRPr="003F0521">
        <w:rPr>
          <w:rFonts w:cs="Arial"/>
          <w:b/>
          <w:i/>
        </w:rPr>
        <w:t xml:space="preserve">Dates:   </w:t>
      </w:r>
      <w:r w:rsidRPr="003F0521">
        <w:rPr>
          <w:rFonts w:cs="Arial"/>
          <w:b/>
          <w:i/>
        </w:rPr>
        <w:tab/>
      </w:r>
      <w:r w:rsidR="003F0521" w:rsidRPr="00887CE0">
        <w:rPr>
          <w:rFonts w:cs="Arial"/>
        </w:rPr>
        <w:t>October 5</w:t>
      </w:r>
      <w:r w:rsidR="003F0521" w:rsidRPr="00887CE0">
        <w:rPr>
          <w:rFonts w:cs="Arial"/>
          <w:vertAlign w:val="superscript"/>
        </w:rPr>
        <w:t>th</w:t>
      </w:r>
      <w:r w:rsidR="003F0521" w:rsidRPr="00887CE0">
        <w:rPr>
          <w:rFonts w:cs="Arial"/>
        </w:rPr>
        <w:t>, 2016</w:t>
      </w:r>
      <w:r w:rsidRPr="00887CE0">
        <w:rPr>
          <w:rFonts w:cs="Arial"/>
        </w:rPr>
        <w:t xml:space="preserve"> (Half Day 9:am to 12 noon)</w:t>
      </w:r>
      <w:r w:rsidR="00A77969">
        <w:rPr>
          <w:rFonts w:cs="Arial"/>
        </w:rPr>
        <w:t xml:space="preserve"> Northern Lights Room, 2</w:t>
      </w:r>
      <w:r w:rsidR="00A77969" w:rsidRPr="00A77969">
        <w:rPr>
          <w:rFonts w:cs="Arial"/>
          <w:vertAlign w:val="superscript"/>
        </w:rPr>
        <w:t>nd</w:t>
      </w:r>
      <w:r w:rsidR="00A77969">
        <w:rPr>
          <w:rFonts w:cs="Arial"/>
        </w:rPr>
        <w:t xml:space="preserve"> Floor, SSCY</w:t>
      </w:r>
    </w:p>
    <w:p w:rsidR="003F0521" w:rsidRPr="00887CE0" w:rsidRDefault="0068500E" w:rsidP="00951A17">
      <w:pPr>
        <w:autoSpaceDE w:val="0"/>
        <w:autoSpaceDN w:val="0"/>
        <w:adjustRightInd w:val="0"/>
        <w:spacing w:after="0"/>
        <w:rPr>
          <w:rFonts w:cs="Arial"/>
          <w:highlight w:val="yellow"/>
        </w:rPr>
      </w:pPr>
      <w:r w:rsidRPr="00887CE0">
        <w:rPr>
          <w:rFonts w:cs="Arial"/>
        </w:rPr>
        <w:tab/>
      </w:r>
      <w:r w:rsidRPr="00887CE0">
        <w:rPr>
          <w:rFonts w:cs="Arial"/>
        </w:rPr>
        <w:tab/>
      </w:r>
      <w:r w:rsidR="003F0521" w:rsidRPr="00887CE0">
        <w:rPr>
          <w:rFonts w:cs="Arial"/>
        </w:rPr>
        <w:t xml:space="preserve">November </w:t>
      </w:r>
      <w:r w:rsidRPr="00887CE0">
        <w:rPr>
          <w:rFonts w:cs="Arial"/>
        </w:rPr>
        <w:t>2</w:t>
      </w:r>
      <w:r w:rsidRPr="00887CE0">
        <w:rPr>
          <w:rFonts w:cs="Arial"/>
          <w:vertAlign w:val="superscript"/>
        </w:rPr>
        <w:t>nd</w:t>
      </w:r>
      <w:r w:rsidRPr="00887CE0">
        <w:rPr>
          <w:rFonts w:cs="Arial"/>
        </w:rPr>
        <w:t xml:space="preserve">, </w:t>
      </w:r>
      <w:r w:rsidR="003F0521" w:rsidRPr="00887CE0">
        <w:rPr>
          <w:rFonts w:cs="Arial"/>
        </w:rPr>
        <w:t xml:space="preserve"> </w:t>
      </w:r>
      <w:r w:rsidR="002E105F">
        <w:rPr>
          <w:rFonts w:cs="Arial"/>
        </w:rPr>
        <w:t xml:space="preserve"> </w:t>
      </w:r>
      <w:r w:rsidRPr="00887CE0">
        <w:rPr>
          <w:rFonts w:cs="Arial"/>
        </w:rPr>
        <w:t>2016</w:t>
      </w:r>
      <w:r w:rsidR="003F0521" w:rsidRPr="00887CE0">
        <w:rPr>
          <w:rFonts w:cs="Arial"/>
        </w:rPr>
        <w:t xml:space="preserve"> (Half Day 9:am to 12 noon)</w:t>
      </w:r>
      <w:r w:rsidR="00A77969">
        <w:rPr>
          <w:rFonts w:cs="Arial"/>
        </w:rPr>
        <w:t xml:space="preserve"> Star Room</w:t>
      </w:r>
      <w:r w:rsidR="00A77969" w:rsidRPr="004D4989">
        <w:rPr>
          <w:rFonts w:cs="Arial"/>
        </w:rPr>
        <w:t>,</w:t>
      </w:r>
      <w:r w:rsidR="00A77969">
        <w:rPr>
          <w:rFonts w:cs="Arial"/>
          <w:i/>
        </w:rPr>
        <w:t xml:space="preserve"> </w:t>
      </w:r>
      <w:r w:rsidR="00A77969" w:rsidRPr="00A77969">
        <w:rPr>
          <w:rFonts w:cs="Arial"/>
        </w:rPr>
        <w:t>2</w:t>
      </w:r>
      <w:r w:rsidR="00A77969" w:rsidRPr="00A77969">
        <w:rPr>
          <w:rFonts w:cs="Arial"/>
          <w:vertAlign w:val="superscript"/>
        </w:rPr>
        <w:t>nd</w:t>
      </w:r>
      <w:r w:rsidR="00A77969" w:rsidRPr="00A77969">
        <w:rPr>
          <w:rFonts w:cs="Arial"/>
        </w:rPr>
        <w:t xml:space="preserve"> Floor</w:t>
      </w:r>
      <w:r w:rsidR="00A77969">
        <w:rPr>
          <w:rFonts w:cs="Arial"/>
        </w:rPr>
        <w:t>, SSCY</w:t>
      </w:r>
    </w:p>
    <w:p w:rsidR="0068500E" w:rsidRPr="00887CE0" w:rsidRDefault="003F0521" w:rsidP="00951A17">
      <w:pPr>
        <w:autoSpaceDE w:val="0"/>
        <w:autoSpaceDN w:val="0"/>
        <w:adjustRightInd w:val="0"/>
        <w:spacing w:after="0"/>
        <w:rPr>
          <w:rFonts w:cs="Arial"/>
        </w:rPr>
      </w:pPr>
      <w:r w:rsidRPr="00887CE0">
        <w:rPr>
          <w:rFonts w:cs="Arial"/>
          <w:bCs/>
        </w:rPr>
        <w:tab/>
      </w:r>
      <w:r w:rsidRPr="00887CE0">
        <w:rPr>
          <w:rFonts w:cs="Arial"/>
          <w:bCs/>
        </w:rPr>
        <w:tab/>
        <w:t>January 18</w:t>
      </w:r>
      <w:r w:rsidRPr="00887CE0">
        <w:rPr>
          <w:rFonts w:cs="Arial"/>
          <w:bCs/>
          <w:vertAlign w:val="superscript"/>
        </w:rPr>
        <w:t>th</w:t>
      </w:r>
      <w:r w:rsidRPr="00887CE0">
        <w:rPr>
          <w:rFonts w:cs="Arial"/>
          <w:bCs/>
        </w:rPr>
        <w:t xml:space="preserve">, 2017 </w:t>
      </w:r>
      <w:r w:rsidRPr="00887CE0">
        <w:rPr>
          <w:rFonts w:cs="Arial"/>
        </w:rPr>
        <w:t>(Half Day 9:am to 12 noon)</w:t>
      </w:r>
      <w:r w:rsidR="00A77969">
        <w:rPr>
          <w:rFonts w:cs="Arial"/>
        </w:rPr>
        <w:t xml:space="preserve"> Star Room</w:t>
      </w:r>
      <w:r w:rsidR="00A77969" w:rsidRPr="004D4989">
        <w:rPr>
          <w:rFonts w:cs="Arial"/>
        </w:rPr>
        <w:t>,</w:t>
      </w:r>
      <w:r w:rsidR="00A77969">
        <w:rPr>
          <w:rFonts w:cs="Arial"/>
          <w:i/>
        </w:rPr>
        <w:t xml:space="preserve"> </w:t>
      </w:r>
      <w:r w:rsidR="00A77969" w:rsidRPr="00A77969">
        <w:rPr>
          <w:rFonts w:cs="Arial"/>
        </w:rPr>
        <w:t>2</w:t>
      </w:r>
      <w:r w:rsidR="00A77969" w:rsidRPr="00A77969">
        <w:rPr>
          <w:rFonts w:cs="Arial"/>
          <w:vertAlign w:val="superscript"/>
        </w:rPr>
        <w:t>nd</w:t>
      </w:r>
      <w:r w:rsidR="00A77969" w:rsidRPr="00A77969">
        <w:rPr>
          <w:rFonts w:cs="Arial"/>
        </w:rPr>
        <w:t xml:space="preserve"> Floor</w:t>
      </w:r>
      <w:r w:rsidR="00A77969">
        <w:rPr>
          <w:rFonts w:cs="Arial"/>
        </w:rPr>
        <w:t>, SSCY</w:t>
      </w:r>
    </w:p>
    <w:p w:rsidR="003F0521" w:rsidRPr="00887CE0" w:rsidRDefault="003F0521" w:rsidP="00951A17">
      <w:pPr>
        <w:autoSpaceDE w:val="0"/>
        <w:autoSpaceDN w:val="0"/>
        <w:adjustRightInd w:val="0"/>
        <w:spacing w:after="0"/>
        <w:rPr>
          <w:rFonts w:cs="Arial"/>
          <w:bCs/>
        </w:rPr>
      </w:pPr>
      <w:r w:rsidRPr="00887CE0">
        <w:rPr>
          <w:rFonts w:cs="Arial"/>
        </w:rPr>
        <w:tab/>
      </w:r>
      <w:r w:rsidRPr="00887CE0">
        <w:rPr>
          <w:rFonts w:cs="Arial"/>
        </w:rPr>
        <w:tab/>
        <w:t xml:space="preserve">February </w:t>
      </w:r>
      <w:r w:rsidR="002E105F">
        <w:rPr>
          <w:rFonts w:cs="Arial"/>
        </w:rPr>
        <w:t>22</w:t>
      </w:r>
      <w:r w:rsidR="002E105F" w:rsidRPr="002E105F">
        <w:rPr>
          <w:rFonts w:cs="Arial"/>
          <w:vertAlign w:val="superscript"/>
        </w:rPr>
        <w:t>nd</w:t>
      </w:r>
      <w:r w:rsidRPr="00887CE0">
        <w:rPr>
          <w:rFonts w:cs="Arial"/>
        </w:rPr>
        <w:t>, 2017 (Half Day 9:am to 12 noon)</w:t>
      </w:r>
      <w:r w:rsidR="00A77969">
        <w:rPr>
          <w:rFonts w:cs="Arial"/>
        </w:rPr>
        <w:t xml:space="preserve"> Star Room</w:t>
      </w:r>
      <w:r w:rsidR="00A77969" w:rsidRPr="004D4989">
        <w:rPr>
          <w:rFonts w:cs="Arial"/>
        </w:rPr>
        <w:t>,</w:t>
      </w:r>
      <w:r w:rsidR="00A77969">
        <w:rPr>
          <w:rFonts w:cs="Arial"/>
          <w:i/>
        </w:rPr>
        <w:t xml:space="preserve"> </w:t>
      </w:r>
      <w:r w:rsidR="00A77969" w:rsidRPr="00A77969">
        <w:rPr>
          <w:rFonts w:cs="Arial"/>
        </w:rPr>
        <w:t>2</w:t>
      </w:r>
      <w:r w:rsidR="00A77969" w:rsidRPr="00A77969">
        <w:rPr>
          <w:rFonts w:cs="Arial"/>
          <w:vertAlign w:val="superscript"/>
        </w:rPr>
        <w:t>nd</w:t>
      </w:r>
      <w:r w:rsidR="00A77969" w:rsidRPr="00A77969">
        <w:rPr>
          <w:rFonts w:cs="Arial"/>
        </w:rPr>
        <w:t xml:space="preserve"> Floor</w:t>
      </w:r>
      <w:r w:rsidR="00A77969">
        <w:rPr>
          <w:rFonts w:cs="Arial"/>
        </w:rPr>
        <w:t>, SSCY</w:t>
      </w:r>
    </w:p>
    <w:p w:rsidR="00951A17" w:rsidRDefault="00951A17" w:rsidP="00951A17">
      <w:pPr>
        <w:autoSpaceDE w:val="0"/>
        <w:autoSpaceDN w:val="0"/>
        <w:adjustRightInd w:val="0"/>
        <w:spacing w:after="0"/>
        <w:jc w:val="both"/>
        <w:rPr>
          <w:rFonts w:cs="Arial"/>
          <w:b/>
          <w:i/>
        </w:rPr>
      </w:pPr>
    </w:p>
    <w:p w:rsidR="00EC37B4" w:rsidRPr="00C80CC3" w:rsidRDefault="00EC37B4" w:rsidP="00951A17">
      <w:pPr>
        <w:autoSpaceDE w:val="0"/>
        <w:autoSpaceDN w:val="0"/>
        <w:adjustRightInd w:val="0"/>
        <w:spacing w:after="0"/>
        <w:jc w:val="both"/>
        <w:rPr>
          <w:rFonts w:cs="Arial"/>
        </w:rPr>
      </w:pPr>
      <w:r w:rsidRPr="00C80CC3">
        <w:rPr>
          <w:rFonts w:cs="Arial"/>
          <w:b/>
          <w:i/>
        </w:rPr>
        <w:t xml:space="preserve">Cost:  </w:t>
      </w:r>
      <w:r w:rsidRPr="00C80CC3">
        <w:rPr>
          <w:rFonts w:cs="Arial"/>
          <w:b/>
          <w:i/>
        </w:rPr>
        <w:tab/>
      </w:r>
      <w:r w:rsidRPr="00C80CC3">
        <w:rPr>
          <w:rFonts w:cs="Arial"/>
          <w:b/>
          <w:i/>
        </w:rPr>
        <w:tab/>
      </w:r>
      <w:r w:rsidR="0068500E">
        <w:rPr>
          <w:rFonts w:cs="Arial"/>
        </w:rPr>
        <w:t>$2</w:t>
      </w:r>
      <w:r w:rsidRPr="00C80CC3">
        <w:rPr>
          <w:rFonts w:cs="Arial"/>
        </w:rPr>
        <w:t xml:space="preserve">0  </w:t>
      </w:r>
    </w:p>
    <w:p w:rsidR="00EC37B4" w:rsidRPr="003F0521" w:rsidRDefault="00EC37B4" w:rsidP="00951A17">
      <w:pPr>
        <w:autoSpaceDE w:val="0"/>
        <w:autoSpaceDN w:val="0"/>
        <w:adjustRightInd w:val="0"/>
        <w:spacing w:after="0"/>
        <w:rPr>
          <w:rFonts w:cstheme="minorHAnsi"/>
        </w:rPr>
      </w:pPr>
      <w:r w:rsidRPr="003F0521">
        <w:rPr>
          <w:rFonts w:cs="Arial"/>
          <w:b/>
          <w:i/>
        </w:rPr>
        <w:t>Location</w:t>
      </w:r>
      <w:r w:rsidRPr="003F0521">
        <w:rPr>
          <w:rFonts w:cs="Arial"/>
        </w:rPr>
        <w:t>:</w:t>
      </w:r>
      <w:r w:rsidRPr="003F0521">
        <w:rPr>
          <w:rFonts w:cs="Arial"/>
        </w:rPr>
        <w:tab/>
        <w:t xml:space="preserve"> </w:t>
      </w:r>
      <w:r w:rsidR="00A77969">
        <w:rPr>
          <w:rFonts w:cs="Arial"/>
        </w:rPr>
        <w:t>Second Floor</w:t>
      </w:r>
      <w:r w:rsidR="003F0521" w:rsidRPr="004D4989">
        <w:rPr>
          <w:rFonts w:cs="Arial"/>
        </w:rPr>
        <w:t>,</w:t>
      </w:r>
      <w:r w:rsidR="003F0521">
        <w:rPr>
          <w:rFonts w:cs="Arial"/>
          <w:i/>
        </w:rPr>
        <w:t xml:space="preserve"> </w:t>
      </w:r>
      <w:r w:rsidR="003F0521">
        <w:rPr>
          <w:rFonts w:cstheme="minorHAnsi"/>
        </w:rPr>
        <w:t>SSCY Centre</w:t>
      </w:r>
      <w:r w:rsidR="00A77969">
        <w:rPr>
          <w:rFonts w:cstheme="minorHAnsi"/>
        </w:rPr>
        <w:t>,</w:t>
      </w:r>
      <w:r w:rsidR="003F0521">
        <w:rPr>
          <w:rFonts w:cstheme="minorHAnsi"/>
        </w:rPr>
        <w:t xml:space="preserve"> 1155 Notre Dame Ave. Winnipeg  (Telehealth Option available)</w:t>
      </w:r>
    </w:p>
    <w:p w:rsidR="00EC37B4" w:rsidRPr="00C80CC3" w:rsidRDefault="00EC37B4" w:rsidP="00951A17">
      <w:pPr>
        <w:autoSpaceDE w:val="0"/>
        <w:autoSpaceDN w:val="0"/>
        <w:adjustRightInd w:val="0"/>
        <w:spacing w:after="0"/>
        <w:rPr>
          <w:rFonts w:eastAsia="Arial Unicode MS" w:cstheme="minorHAnsi"/>
          <w:color w:val="000000"/>
        </w:rPr>
      </w:pPr>
      <w:r w:rsidRPr="00C80CC3">
        <w:rPr>
          <w:rFonts w:cs="Arial"/>
          <w:b/>
          <w:i/>
        </w:rPr>
        <w:t>Presented by</w:t>
      </w:r>
      <w:r w:rsidRPr="00C80CC3">
        <w:rPr>
          <w:rFonts w:cs="Arial"/>
        </w:rPr>
        <w:t xml:space="preserve">: </w:t>
      </w:r>
      <w:r w:rsidRPr="00C80CC3">
        <w:rPr>
          <w:rFonts w:cs="Arial"/>
        </w:rPr>
        <w:tab/>
        <w:t xml:space="preserve"> </w:t>
      </w:r>
      <w:r w:rsidRPr="00C80CC3">
        <w:rPr>
          <w:rFonts w:eastAsia="Arial Unicode MS" w:cstheme="minorHAnsi"/>
          <w:color w:val="000000"/>
        </w:rPr>
        <w:t>S</w:t>
      </w:r>
      <w:r w:rsidR="00133E7A">
        <w:rPr>
          <w:rFonts w:eastAsia="Arial Unicode MS" w:cstheme="minorHAnsi"/>
          <w:color w:val="000000"/>
        </w:rPr>
        <w:t>tephannie Motuz, MSc. SLP CCC-(C</w:t>
      </w:r>
      <w:r w:rsidRPr="00C80CC3">
        <w:rPr>
          <w:rFonts w:eastAsia="Arial Unicode MS" w:cstheme="minorHAnsi"/>
          <w:color w:val="000000"/>
        </w:rPr>
        <w:t>), RDI® Program Certified Consultant</w:t>
      </w:r>
    </w:p>
    <w:p w:rsidR="00EC37B4" w:rsidRPr="006F0466" w:rsidRDefault="00EC37B4" w:rsidP="00EC37B4">
      <w:pPr>
        <w:autoSpaceDE w:val="0"/>
        <w:autoSpaceDN w:val="0"/>
        <w:adjustRightInd w:val="0"/>
        <w:spacing w:after="0" w:line="240" w:lineRule="auto"/>
        <w:rPr>
          <w:rFonts w:eastAsia="Arial Unicode MS" w:cstheme="minorHAnsi"/>
          <w:color w:val="000000"/>
          <w:sz w:val="24"/>
          <w:szCs w:val="24"/>
        </w:rPr>
      </w:pPr>
      <w:r w:rsidRPr="006F0466">
        <w:rPr>
          <w:rFonts w:eastAsia="Arial Unicode MS" w:cstheme="minorHAnsi"/>
          <w:color w:val="000000"/>
          <w:sz w:val="24"/>
          <w:szCs w:val="24"/>
        </w:rPr>
        <w:t xml:space="preserve"> </w:t>
      </w:r>
    </w:p>
    <w:p w:rsidR="00EC37B4" w:rsidRDefault="00EC37B4" w:rsidP="00EC37B4">
      <w:pPr>
        <w:autoSpaceDE w:val="0"/>
        <w:autoSpaceDN w:val="0"/>
        <w:adjustRightInd w:val="0"/>
        <w:spacing w:after="0" w:line="240" w:lineRule="auto"/>
        <w:rPr>
          <w:rFonts w:cs="Arial"/>
          <w:bCs/>
          <w:sz w:val="24"/>
          <w:szCs w:val="24"/>
        </w:rPr>
      </w:pPr>
    </w:p>
    <w:p w:rsidR="00F214A3" w:rsidRPr="00951A17" w:rsidRDefault="00F214A3" w:rsidP="00951A17">
      <w:pPr>
        <w:rPr>
          <w:b/>
          <w:bCs/>
        </w:rPr>
      </w:pPr>
    </w:p>
    <w:p w:rsidR="00F214A3" w:rsidRPr="00F214A3" w:rsidRDefault="00F214A3" w:rsidP="00F214A3">
      <w:pPr>
        <w:pStyle w:val="ListParagraph"/>
        <w:ind w:left="0"/>
        <w:rPr>
          <w:b/>
          <w:bCs/>
          <w:sz w:val="28"/>
          <w:szCs w:val="28"/>
        </w:rPr>
      </w:pPr>
    </w:p>
    <w:p w:rsidR="00F214A3" w:rsidRPr="002E105F" w:rsidRDefault="00F214A3" w:rsidP="008E10A1">
      <w:pPr>
        <w:pStyle w:val="ListParagraph"/>
        <w:spacing w:line="240" w:lineRule="auto"/>
        <w:ind w:left="0"/>
        <w:rPr>
          <w:b/>
          <w:bCs/>
          <w:i/>
          <w:sz w:val="32"/>
          <w:szCs w:val="32"/>
        </w:rPr>
      </w:pPr>
      <w:r w:rsidRPr="002E105F">
        <w:rPr>
          <w:b/>
          <w:bCs/>
          <w:i/>
          <w:sz w:val="32"/>
          <w:szCs w:val="32"/>
        </w:rPr>
        <w:t>Taking a Developmental Approach to Children with Autism Spectrum Disorder</w:t>
      </w:r>
    </w:p>
    <w:p w:rsidR="008E10A1" w:rsidRDefault="008E10A1" w:rsidP="00F214A3">
      <w:pPr>
        <w:rPr>
          <w:b/>
          <w:sz w:val="24"/>
          <w:szCs w:val="24"/>
        </w:rPr>
      </w:pPr>
    </w:p>
    <w:p w:rsidR="00F214A3" w:rsidRPr="00F214A3" w:rsidRDefault="00F214A3" w:rsidP="00F214A3">
      <w:r w:rsidRPr="00F214A3">
        <w:rPr>
          <w:b/>
          <w:sz w:val="24"/>
          <w:szCs w:val="24"/>
        </w:rPr>
        <w:t>This two-day workshop series</w:t>
      </w:r>
      <w:r>
        <w:t xml:space="preserve"> is presented by the Relate Program of the Rehabilitation Centre for Children, and is based on Relationship Development Intervention™. The focus is on helping children with ASD and related disorders to become more flexible in their ability to think, to learn and to communicate.</w:t>
      </w:r>
    </w:p>
    <w:p w:rsidR="00F214A3" w:rsidRDefault="00F214A3" w:rsidP="00F214A3">
      <w:r w:rsidRPr="00F214A3">
        <w:rPr>
          <w:b/>
          <w:bCs/>
          <w:sz w:val="24"/>
          <w:szCs w:val="24"/>
        </w:rPr>
        <w:t>Day One</w:t>
      </w:r>
      <w:r>
        <w:t xml:space="preserve"> probes the underlying issues. We introduce the concept of </w:t>
      </w:r>
      <w:r>
        <w:rPr>
          <w:i/>
          <w:iCs/>
        </w:rPr>
        <w:t>dynamic intelligence</w:t>
      </w:r>
      <w:r>
        <w:t xml:space="preserve">, the ability to think flexibly and solve problems in real life situations. We will also explore the concept of </w:t>
      </w:r>
      <w:r>
        <w:rPr>
          <w:i/>
          <w:iCs/>
        </w:rPr>
        <w:t>guided participation</w:t>
      </w:r>
      <w:r>
        <w:t>, a natural, time proven method of engaging and promoting growth with children.</w:t>
      </w:r>
    </w:p>
    <w:p w:rsidR="00F214A3" w:rsidRDefault="00F214A3" w:rsidP="00F214A3">
      <w:pPr>
        <w:autoSpaceDE w:val="0"/>
        <w:autoSpaceDN w:val="0"/>
        <w:rPr>
          <w:b/>
          <w:bCs/>
          <w:i/>
          <w:iCs/>
        </w:rPr>
      </w:pPr>
      <w:r w:rsidRPr="00F214A3">
        <w:rPr>
          <w:b/>
          <w:bCs/>
          <w:sz w:val="24"/>
          <w:szCs w:val="24"/>
        </w:rPr>
        <w:t>Day Two</w:t>
      </w:r>
      <w:r>
        <w:t xml:space="preserve"> introduces the essentials of guided participation and how the guiding relationship between adult and child can be restored. Topics covered include setting up active partnerships, programming in the zone of proximal development, becoming aware of our guiding actions, modifying the guide’s communication style and creating positive memories of learning.</w:t>
      </w:r>
      <w:r>
        <w:rPr>
          <w:b/>
          <w:bCs/>
          <w:i/>
          <w:iCs/>
        </w:rPr>
        <w:t xml:space="preserve"> </w:t>
      </w:r>
    </w:p>
    <w:p w:rsidR="00F214A3" w:rsidRDefault="00F214A3" w:rsidP="00F214A3">
      <w:pPr>
        <w:autoSpaceDE w:val="0"/>
        <w:autoSpaceDN w:val="0"/>
        <w:rPr>
          <w:b/>
          <w:bCs/>
          <w:i/>
          <w:iCs/>
        </w:rPr>
      </w:pPr>
    </w:p>
    <w:p w:rsidR="00F214A3" w:rsidRPr="00F214A3" w:rsidRDefault="00F214A3" w:rsidP="00F214A3">
      <w:pPr>
        <w:autoSpaceDE w:val="0"/>
        <w:autoSpaceDN w:val="0"/>
        <w:jc w:val="both"/>
      </w:pPr>
      <w:r>
        <w:rPr>
          <w:b/>
          <w:bCs/>
          <w:i/>
          <w:iCs/>
        </w:rPr>
        <w:t xml:space="preserve">Participants:    </w:t>
      </w:r>
      <w:r>
        <w:t>These workshops are intended for professionals, educators and their teams and family members.</w:t>
      </w:r>
    </w:p>
    <w:p w:rsidR="00F214A3" w:rsidRDefault="00F214A3" w:rsidP="00F214A3">
      <w:pPr>
        <w:autoSpaceDE w:val="0"/>
        <w:autoSpaceDN w:val="0"/>
        <w:jc w:val="both"/>
      </w:pPr>
      <w:r>
        <w:rPr>
          <w:b/>
          <w:bCs/>
          <w:i/>
          <w:iCs/>
        </w:rPr>
        <w:t xml:space="preserve">Cost:                      </w:t>
      </w:r>
      <w:r w:rsidR="006F30FE">
        <w:t>$60 (</w:t>
      </w:r>
      <w:r>
        <w:t>Covers both days)</w:t>
      </w:r>
    </w:p>
    <w:p w:rsidR="008E10A1" w:rsidRDefault="00F214A3" w:rsidP="008E10A1">
      <w:pPr>
        <w:autoSpaceDE w:val="0"/>
        <w:autoSpaceDN w:val="0"/>
        <w:spacing w:after="0"/>
      </w:pPr>
      <w:r>
        <w:rPr>
          <w:b/>
          <w:bCs/>
          <w:i/>
          <w:iCs/>
        </w:rPr>
        <w:t>Location</w:t>
      </w:r>
      <w:r w:rsidR="006F30FE">
        <w:t>:            </w:t>
      </w:r>
      <w:r w:rsidR="008E10A1">
        <w:t>Northern Lights Room</w:t>
      </w:r>
    </w:p>
    <w:p w:rsidR="00F214A3" w:rsidRDefault="00F214A3" w:rsidP="008E10A1">
      <w:pPr>
        <w:autoSpaceDE w:val="0"/>
        <w:autoSpaceDN w:val="0"/>
        <w:spacing w:after="0"/>
        <w:ind w:left="720" w:firstLine="720"/>
      </w:pPr>
      <w:r>
        <w:t>Specialized Services for Children and Youth</w:t>
      </w:r>
      <w:r w:rsidR="008E10A1">
        <w:t xml:space="preserve"> (SSCY Centre)</w:t>
      </w:r>
    </w:p>
    <w:p w:rsidR="00F214A3" w:rsidRDefault="00F214A3" w:rsidP="00F214A3">
      <w:pPr>
        <w:autoSpaceDE w:val="0"/>
        <w:autoSpaceDN w:val="0"/>
        <w:spacing w:after="0"/>
        <w:ind w:left="720" w:firstLine="720"/>
      </w:pPr>
      <w:r>
        <w:t>1155 Notre Dame Avenue, Winnipeg</w:t>
      </w:r>
    </w:p>
    <w:p w:rsidR="00F214A3" w:rsidRDefault="00F214A3" w:rsidP="00F214A3">
      <w:pPr>
        <w:autoSpaceDE w:val="0"/>
        <w:autoSpaceDN w:val="0"/>
        <w:spacing w:after="0"/>
        <w:ind w:left="720" w:firstLine="720"/>
        <w:rPr>
          <w:i/>
          <w:iCs/>
        </w:rPr>
      </w:pPr>
      <w:r>
        <w:rPr>
          <w:i/>
          <w:iCs/>
        </w:rPr>
        <w:t>Telehealth Access available upon request</w:t>
      </w:r>
    </w:p>
    <w:p w:rsidR="00F214A3" w:rsidRDefault="00F214A3" w:rsidP="00F214A3">
      <w:pPr>
        <w:autoSpaceDE w:val="0"/>
        <w:autoSpaceDN w:val="0"/>
        <w:ind w:left="720" w:firstLine="720"/>
      </w:pPr>
    </w:p>
    <w:p w:rsidR="00F214A3" w:rsidRDefault="00F214A3" w:rsidP="00F214A3">
      <w:pPr>
        <w:autoSpaceDE w:val="0"/>
        <w:autoSpaceDN w:val="0"/>
      </w:pPr>
      <w:r>
        <w:rPr>
          <w:b/>
          <w:bCs/>
          <w:i/>
          <w:iCs/>
        </w:rPr>
        <w:t>Presented by</w:t>
      </w:r>
      <w:r>
        <w:t>:    Lianne Belton, Occupational Therapist, RDI™ Program Consultant</w:t>
      </w:r>
    </w:p>
    <w:p w:rsidR="00F214A3" w:rsidRDefault="00F214A3" w:rsidP="00F214A3">
      <w:pPr>
        <w:autoSpaceDE w:val="0"/>
        <w:autoSpaceDN w:val="0"/>
        <w:rPr>
          <w:b/>
          <w:bCs/>
          <w:i/>
          <w:iCs/>
        </w:rPr>
      </w:pPr>
    </w:p>
    <w:p w:rsidR="00F214A3" w:rsidRDefault="00F214A3" w:rsidP="00F214A3">
      <w:pPr>
        <w:autoSpaceDE w:val="0"/>
        <w:autoSpaceDN w:val="0"/>
        <w:rPr>
          <w:b/>
          <w:bCs/>
          <w:i/>
          <w:iCs/>
        </w:rPr>
      </w:pPr>
      <w:r>
        <w:rPr>
          <w:b/>
          <w:bCs/>
          <w:i/>
          <w:iCs/>
        </w:rPr>
        <w:t xml:space="preserve">Dates:                   </w:t>
      </w:r>
      <w:r w:rsidRPr="00F214A3">
        <w:rPr>
          <w:bCs/>
          <w:iCs/>
        </w:rPr>
        <w:t>September 29</w:t>
      </w:r>
      <w:r w:rsidRPr="00F214A3">
        <w:rPr>
          <w:bCs/>
          <w:iCs/>
          <w:vertAlign w:val="superscript"/>
        </w:rPr>
        <w:t>th</w:t>
      </w:r>
      <w:r w:rsidRPr="00F214A3">
        <w:rPr>
          <w:bCs/>
          <w:iCs/>
        </w:rPr>
        <w:t xml:space="preserve"> and October 6</w:t>
      </w:r>
      <w:r w:rsidRPr="00F214A3">
        <w:rPr>
          <w:bCs/>
          <w:iCs/>
          <w:vertAlign w:val="superscript"/>
        </w:rPr>
        <w:t>th</w:t>
      </w:r>
      <w:r w:rsidRPr="00F214A3">
        <w:rPr>
          <w:bCs/>
          <w:iCs/>
        </w:rPr>
        <w:t>, 2016</w:t>
      </w:r>
      <w:r>
        <w:rPr>
          <w:b/>
          <w:bCs/>
          <w:i/>
          <w:iCs/>
        </w:rPr>
        <w:t xml:space="preserve">  </w:t>
      </w:r>
      <w:r>
        <w:t>9:00am to 3:30pm</w:t>
      </w:r>
      <w:r>
        <w:rPr>
          <w:b/>
          <w:bCs/>
          <w:i/>
          <w:iCs/>
        </w:rPr>
        <w:t xml:space="preserve"> </w:t>
      </w:r>
    </w:p>
    <w:p w:rsidR="00F214A3" w:rsidRDefault="00F214A3" w:rsidP="00F214A3">
      <w:pPr>
        <w:autoSpaceDE w:val="0"/>
        <w:autoSpaceDN w:val="0"/>
      </w:pPr>
      <w:r>
        <w:rPr>
          <w:b/>
          <w:bCs/>
          <w:i/>
          <w:iCs/>
        </w:rPr>
        <w:t>                               </w:t>
      </w:r>
      <w:r w:rsidRPr="00F214A3">
        <w:rPr>
          <w:bCs/>
          <w:iCs/>
        </w:rPr>
        <w:t>February 9</w:t>
      </w:r>
      <w:r w:rsidRPr="00F214A3">
        <w:rPr>
          <w:bCs/>
          <w:iCs/>
          <w:vertAlign w:val="superscript"/>
        </w:rPr>
        <w:t>th</w:t>
      </w:r>
      <w:r w:rsidRPr="00F214A3">
        <w:rPr>
          <w:bCs/>
          <w:iCs/>
        </w:rPr>
        <w:t xml:space="preserve"> and February 16</w:t>
      </w:r>
      <w:r w:rsidRPr="00F214A3">
        <w:rPr>
          <w:bCs/>
          <w:iCs/>
          <w:vertAlign w:val="superscript"/>
        </w:rPr>
        <w:t>th</w:t>
      </w:r>
      <w:r w:rsidRPr="00F214A3">
        <w:rPr>
          <w:bCs/>
          <w:iCs/>
        </w:rPr>
        <w:t xml:space="preserve"> ,  2017</w:t>
      </w:r>
      <w:r>
        <w:rPr>
          <w:b/>
          <w:bCs/>
          <w:i/>
          <w:iCs/>
        </w:rPr>
        <w:t xml:space="preserve">  </w:t>
      </w:r>
      <w:r>
        <w:t>9:00am to 3:30pm</w:t>
      </w:r>
    </w:p>
    <w:p w:rsidR="00F214A3" w:rsidRDefault="00F214A3">
      <w:pPr>
        <w:rPr>
          <w:b/>
        </w:rPr>
      </w:pPr>
      <w:r>
        <w:rPr>
          <w:b/>
        </w:rPr>
        <w:br w:type="page"/>
      </w:r>
    </w:p>
    <w:p w:rsidR="00EC37B4" w:rsidRPr="00BA7FAB" w:rsidRDefault="00EC37B4" w:rsidP="00EC37B4">
      <w:pPr>
        <w:rPr>
          <w:b/>
        </w:rPr>
      </w:pPr>
    </w:p>
    <w:p w:rsidR="00701C02" w:rsidRDefault="002E105F" w:rsidP="00887CE0">
      <w:pPr>
        <w:pStyle w:val="ListParagraph"/>
        <w:autoSpaceDE w:val="0"/>
        <w:autoSpaceDN w:val="0"/>
        <w:adjustRightInd w:val="0"/>
        <w:spacing w:before="100" w:beforeAutospacing="1" w:after="100" w:afterAutospacing="1" w:line="240" w:lineRule="auto"/>
        <w:ind w:left="0"/>
        <w:rPr>
          <w:rFonts w:cs="Arial"/>
          <w:b/>
          <w:bCs/>
          <w:i/>
          <w:sz w:val="32"/>
          <w:szCs w:val="32"/>
        </w:rPr>
      </w:pPr>
      <w:r>
        <w:rPr>
          <w:rFonts w:cs="Arial"/>
          <w:b/>
          <w:bCs/>
          <w:i/>
          <w:sz w:val="32"/>
          <w:szCs w:val="32"/>
        </w:rPr>
        <w:t>Elements of Remediation</w:t>
      </w:r>
      <w:r w:rsidR="00701C02">
        <w:rPr>
          <w:rFonts w:cs="Arial"/>
          <w:b/>
          <w:bCs/>
          <w:i/>
          <w:sz w:val="32"/>
          <w:szCs w:val="32"/>
        </w:rPr>
        <w:t xml:space="preserve"> in Social Thinking and Behavior </w:t>
      </w:r>
    </w:p>
    <w:p w:rsidR="00166903" w:rsidRPr="00701C02" w:rsidRDefault="00701C02" w:rsidP="00701C02">
      <w:pPr>
        <w:pStyle w:val="ListParagraph"/>
        <w:autoSpaceDE w:val="0"/>
        <w:autoSpaceDN w:val="0"/>
        <w:adjustRightInd w:val="0"/>
        <w:spacing w:before="100" w:beforeAutospacing="1" w:after="100" w:afterAutospacing="1" w:line="240" w:lineRule="auto"/>
        <w:ind w:left="0" w:firstLine="720"/>
        <w:rPr>
          <w:rFonts w:cs="Arial"/>
          <w:bCs/>
          <w:i/>
          <w:sz w:val="24"/>
          <w:szCs w:val="32"/>
        </w:rPr>
      </w:pPr>
      <w:r w:rsidRPr="00701C02">
        <w:rPr>
          <w:rFonts w:cs="Arial"/>
          <w:bCs/>
          <w:i/>
          <w:sz w:val="24"/>
          <w:szCs w:val="32"/>
        </w:rPr>
        <w:t>for Children with ASD or Global Developmental Delay</w:t>
      </w:r>
    </w:p>
    <w:p w:rsidR="00424F7F" w:rsidRPr="00F214A3" w:rsidRDefault="00424F7F" w:rsidP="00424F7F">
      <w:r w:rsidRPr="00F214A3">
        <w:rPr>
          <w:b/>
          <w:sz w:val="24"/>
          <w:szCs w:val="24"/>
        </w:rPr>
        <w:t xml:space="preserve">This two-day </w:t>
      </w:r>
      <w:r>
        <w:rPr>
          <w:b/>
          <w:sz w:val="24"/>
          <w:szCs w:val="24"/>
        </w:rPr>
        <w:t xml:space="preserve">professional </w:t>
      </w:r>
      <w:r w:rsidRPr="00F214A3">
        <w:rPr>
          <w:b/>
          <w:sz w:val="24"/>
          <w:szCs w:val="24"/>
        </w:rPr>
        <w:t>workshop series</w:t>
      </w:r>
      <w:r>
        <w:t xml:space="preserve"> is presented by the Relate Program of the Rehabilitation Centre for Children, and is based on Relationship Development Intervention™. The focus is on guiding technique</w:t>
      </w:r>
      <w:r w:rsidR="00701C02">
        <w:t xml:space="preserve"> and remediation targets</w:t>
      </w:r>
      <w:r>
        <w:t xml:space="preserve"> for children with ASD and or Global Developmental Delay and related disorders to become more flexible in their ability to think, to learn and to communicate.</w:t>
      </w:r>
    </w:p>
    <w:p w:rsidR="00544584" w:rsidRPr="00474E5D" w:rsidRDefault="00424F7F" w:rsidP="0068500E">
      <w:pPr>
        <w:autoSpaceDE w:val="0"/>
        <w:autoSpaceDN w:val="0"/>
        <w:adjustRightInd w:val="0"/>
        <w:spacing w:after="0" w:line="240" w:lineRule="auto"/>
        <w:jc w:val="both"/>
        <w:rPr>
          <w:sz w:val="28"/>
          <w:szCs w:val="28"/>
        </w:rPr>
      </w:pPr>
      <w:r>
        <w:rPr>
          <w:b/>
          <w:sz w:val="28"/>
          <w:szCs w:val="28"/>
        </w:rPr>
        <w:t xml:space="preserve">Day 1: </w:t>
      </w:r>
      <w:r w:rsidR="0068500E" w:rsidRPr="002E105F">
        <w:rPr>
          <w:b/>
          <w:i/>
          <w:sz w:val="28"/>
          <w:szCs w:val="28"/>
        </w:rPr>
        <w:t>Accommodations</w:t>
      </w:r>
      <w:r w:rsidR="00544584" w:rsidRPr="002E105F">
        <w:rPr>
          <w:i/>
          <w:sz w:val="28"/>
          <w:szCs w:val="28"/>
        </w:rPr>
        <w:t xml:space="preserve"> </w:t>
      </w:r>
    </w:p>
    <w:p w:rsidR="008404A4" w:rsidRDefault="008404A4" w:rsidP="00544584">
      <w:pPr>
        <w:autoSpaceDE w:val="0"/>
        <w:autoSpaceDN w:val="0"/>
        <w:adjustRightInd w:val="0"/>
        <w:spacing w:after="0" w:line="240" w:lineRule="auto"/>
        <w:jc w:val="both"/>
        <w:rPr>
          <w:b/>
        </w:rPr>
      </w:pPr>
    </w:p>
    <w:p w:rsidR="00544584" w:rsidRDefault="00424F7F" w:rsidP="00544584">
      <w:pPr>
        <w:autoSpaceDE w:val="0"/>
        <w:autoSpaceDN w:val="0"/>
        <w:adjustRightInd w:val="0"/>
        <w:spacing w:after="0" w:line="240" w:lineRule="auto"/>
        <w:jc w:val="both"/>
      </w:pPr>
      <w:r>
        <w:rPr>
          <w:b/>
        </w:rPr>
        <w:t xml:space="preserve">Day one </w:t>
      </w:r>
      <w:r>
        <w:t xml:space="preserve">engages the participant to explore scaffolding philosophy and ideas for the reluctant student.  </w:t>
      </w:r>
      <w:r w:rsidR="008404A4">
        <w:t>Participants will be given time to practice interaction</w:t>
      </w:r>
      <w:r w:rsidR="00544584">
        <w:t xml:space="preserve"> </w:t>
      </w:r>
      <w:r w:rsidR="008404A4">
        <w:t xml:space="preserve">techniques aimed at </w:t>
      </w:r>
      <w:r w:rsidR="00D30D47">
        <w:t>nudging their</w:t>
      </w:r>
      <w:r w:rsidR="006D6527">
        <w:t xml:space="preserve"> student into the learning zone</w:t>
      </w:r>
      <w:r w:rsidR="00D30D47">
        <w:t xml:space="preserve"> while </w:t>
      </w:r>
      <w:r w:rsidR="008404A4">
        <w:t>accommodating their student’s current socio-c</w:t>
      </w:r>
      <w:r w:rsidR="00544584">
        <w:t>ognitive</w:t>
      </w:r>
      <w:r w:rsidR="008404A4">
        <w:t xml:space="preserve"> &amp; emotional performance. </w:t>
      </w:r>
      <w:r w:rsidR="00474E5D">
        <w:t>The emphasis will be on guiding techniques rather than physical or material supports - b</w:t>
      </w:r>
      <w:r w:rsidR="00CA782A">
        <w:t>ecause its’ people that help people.</w:t>
      </w:r>
    </w:p>
    <w:p w:rsidR="0068500E" w:rsidRDefault="0068500E" w:rsidP="0068500E">
      <w:pPr>
        <w:autoSpaceDE w:val="0"/>
        <w:autoSpaceDN w:val="0"/>
        <w:adjustRightInd w:val="0"/>
        <w:spacing w:after="0" w:line="240" w:lineRule="auto"/>
        <w:jc w:val="both"/>
      </w:pPr>
    </w:p>
    <w:p w:rsidR="006D6527" w:rsidRPr="003F0521" w:rsidRDefault="006D6527" w:rsidP="006D6527">
      <w:pPr>
        <w:autoSpaceDE w:val="0"/>
        <w:autoSpaceDN w:val="0"/>
        <w:adjustRightInd w:val="0"/>
        <w:spacing w:after="0" w:line="240" w:lineRule="auto"/>
        <w:jc w:val="both"/>
        <w:rPr>
          <w:b/>
          <w:sz w:val="28"/>
          <w:szCs w:val="28"/>
        </w:rPr>
      </w:pPr>
      <w:r>
        <w:rPr>
          <w:b/>
          <w:sz w:val="28"/>
          <w:szCs w:val="28"/>
        </w:rPr>
        <w:t xml:space="preserve">Day 2: </w:t>
      </w:r>
      <w:r w:rsidRPr="002E105F">
        <w:rPr>
          <w:b/>
          <w:i/>
          <w:sz w:val="28"/>
          <w:szCs w:val="28"/>
        </w:rPr>
        <w:t>Foundations in Thinking</w:t>
      </w:r>
    </w:p>
    <w:p w:rsidR="006D6527" w:rsidRDefault="006D6527" w:rsidP="006D6527">
      <w:pPr>
        <w:autoSpaceDE w:val="0"/>
        <w:autoSpaceDN w:val="0"/>
        <w:adjustRightInd w:val="0"/>
        <w:spacing w:after="0" w:line="240" w:lineRule="auto"/>
        <w:jc w:val="both"/>
      </w:pPr>
      <w:r>
        <w:tab/>
      </w:r>
    </w:p>
    <w:p w:rsidR="006D6527" w:rsidRPr="00C80CC3" w:rsidRDefault="003C2F85" w:rsidP="006D6527">
      <w:pPr>
        <w:autoSpaceDE w:val="0"/>
        <w:autoSpaceDN w:val="0"/>
        <w:adjustRightInd w:val="0"/>
        <w:spacing w:after="0" w:line="240" w:lineRule="auto"/>
        <w:jc w:val="both"/>
        <w:rPr>
          <w:rFonts w:cs="Arial"/>
        </w:rPr>
      </w:pPr>
      <w:r>
        <w:rPr>
          <w:b/>
        </w:rPr>
        <w:t xml:space="preserve">Day two </w:t>
      </w:r>
      <w:r w:rsidRPr="003C2F85">
        <w:t>introduces the participant</w:t>
      </w:r>
      <w:r w:rsidR="006D6527">
        <w:t xml:space="preserve"> </w:t>
      </w:r>
      <w:r>
        <w:t xml:space="preserve">to </w:t>
      </w:r>
      <w:r w:rsidR="006D6527">
        <w:t>early developing</w:t>
      </w:r>
      <w:r>
        <w:t xml:space="preserve"> (foundational)</w:t>
      </w:r>
      <w:r w:rsidR="006D6527">
        <w:t xml:space="preserve"> thinking processes that enable us to learn from experience</w:t>
      </w:r>
      <w:r>
        <w:t xml:space="preserve"> and engage productively in social situations</w:t>
      </w:r>
      <w:r w:rsidR="006D6527">
        <w:t>. Also under cons</w:t>
      </w:r>
      <w:r>
        <w:t>ider</w:t>
      </w:r>
      <w:r w:rsidR="006F30FE">
        <w:t>ation</w:t>
      </w:r>
      <w:r>
        <w:t xml:space="preserve"> is the</w:t>
      </w:r>
      <w:r w:rsidR="006D6527">
        <w:t xml:space="preserve"> impact </w:t>
      </w:r>
      <w:r>
        <w:t xml:space="preserve">these foundations have </w:t>
      </w:r>
      <w:r w:rsidR="006D6527">
        <w:t>on behavior</w:t>
      </w:r>
      <w:r w:rsidR="00951A17">
        <w:t xml:space="preserve"> and language development</w:t>
      </w:r>
      <w:r w:rsidR="006D6527">
        <w:t>.  P</w:t>
      </w:r>
      <w:r w:rsidR="006D6527" w:rsidRPr="00C80CC3">
        <w:t xml:space="preserve">rofessionals will be offered a </w:t>
      </w:r>
      <w:r w:rsidR="006D6527">
        <w:t>subjective</w:t>
      </w:r>
      <w:r>
        <w:t xml:space="preserve"> or qualitative</w:t>
      </w:r>
      <w:r w:rsidR="006D6527">
        <w:t xml:space="preserve"> </w:t>
      </w:r>
      <w:r w:rsidR="006D6527" w:rsidRPr="00C80CC3">
        <w:t xml:space="preserve">means </w:t>
      </w:r>
      <w:r w:rsidR="006D6527">
        <w:t xml:space="preserve">to identify </w:t>
      </w:r>
      <w:r w:rsidR="006D6527" w:rsidRPr="00C80CC3">
        <w:t xml:space="preserve">and </w:t>
      </w:r>
      <w:r w:rsidR="006D6527">
        <w:t>evaluate</w:t>
      </w:r>
      <w:r w:rsidR="006D6527" w:rsidRPr="00C80CC3">
        <w:t xml:space="preserve"> these thinking foundations</w:t>
      </w:r>
      <w:r w:rsidR="006D6527">
        <w:t xml:space="preserve"> within functional and social situations.</w:t>
      </w:r>
      <w:r w:rsidR="006D6527" w:rsidRPr="00C80CC3">
        <w:t xml:space="preserve"> Participants will be </w:t>
      </w:r>
      <w:r>
        <w:t>oriented to</w:t>
      </w:r>
      <w:r w:rsidR="006D6527" w:rsidRPr="00C80CC3">
        <w:t xml:space="preserve"> the many ways children learn these thinking foundations.</w:t>
      </w:r>
      <w:r w:rsidR="006D6527">
        <w:t xml:space="preserve"> Using a philosophy of </w:t>
      </w:r>
      <w:r w:rsidR="006D6527" w:rsidRPr="00133E7A">
        <w:rPr>
          <w:b/>
          <w:i/>
        </w:rPr>
        <w:t>remediation</w:t>
      </w:r>
      <w:r w:rsidR="006D6527">
        <w:t>,</w:t>
      </w:r>
      <w:r w:rsidR="006D6527" w:rsidRPr="00C80CC3">
        <w:t xml:space="preserve"> </w:t>
      </w:r>
      <w:r w:rsidR="006D6527">
        <w:t xml:space="preserve">professionals will be encouraged to </w:t>
      </w:r>
      <w:r w:rsidR="006D6527" w:rsidRPr="00C80CC3">
        <w:t xml:space="preserve">put </w:t>
      </w:r>
      <w:r w:rsidR="006F30FE">
        <w:t>processing</w:t>
      </w:r>
      <w:r w:rsidR="006D6527" w:rsidRPr="00C80CC3">
        <w:t xml:space="preserve"> goals</w:t>
      </w:r>
      <w:r>
        <w:t xml:space="preserve"> &amp; objectives in place for their students </w:t>
      </w:r>
      <w:r w:rsidR="006D6527">
        <w:t>who experience sever learning challenges.  It is the aim of this session to give professionals the confidence</w:t>
      </w:r>
      <w:r w:rsidR="006D6527" w:rsidRPr="00C80CC3">
        <w:t xml:space="preserve"> </w:t>
      </w:r>
      <w:r w:rsidR="006D6527">
        <w:t>and opportunity to brainstorm with their peers to generate learning opportunities that are “just right”. Methods</w:t>
      </w:r>
      <w:r w:rsidR="006D6527" w:rsidRPr="00AC4DF2">
        <w:t xml:space="preserve"> </w:t>
      </w:r>
      <w:r w:rsidR="006D6527">
        <w:t>to evaluate and experiment with their attempts will be shared</w:t>
      </w:r>
      <w:r w:rsidR="006D6527" w:rsidRPr="00C80CC3">
        <w:t xml:space="preserve">.   </w:t>
      </w:r>
      <w:r w:rsidR="006D6527">
        <w:t>The presenter’s personal experience with these s</w:t>
      </w:r>
      <w:r w:rsidR="006D6527" w:rsidRPr="00C80CC3">
        <w:t xml:space="preserve">trategies and techniques will </w:t>
      </w:r>
      <w:r w:rsidR="006D6527">
        <w:t xml:space="preserve">also </w:t>
      </w:r>
      <w:r w:rsidR="006D6527" w:rsidRPr="00C80CC3">
        <w:t>be shared</w:t>
      </w:r>
      <w:r w:rsidR="006D6527">
        <w:t xml:space="preserve"> and enhanced through video</w:t>
      </w:r>
      <w:r w:rsidR="006D6527" w:rsidRPr="00C80CC3">
        <w:t>.</w:t>
      </w:r>
    </w:p>
    <w:p w:rsidR="006D6527" w:rsidRDefault="006D6527" w:rsidP="00D30D47">
      <w:pPr>
        <w:autoSpaceDE w:val="0"/>
        <w:autoSpaceDN w:val="0"/>
        <w:adjustRightInd w:val="0"/>
        <w:spacing w:after="0" w:line="240" w:lineRule="auto"/>
        <w:rPr>
          <w:rFonts w:cs="Arial"/>
          <w:b/>
          <w:i/>
        </w:rPr>
      </w:pPr>
    </w:p>
    <w:p w:rsidR="003C2F85" w:rsidRDefault="003C2F85" w:rsidP="00951A17">
      <w:pPr>
        <w:autoSpaceDE w:val="0"/>
        <w:autoSpaceDN w:val="0"/>
        <w:adjustRightInd w:val="0"/>
        <w:spacing w:after="0" w:line="360" w:lineRule="auto"/>
        <w:jc w:val="both"/>
        <w:rPr>
          <w:rFonts w:cs="Arial"/>
        </w:rPr>
      </w:pPr>
      <w:r w:rsidRPr="00C80CC3">
        <w:rPr>
          <w:rFonts w:cs="Arial"/>
          <w:b/>
          <w:i/>
        </w:rPr>
        <w:t>Participants:</w:t>
      </w:r>
      <w:r>
        <w:rPr>
          <w:rFonts w:cs="Arial"/>
          <w:b/>
          <w:i/>
        </w:rPr>
        <w:tab/>
      </w:r>
      <w:r w:rsidRPr="00EC37B4">
        <w:rPr>
          <w:rFonts w:cs="Arial"/>
        </w:rPr>
        <w:t xml:space="preserve">This </w:t>
      </w:r>
      <w:r w:rsidRPr="00C80CC3">
        <w:rPr>
          <w:rFonts w:cs="Arial"/>
        </w:rPr>
        <w:t xml:space="preserve">workshop is intended for educators, school teams and </w:t>
      </w:r>
      <w:r>
        <w:rPr>
          <w:rFonts w:cs="Arial"/>
        </w:rPr>
        <w:t>pediatric OT/PT/SLP therapists</w:t>
      </w:r>
    </w:p>
    <w:p w:rsidR="008E10A1" w:rsidRPr="00133E7A" w:rsidRDefault="008E10A1" w:rsidP="008E10A1">
      <w:pPr>
        <w:autoSpaceDE w:val="0"/>
        <w:autoSpaceDN w:val="0"/>
        <w:adjustRightInd w:val="0"/>
        <w:spacing w:after="0" w:line="240" w:lineRule="auto"/>
        <w:jc w:val="both"/>
        <w:rPr>
          <w:rFonts w:cs="Arial"/>
        </w:rPr>
      </w:pPr>
    </w:p>
    <w:p w:rsidR="008E10A1" w:rsidRPr="008E10A1" w:rsidRDefault="008E10A1" w:rsidP="008E10A1">
      <w:pPr>
        <w:rPr>
          <w:rFonts w:cs="Arial"/>
          <w:bCs/>
          <w:sz w:val="32"/>
          <w:szCs w:val="32"/>
        </w:rPr>
      </w:pPr>
      <w:r>
        <w:rPr>
          <w:rFonts w:cs="Arial"/>
          <w:b/>
          <w:i/>
        </w:rPr>
        <w:t>Preparation</w:t>
      </w:r>
      <w:r w:rsidRPr="00C80CC3">
        <w:rPr>
          <w:rFonts w:cs="Arial"/>
          <w:b/>
          <w:i/>
        </w:rPr>
        <w:t>:</w:t>
      </w:r>
      <w:r>
        <w:rPr>
          <w:rFonts w:cs="Arial"/>
          <w:b/>
          <w:i/>
        </w:rPr>
        <w:t xml:space="preserve">  </w:t>
      </w:r>
      <w:r>
        <w:rPr>
          <w:rFonts w:cs="Arial"/>
        </w:rPr>
        <w:t xml:space="preserve">Participants in teams may consider bringing several 1 minute video clips of their student(s) at  work or play with another student or their educational assistant or parent.  These videos WILL NOT be viewed by the group at large nor the presenter.  They are intended to help your team focus and apply the ideas presented and plan.  Please seek the appropriate parent permission to video record and review as outlined by your employing agency. </w:t>
      </w:r>
    </w:p>
    <w:p w:rsidR="006D6527" w:rsidRDefault="006D6527" w:rsidP="006F30FE">
      <w:pPr>
        <w:autoSpaceDE w:val="0"/>
        <w:autoSpaceDN w:val="0"/>
        <w:adjustRightInd w:val="0"/>
        <w:spacing w:after="0" w:line="240" w:lineRule="auto"/>
        <w:rPr>
          <w:rFonts w:cs="Arial"/>
        </w:rPr>
      </w:pPr>
      <w:r>
        <w:rPr>
          <w:rFonts w:cs="Arial"/>
          <w:b/>
          <w:i/>
        </w:rPr>
        <w:t xml:space="preserve">Fall </w:t>
      </w:r>
      <w:r w:rsidR="008E10A1">
        <w:rPr>
          <w:rFonts w:cs="Arial"/>
          <w:b/>
          <w:i/>
        </w:rPr>
        <w:t>Dates</w:t>
      </w:r>
      <w:r w:rsidR="00D30D47" w:rsidRPr="003F0521">
        <w:rPr>
          <w:rFonts w:cs="Arial"/>
          <w:b/>
          <w:i/>
        </w:rPr>
        <w:t xml:space="preserve">:   </w:t>
      </w:r>
      <w:r w:rsidR="00D30D47" w:rsidRPr="003F0521">
        <w:rPr>
          <w:rFonts w:cs="Arial"/>
          <w:b/>
          <w:i/>
        </w:rPr>
        <w:tab/>
      </w:r>
      <w:r w:rsidR="003F0521" w:rsidRPr="00887CE0">
        <w:rPr>
          <w:rFonts w:cs="Arial"/>
        </w:rPr>
        <w:t>November 22</w:t>
      </w:r>
      <w:r w:rsidR="003F0521" w:rsidRPr="00887CE0">
        <w:rPr>
          <w:rFonts w:cs="Arial"/>
          <w:vertAlign w:val="superscript"/>
        </w:rPr>
        <w:t>nd</w:t>
      </w:r>
      <w:r w:rsidR="003F0521" w:rsidRPr="00887CE0">
        <w:rPr>
          <w:rFonts w:cs="Arial"/>
        </w:rPr>
        <w:t xml:space="preserve"> </w:t>
      </w:r>
      <w:r>
        <w:rPr>
          <w:rFonts w:cs="Arial"/>
        </w:rPr>
        <w:t>&amp;</w:t>
      </w:r>
      <w:r w:rsidR="00A0408C">
        <w:rPr>
          <w:rFonts w:cs="Arial"/>
        </w:rPr>
        <w:t xml:space="preserve"> </w:t>
      </w:r>
      <w:r>
        <w:rPr>
          <w:rFonts w:cs="Arial"/>
        </w:rPr>
        <w:t xml:space="preserve"> </w:t>
      </w:r>
      <w:r w:rsidRPr="00887CE0">
        <w:rPr>
          <w:rFonts w:cs="Arial"/>
        </w:rPr>
        <w:t xml:space="preserve"> 23rd, 2016 </w:t>
      </w:r>
      <w:r w:rsidR="003F0521" w:rsidRPr="00887CE0">
        <w:rPr>
          <w:rFonts w:cs="Arial"/>
        </w:rPr>
        <w:t>(Full Day</w:t>
      </w:r>
      <w:r w:rsidR="00A0408C">
        <w:rPr>
          <w:rFonts w:cs="Arial"/>
        </w:rPr>
        <w:t xml:space="preserve">s </w:t>
      </w:r>
      <w:r w:rsidR="003F0521" w:rsidRPr="00887CE0">
        <w:rPr>
          <w:rFonts w:cs="Arial"/>
        </w:rPr>
        <w:t>9am to 3:30)</w:t>
      </w:r>
      <w:r w:rsidR="006F30FE">
        <w:rPr>
          <w:rFonts w:cs="Arial"/>
        </w:rPr>
        <w:t xml:space="preserve"> </w:t>
      </w:r>
    </w:p>
    <w:p w:rsidR="006F30FE" w:rsidRPr="006F30FE" w:rsidRDefault="006F30FE" w:rsidP="006F30FE">
      <w:pPr>
        <w:autoSpaceDE w:val="0"/>
        <w:autoSpaceDN w:val="0"/>
        <w:adjustRightInd w:val="0"/>
        <w:spacing w:after="0" w:line="240" w:lineRule="auto"/>
        <w:ind w:left="1440" w:hanging="1440"/>
        <w:rPr>
          <w:rFonts w:cs="Arial"/>
        </w:rPr>
      </w:pPr>
      <w:r w:rsidRPr="003F0521">
        <w:rPr>
          <w:rFonts w:cs="Arial"/>
          <w:b/>
          <w:i/>
        </w:rPr>
        <w:t>Location</w:t>
      </w:r>
      <w:r w:rsidRPr="003F0521">
        <w:rPr>
          <w:rFonts w:cs="Arial"/>
        </w:rPr>
        <w:t>:</w:t>
      </w:r>
      <w:r w:rsidRPr="003F0521">
        <w:rPr>
          <w:rFonts w:cs="Arial"/>
        </w:rPr>
        <w:tab/>
      </w:r>
      <w:r>
        <w:rPr>
          <w:rFonts w:cs="Arial"/>
        </w:rPr>
        <w:t xml:space="preserve">Star (Day 1)/Northern Lights (Day 2) room Second Floor,  </w:t>
      </w:r>
      <w:r>
        <w:rPr>
          <w:rFonts w:cstheme="minorHAnsi"/>
        </w:rPr>
        <w:t>SSCY Centre, 1155 Notre Dame Ave. Winnipeg   (Telehealth Option available)</w:t>
      </w:r>
    </w:p>
    <w:p w:rsidR="006F30FE" w:rsidRDefault="006F30FE" w:rsidP="006F30FE">
      <w:pPr>
        <w:autoSpaceDE w:val="0"/>
        <w:autoSpaceDN w:val="0"/>
        <w:adjustRightInd w:val="0"/>
        <w:spacing w:after="0" w:line="360" w:lineRule="auto"/>
        <w:rPr>
          <w:rFonts w:cs="Arial"/>
          <w:b/>
          <w:i/>
        </w:rPr>
      </w:pPr>
    </w:p>
    <w:p w:rsidR="00D30D47" w:rsidRPr="006F30FE" w:rsidRDefault="006D6527" w:rsidP="006F30FE">
      <w:pPr>
        <w:autoSpaceDE w:val="0"/>
        <w:autoSpaceDN w:val="0"/>
        <w:adjustRightInd w:val="0"/>
        <w:spacing w:after="0" w:line="240" w:lineRule="auto"/>
        <w:rPr>
          <w:rFonts w:cs="Arial"/>
        </w:rPr>
      </w:pPr>
      <w:r w:rsidRPr="006D6527">
        <w:rPr>
          <w:rFonts w:cs="Arial"/>
          <w:b/>
          <w:i/>
        </w:rPr>
        <w:t xml:space="preserve">Spring </w:t>
      </w:r>
      <w:r w:rsidR="008E10A1">
        <w:rPr>
          <w:rFonts w:cs="Arial"/>
          <w:b/>
          <w:i/>
        </w:rPr>
        <w:t>Dates</w:t>
      </w:r>
      <w:r w:rsidRPr="006D6527">
        <w:rPr>
          <w:rFonts w:cs="Arial"/>
          <w:b/>
          <w:i/>
        </w:rPr>
        <w:t>:</w:t>
      </w:r>
      <w:r w:rsidR="003C2F85">
        <w:rPr>
          <w:rFonts w:cs="Arial"/>
        </w:rPr>
        <w:t xml:space="preserve"> </w:t>
      </w:r>
      <w:r w:rsidR="008E10A1">
        <w:rPr>
          <w:rFonts w:cs="Arial"/>
        </w:rPr>
        <w:tab/>
      </w:r>
      <w:r w:rsidR="003C2F85">
        <w:rPr>
          <w:rFonts w:cs="Arial"/>
        </w:rPr>
        <w:t xml:space="preserve"> </w:t>
      </w:r>
      <w:r w:rsidR="003F0521" w:rsidRPr="00887CE0">
        <w:rPr>
          <w:rFonts w:cs="Arial"/>
        </w:rPr>
        <w:t>March 7</w:t>
      </w:r>
      <w:r w:rsidR="003F0521" w:rsidRPr="00887CE0">
        <w:rPr>
          <w:rFonts w:cs="Arial"/>
          <w:vertAlign w:val="superscript"/>
        </w:rPr>
        <w:t>th</w:t>
      </w:r>
      <w:r>
        <w:rPr>
          <w:rFonts w:cs="Arial"/>
          <w:vertAlign w:val="superscript"/>
        </w:rPr>
        <w:t xml:space="preserve"> </w:t>
      </w:r>
      <w:r>
        <w:rPr>
          <w:rFonts w:cs="Arial"/>
        </w:rPr>
        <w:t>&amp; 8th</w:t>
      </w:r>
      <w:r w:rsidR="003C2F85">
        <w:rPr>
          <w:rFonts w:cs="Arial"/>
        </w:rPr>
        <w:t xml:space="preserve">, 2017 (Full Days </w:t>
      </w:r>
      <w:r w:rsidR="003F0521" w:rsidRPr="00887CE0">
        <w:rPr>
          <w:rFonts w:cs="Arial"/>
        </w:rPr>
        <w:t>9am to 3:30)</w:t>
      </w:r>
      <w:r w:rsidR="006F30FE">
        <w:rPr>
          <w:rFonts w:cs="Arial"/>
        </w:rPr>
        <w:t xml:space="preserve"> </w:t>
      </w:r>
    </w:p>
    <w:p w:rsidR="008E10A1" w:rsidRDefault="006F30FE" w:rsidP="006F30FE">
      <w:pPr>
        <w:autoSpaceDE w:val="0"/>
        <w:autoSpaceDN w:val="0"/>
        <w:adjustRightInd w:val="0"/>
        <w:spacing w:after="0" w:line="240" w:lineRule="auto"/>
        <w:ind w:left="1440" w:hanging="1440"/>
        <w:rPr>
          <w:rFonts w:cstheme="minorHAnsi"/>
        </w:rPr>
      </w:pPr>
      <w:r w:rsidRPr="003F0521">
        <w:rPr>
          <w:rFonts w:cs="Arial"/>
          <w:b/>
          <w:i/>
        </w:rPr>
        <w:t>Location</w:t>
      </w:r>
      <w:r w:rsidRPr="003F0521">
        <w:rPr>
          <w:rFonts w:cs="Arial"/>
        </w:rPr>
        <w:t>:</w:t>
      </w:r>
      <w:r w:rsidRPr="003F0521">
        <w:rPr>
          <w:rFonts w:cs="Arial"/>
        </w:rPr>
        <w:tab/>
      </w:r>
      <w:r>
        <w:rPr>
          <w:rFonts w:cs="Arial"/>
        </w:rPr>
        <w:t xml:space="preserve">Northern Lights room Second Floor,  </w:t>
      </w:r>
      <w:r>
        <w:rPr>
          <w:rFonts w:cstheme="minorHAnsi"/>
        </w:rPr>
        <w:t xml:space="preserve">SSCY Centre, 1155 Notre Dame Ave. Winnipeg   </w:t>
      </w:r>
    </w:p>
    <w:p w:rsidR="006F30FE" w:rsidRPr="006F30FE" w:rsidRDefault="006F30FE" w:rsidP="008E10A1">
      <w:pPr>
        <w:autoSpaceDE w:val="0"/>
        <w:autoSpaceDN w:val="0"/>
        <w:adjustRightInd w:val="0"/>
        <w:spacing w:after="0" w:line="240" w:lineRule="auto"/>
        <w:ind w:left="1440"/>
        <w:rPr>
          <w:rFonts w:cs="Arial"/>
        </w:rPr>
      </w:pPr>
      <w:r>
        <w:rPr>
          <w:rFonts w:cstheme="minorHAnsi"/>
        </w:rPr>
        <w:t>(Telehealth Option available)</w:t>
      </w:r>
    </w:p>
    <w:p w:rsidR="006F30FE" w:rsidRDefault="006F30FE" w:rsidP="00951A17">
      <w:pPr>
        <w:autoSpaceDE w:val="0"/>
        <w:autoSpaceDN w:val="0"/>
        <w:adjustRightInd w:val="0"/>
        <w:spacing w:after="0" w:line="360" w:lineRule="auto"/>
        <w:jc w:val="both"/>
        <w:rPr>
          <w:rFonts w:cs="Arial"/>
          <w:b/>
          <w:i/>
        </w:rPr>
      </w:pPr>
    </w:p>
    <w:p w:rsidR="00D30D47" w:rsidRPr="00C80CC3" w:rsidRDefault="00D30D47" w:rsidP="00951A17">
      <w:pPr>
        <w:autoSpaceDE w:val="0"/>
        <w:autoSpaceDN w:val="0"/>
        <w:adjustRightInd w:val="0"/>
        <w:spacing w:after="0" w:line="360" w:lineRule="auto"/>
        <w:jc w:val="both"/>
        <w:rPr>
          <w:rFonts w:cs="Arial"/>
        </w:rPr>
      </w:pPr>
      <w:r w:rsidRPr="00C80CC3">
        <w:rPr>
          <w:rFonts w:cs="Arial"/>
          <w:b/>
          <w:i/>
        </w:rPr>
        <w:t xml:space="preserve">Cost:  </w:t>
      </w:r>
      <w:r w:rsidRPr="00C80CC3">
        <w:rPr>
          <w:rFonts w:cs="Arial"/>
          <w:b/>
          <w:i/>
        </w:rPr>
        <w:tab/>
      </w:r>
      <w:r w:rsidRPr="00C80CC3">
        <w:rPr>
          <w:rFonts w:cs="Arial"/>
          <w:b/>
          <w:i/>
        </w:rPr>
        <w:tab/>
      </w:r>
      <w:r>
        <w:rPr>
          <w:rFonts w:cs="Arial"/>
        </w:rPr>
        <w:t>$</w:t>
      </w:r>
      <w:r w:rsidR="006D6527">
        <w:rPr>
          <w:rFonts w:cs="Arial"/>
        </w:rPr>
        <w:t>6</w:t>
      </w:r>
      <w:r w:rsidR="00A0408C">
        <w:rPr>
          <w:rFonts w:cs="Arial"/>
        </w:rPr>
        <w:t xml:space="preserve">0 </w:t>
      </w:r>
      <w:r w:rsidR="003C2F85">
        <w:rPr>
          <w:rFonts w:cs="Arial"/>
        </w:rPr>
        <w:t>(covers both days)</w:t>
      </w:r>
    </w:p>
    <w:p w:rsidR="00CA782A" w:rsidRPr="006D6527" w:rsidRDefault="00D30D47" w:rsidP="00951A17">
      <w:pPr>
        <w:autoSpaceDE w:val="0"/>
        <w:autoSpaceDN w:val="0"/>
        <w:adjustRightInd w:val="0"/>
        <w:spacing w:after="0" w:line="360" w:lineRule="auto"/>
        <w:rPr>
          <w:rFonts w:eastAsia="Arial Unicode MS" w:cstheme="minorHAnsi"/>
          <w:color w:val="000000"/>
        </w:rPr>
      </w:pPr>
      <w:r w:rsidRPr="00C80CC3">
        <w:rPr>
          <w:rFonts w:cs="Arial"/>
          <w:b/>
          <w:i/>
        </w:rPr>
        <w:t>Presented by</w:t>
      </w:r>
      <w:r w:rsidRPr="00C80CC3">
        <w:rPr>
          <w:rFonts w:cs="Arial"/>
        </w:rPr>
        <w:t xml:space="preserve">: </w:t>
      </w:r>
      <w:r w:rsidRPr="00C80CC3">
        <w:rPr>
          <w:rFonts w:cs="Arial"/>
        </w:rPr>
        <w:tab/>
        <w:t xml:space="preserve"> </w:t>
      </w:r>
      <w:r w:rsidRPr="00C80CC3">
        <w:rPr>
          <w:rFonts w:eastAsia="Arial Unicode MS" w:cstheme="minorHAnsi"/>
          <w:color w:val="000000"/>
        </w:rPr>
        <w:t>S</w:t>
      </w:r>
      <w:r>
        <w:rPr>
          <w:rFonts w:eastAsia="Arial Unicode MS" w:cstheme="minorHAnsi"/>
          <w:color w:val="000000"/>
        </w:rPr>
        <w:t>tephannie Motuz, MSc. SLP CCC-(C</w:t>
      </w:r>
      <w:r w:rsidRPr="00C80CC3">
        <w:rPr>
          <w:rFonts w:eastAsia="Arial Unicode MS" w:cstheme="minorHAnsi"/>
          <w:color w:val="000000"/>
        </w:rPr>
        <w:t>), RDI® Program Certified Consultant</w:t>
      </w:r>
    </w:p>
    <w:p w:rsidR="00CA782A" w:rsidRDefault="00CA782A" w:rsidP="00CA782A">
      <w:pPr>
        <w:autoSpaceDE w:val="0"/>
        <w:autoSpaceDN w:val="0"/>
        <w:adjustRightInd w:val="0"/>
        <w:spacing w:after="0" w:line="240" w:lineRule="auto"/>
        <w:jc w:val="both"/>
        <w:rPr>
          <w:rFonts w:cs="Arial"/>
          <w:b/>
          <w:i/>
        </w:rPr>
      </w:pPr>
    </w:p>
    <w:p w:rsidR="003C2F85" w:rsidRDefault="003C2F85" w:rsidP="006D6527">
      <w:pPr>
        <w:pStyle w:val="ListParagraph"/>
        <w:autoSpaceDE w:val="0"/>
        <w:autoSpaceDN w:val="0"/>
        <w:ind w:left="0"/>
        <w:rPr>
          <w:b/>
          <w:bCs/>
          <w:sz w:val="32"/>
          <w:szCs w:val="32"/>
        </w:rPr>
      </w:pPr>
    </w:p>
    <w:p w:rsidR="006D6527" w:rsidRPr="002E105F" w:rsidRDefault="006D6527" w:rsidP="006D6527">
      <w:pPr>
        <w:pStyle w:val="ListParagraph"/>
        <w:autoSpaceDE w:val="0"/>
        <w:autoSpaceDN w:val="0"/>
        <w:ind w:left="0"/>
        <w:rPr>
          <w:b/>
          <w:bCs/>
          <w:i/>
          <w:sz w:val="32"/>
          <w:szCs w:val="32"/>
        </w:rPr>
      </w:pPr>
      <w:r w:rsidRPr="002E105F">
        <w:rPr>
          <w:b/>
          <w:bCs/>
          <w:i/>
          <w:sz w:val="32"/>
          <w:szCs w:val="32"/>
        </w:rPr>
        <w:t>Writing Social Stories</w:t>
      </w:r>
    </w:p>
    <w:p w:rsidR="006D6527" w:rsidRDefault="006D6527" w:rsidP="003C2F85">
      <w:pPr>
        <w:pStyle w:val="ListParagraph"/>
        <w:autoSpaceDE w:val="0"/>
        <w:autoSpaceDN w:val="0"/>
        <w:ind w:left="0"/>
      </w:pPr>
      <w:r>
        <w:t xml:space="preserve">This practical, </w:t>
      </w:r>
      <w:r w:rsidRPr="003C2F85">
        <w:rPr>
          <w:b/>
          <w:sz w:val="24"/>
          <w:szCs w:val="24"/>
        </w:rPr>
        <w:t>half day</w:t>
      </w:r>
      <w:r>
        <w:t xml:space="preserve"> workshop will equip participants </w:t>
      </w:r>
      <w:r w:rsidR="003F60A5">
        <w:t>with</w:t>
      </w:r>
      <w:r>
        <w:t xml:space="preserve"> the essentials of planning, writing and implementing social stories. A social story can be used to:</w:t>
      </w:r>
    </w:p>
    <w:p w:rsidR="006D6527" w:rsidRDefault="006D6527" w:rsidP="003C2F85">
      <w:pPr>
        <w:pStyle w:val="ListParagraph"/>
        <w:numPr>
          <w:ilvl w:val="0"/>
          <w:numId w:val="10"/>
        </w:numPr>
        <w:autoSpaceDE w:val="0"/>
        <w:autoSpaceDN w:val="0"/>
        <w:spacing w:after="0" w:line="240" w:lineRule="auto"/>
        <w:ind w:left="720"/>
        <w:contextualSpacing w:val="0"/>
      </w:pPr>
      <w:r>
        <w:t>Help a child know how to behave or react to situations that are difficult for them to understand,</w:t>
      </w:r>
    </w:p>
    <w:p w:rsidR="006D6527" w:rsidRDefault="006D6527" w:rsidP="003C2F85">
      <w:pPr>
        <w:pStyle w:val="ListParagraph"/>
        <w:numPr>
          <w:ilvl w:val="0"/>
          <w:numId w:val="10"/>
        </w:numPr>
        <w:autoSpaceDE w:val="0"/>
        <w:autoSpaceDN w:val="0"/>
        <w:spacing w:after="0" w:line="240" w:lineRule="auto"/>
        <w:ind w:left="720"/>
        <w:contextualSpacing w:val="0"/>
      </w:pPr>
      <w:r>
        <w:t>Teach new routines,</w:t>
      </w:r>
    </w:p>
    <w:p w:rsidR="006D6527" w:rsidRDefault="006D6527" w:rsidP="003C2F85">
      <w:pPr>
        <w:pStyle w:val="ListParagraph"/>
        <w:numPr>
          <w:ilvl w:val="0"/>
          <w:numId w:val="10"/>
        </w:numPr>
        <w:autoSpaceDE w:val="0"/>
        <w:autoSpaceDN w:val="0"/>
        <w:spacing w:after="0" w:line="240" w:lineRule="auto"/>
        <w:ind w:left="720"/>
        <w:contextualSpacing w:val="0"/>
      </w:pPr>
      <w:r>
        <w:t>Provide comfort and re-assurance around difficult situations.</w:t>
      </w:r>
    </w:p>
    <w:p w:rsidR="003C2F85" w:rsidRDefault="003C2F85" w:rsidP="003C2F85">
      <w:pPr>
        <w:pStyle w:val="ListParagraph"/>
        <w:ind w:left="0"/>
      </w:pPr>
    </w:p>
    <w:p w:rsidR="006D6527" w:rsidRPr="00701C02" w:rsidRDefault="006D6527" w:rsidP="00701C02">
      <w:pPr>
        <w:pStyle w:val="ListParagraph"/>
        <w:ind w:left="0"/>
        <w:jc w:val="center"/>
        <w:rPr>
          <w:sz w:val="28"/>
          <w:szCs w:val="28"/>
        </w:rPr>
      </w:pPr>
      <w:r w:rsidRPr="003C2F85">
        <w:rPr>
          <w:sz w:val="28"/>
          <w:szCs w:val="28"/>
        </w:rPr>
        <w:t>Learn to write social stories and add a powerful strategy to your toolbox....</w:t>
      </w:r>
    </w:p>
    <w:p w:rsidR="006D6527" w:rsidRDefault="006D6527" w:rsidP="00701C02">
      <w:pPr>
        <w:spacing w:after="0" w:line="360" w:lineRule="auto"/>
      </w:pPr>
      <w:r>
        <w:rPr>
          <w:b/>
          <w:bCs/>
          <w:i/>
          <w:iCs/>
          <w:color w:val="000000"/>
        </w:rPr>
        <w:t>Participants:</w:t>
      </w:r>
      <w:r>
        <w:rPr>
          <w:color w:val="000000"/>
        </w:rPr>
        <w:t xml:space="preserve">      </w:t>
      </w:r>
      <w:r>
        <w:t>This workshop is intended for educators, school teams, OT/PT/SLP and family members.</w:t>
      </w:r>
    </w:p>
    <w:p w:rsidR="006D6527" w:rsidRDefault="006D6527" w:rsidP="00701C02">
      <w:pPr>
        <w:spacing w:after="0" w:line="360" w:lineRule="auto"/>
      </w:pPr>
      <w:r>
        <w:rPr>
          <w:b/>
          <w:bCs/>
          <w:i/>
          <w:iCs/>
        </w:rPr>
        <w:t xml:space="preserve">Date:     </w:t>
      </w:r>
      <w:r>
        <w:t>                January 19</w:t>
      </w:r>
      <w:r>
        <w:rPr>
          <w:vertAlign w:val="superscript"/>
        </w:rPr>
        <w:t>th</w:t>
      </w:r>
      <w:r w:rsidR="003C2F85">
        <w:t>,</w:t>
      </w:r>
      <w:r>
        <w:t xml:space="preserve"> 9:00</w:t>
      </w:r>
      <w:r w:rsidR="003C2F85">
        <w:t>am</w:t>
      </w:r>
      <w:r>
        <w:t xml:space="preserve"> to noon</w:t>
      </w:r>
    </w:p>
    <w:p w:rsidR="006D6527" w:rsidRDefault="006D6527" w:rsidP="00701C02">
      <w:pPr>
        <w:spacing w:after="0" w:line="360" w:lineRule="auto"/>
      </w:pPr>
      <w:r>
        <w:rPr>
          <w:b/>
          <w:bCs/>
          <w:i/>
          <w:iCs/>
        </w:rPr>
        <w:t xml:space="preserve">Cost:                      </w:t>
      </w:r>
      <w:r>
        <w:t>$20.00</w:t>
      </w:r>
      <w:r w:rsidR="008E10A1">
        <w:t xml:space="preserve"> (Half Day)</w:t>
      </w:r>
    </w:p>
    <w:p w:rsidR="006F30FE" w:rsidRDefault="006D6527" w:rsidP="008E10A1">
      <w:pPr>
        <w:autoSpaceDE w:val="0"/>
        <w:autoSpaceDN w:val="0"/>
        <w:spacing w:after="0"/>
      </w:pPr>
      <w:r>
        <w:rPr>
          <w:b/>
          <w:bCs/>
          <w:i/>
          <w:iCs/>
          <w:color w:val="000000"/>
        </w:rPr>
        <w:t>Location:</w:t>
      </w:r>
      <w:r>
        <w:rPr>
          <w:color w:val="000000"/>
        </w:rPr>
        <w:t xml:space="preserve">             </w:t>
      </w:r>
      <w:r w:rsidR="006F30FE">
        <w:t>Star Room</w:t>
      </w:r>
    </w:p>
    <w:p w:rsidR="006D6527" w:rsidRDefault="006D6527" w:rsidP="008E10A1">
      <w:pPr>
        <w:autoSpaceDE w:val="0"/>
        <w:autoSpaceDN w:val="0"/>
        <w:spacing w:after="0"/>
        <w:ind w:left="720" w:firstLine="720"/>
      </w:pPr>
      <w:r>
        <w:t>Specialized Services for Children and Youth</w:t>
      </w:r>
      <w:r w:rsidR="008E10A1">
        <w:t xml:space="preserve"> (SSCY Centre)</w:t>
      </w:r>
    </w:p>
    <w:p w:rsidR="006D6527" w:rsidRDefault="006D6527" w:rsidP="008E10A1">
      <w:pPr>
        <w:autoSpaceDE w:val="0"/>
        <w:autoSpaceDN w:val="0"/>
        <w:spacing w:after="0"/>
        <w:ind w:left="720" w:firstLine="720"/>
      </w:pPr>
      <w:r>
        <w:t>1155 Notre Dame Avenue, Winnipeg</w:t>
      </w:r>
    </w:p>
    <w:p w:rsidR="008E10A1" w:rsidRPr="008E10A1" w:rsidRDefault="006D6527" w:rsidP="008E10A1">
      <w:pPr>
        <w:autoSpaceDE w:val="0"/>
        <w:autoSpaceDN w:val="0"/>
        <w:spacing w:after="0"/>
        <w:ind w:left="720" w:firstLine="720"/>
        <w:rPr>
          <w:i/>
          <w:iCs/>
        </w:rPr>
      </w:pPr>
      <w:r>
        <w:rPr>
          <w:i/>
          <w:iCs/>
        </w:rPr>
        <w:t>Telehealth Access available upon request</w:t>
      </w:r>
    </w:p>
    <w:p w:rsidR="00A0408C" w:rsidRPr="008E10A1" w:rsidRDefault="006D6527" w:rsidP="008E10A1">
      <w:pPr>
        <w:autoSpaceDE w:val="0"/>
        <w:autoSpaceDN w:val="0"/>
        <w:spacing w:line="360" w:lineRule="auto"/>
      </w:pPr>
      <w:r>
        <w:rPr>
          <w:b/>
          <w:bCs/>
          <w:i/>
          <w:iCs/>
        </w:rPr>
        <w:t>Presented by</w:t>
      </w:r>
      <w:r>
        <w:t>:    Lianne Belton, Occupational Therapist, RDI™ Program Consultant</w:t>
      </w:r>
    </w:p>
    <w:p w:rsidR="008E10A1" w:rsidRDefault="006D62CD" w:rsidP="00701C02">
      <w:pPr>
        <w:pStyle w:val="Default"/>
        <w:spacing w:line="276" w:lineRule="auto"/>
        <w:rPr>
          <w:rFonts w:asciiTheme="minorHAnsi" w:hAnsiTheme="minorHAnsi" w:cstheme="minorHAnsi"/>
          <w:b/>
          <w:i/>
          <w:sz w:val="32"/>
          <w:szCs w:val="32"/>
        </w:rPr>
      </w:pPr>
      <w:r>
        <w:rPr>
          <w:rFonts w:asciiTheme="minorHAnsi" w:hAnsiTheme="minorHAnsi" w:cstheme="minorHAnsi"/>
          <w:b/>
          <w:i/>
          <w:noProof/>
          <w:sz w:val="32"/>
          <w:szCs w:val="32"/>
        </w:rPr>
        <mc:AlternateContent>
          <mc:Choice Requires="wps">
            <w:drawing>
              <wp:anchor distT="0" distB="0" distL="114300" distR="114300" simplePos="0" relativeHeight="251709440" behindDoc="0" locked="0" layoutInCell="1" allowOverlap="1">
                <wp:simplePos x="0" y="0"/>
                <wp:positionH relativeFrom="column">
                  <wp:posOffset>-363855</wp:posOffset>
                </wp:positionH>
                <wp:positionV relativeFrom="paragraph">
                  <wp:posOffset>41275</wp:posOffset>
                </wp:positionV>
                <wp:extent cx="7096125" cy="0"/>
                <wp:effectExtent l="9525" t="9525" r="9525" b="9525"/>
                <wp:wrapNone/>
                <wp:docPr id="16"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28.65pt;margin-top:3.25pt;width:558.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uDHgIAAD4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"/>
            </w:pict>
          </mc:Fallback>
        </mc:AlternateContent>
      </w:r>
    </w:p>
    <w:p w:rsidR="00536C74" w:rsidRPr="00701C02" w:rsidRDefault="00A0408C" w:rsidP="00701C02">
      <w:pPr>
        <w:pStyle w:val="Default"/>
        <w:spacing w:line="276" w:lineRule="auto"/>
        <w:rPr>
          <w:rFonts w:asciiTheme="minorHAnsi" w:hAnsiTheme="minorHAnsi" w:cstheme="minorHAnsi"/>
          <w:i/>
          <w:sz w:val="32"/>
          <w:szCs w:val="32"/>
        </w:rPr>
      </w:pPr>
      <w:r w:rsidRPr="002E105F">
        <w:rPr>
          <w:rFonts w:asciiTheme="minorHAnsi" w:hAnsiTheme="minorHAnsi" w:cstheme="minorHAnsi"/>
          <w:b/>
          <w:i/>
          <w:sz w:val="32"/>
          <w:szCs w:val="32"/>
        </w:rPr>
        <w:t>Proloquo2go  Version 4.+</w:t>
      </w:r>
    </w:p>
    <w:p w:rsidR="00A0408C" w:rsidRPr="00B0118F" w:rsidRDefault="00A0408C" w:rsidP="00701C02">
      <w:pPr>
        <w:pStyle w:val="Default"/>
        <w:spacing w:line="276" w:lineRule="auto"/>
        <w:rPr>
          <w:rFonts w:asciiTheme="minorHAnsi" w:hAnsiTheme="minorHAnsi" w:cstheme="minorHAnsi"/>
          <w:iCs/>
          <w:sz w:val="22"/>
          <w:szCs w:val="22"/>
        </w:rPr>
      </w:pPr>
      <w:r>
        <w:rPr>
          <w:rFonts w:asciiTheme="minorHAnsi" w:hAnsiTheme="minorHAnsi" w:cstheme="minorHAnsi"/>
          <w:b/>
          <w:i/>
          <w:iCs/>
          <w:sz w:val="22"/>
          <w:szCs w:val="22"/>
        </w:rPr>
        <w:t>Content:</w:t>
      </w:r>
      <w:r>
        <w:rPr>
          <w:rFonts w:asciiTheme="minorHAnsi" w:hAnsiTheme="minorHAnsi" w:cstheme="minorHAnsi"/>
          <w:sz w:val="22"/>
          <w:szCs w:val="22"/>
        </w:rPr>
        <w:t xml:space="preserve">   You will learn about Proloquo2go’s unique features including the pre-made vocabulary called Crescendo, premade templates that control where buttons show up for ease of learning and motor-planning .  But most importantly, you will learn how to customize the system for your user using VocaPriority and voice and pronunciation settings.  You will also learn how to protect your work from being lost.  </w:t>
      </w:r>
      <w:r>
        <w:rPr>
          <w:rFonts w:asciiTheme="minorHAnsi" w:hAnsiTheme="minorHAnsi" w:cstheme="minorHAnsi"/>
          <w:i/>
          <w:iCs/>
          <w:sz w:val="22"/>
          <w:szCs w:val="22"/>
        </w:rPr>
        <w:t xml:space="preserve">Please Note: This workshop is not designed for those interested in learning earlier versions of Proloquo2go. </w:t>
      </w:r>
    </w:p>
    <w:p w:rsidR="00A0408C" w:rsidRDefault="00A0408C" w:rsidP="00A0408C">
      <w:pPr>
        <w:pStyle w:val="Default"/>
        <w:rPr>
          <w:rFonts w:asciiTheme="minorHAnsi" w:hAnsiTheme="minorHAnsi" w:cstheme="minorHAnsi"/>
          <w:b/>
          <w:i/>
          <w:iCs/>
          <w:sz w:val="22"/>
          <w:szCs w:val="22"/>
        </w:rPr>
      </w:pPr>
    </w:p>
    <w:p w:rsidR="00A0408C" w:rsidRDefault="00A0408C" w:rsidP="00A0408C">
      <w:pPr>
        <w:pStyle w:val="Default"/>
        <w:rPr>
          <w:rFonts w:asciiTheme="minorHAnsi" w:hAnsiTheme="minorHAnsi" w:cstheme="minorHAnsi"/>
          <w:sz w:val="22"/>
          <w:szCs w:val="22"/>
        </w:rPr>
      </w:pPr>
      <w:r>
        <w:rPr>
          <w:rFonts w:asciiTheme="minorHAnsi" w:hAnsiTheme="minorHAnsi" w:cstheme="minorHAnsi"/>
          <w:b/>
          <w:i/>
          <w:iCs/>
          <w:sz w:val="22"/>
          <w:szCs w:val="22"/>
        </w:rPr>
        <w:t>Participants</w:t>
      </w:r>
      <w:r>
        <w:rPr>
          <w:rFonts w:asciiTheme="minorHAnsi" w:hAnsiTheme="minorHAnsi" w:cstheme="minorHAnsi"/>
          <w:b/>
          <w:sz w:val="22"/>
          <w:szCs w:val="22"/>
        </w:rPr>
        <w:t>:</w:t>
      </w:r>
      <w:r>
        <w:rPr>
          <w:rFonts w:asciiTheme="minorHAnsi" w:hAnsiTheme="minorHAnsi" w:cstheme="minorHAnsi"/>
          <w:sz w:val="22"/>
          <w:szCs w:val="22"/>
        </w:rPr>
        <w:t xml:space="preserve"> Family members, Speech Language Pathologists, Occupational Therapists, Educational Assistants, Resource Teachers, Teachers or anyone who will be responsible for updating and customizing the user’s AAC communication system. Volunteers and technical support staff are welcome too. </w:t>
      </w:r>
    </w:p>
    <w:p w:rsidR="00A0408C" w:rsidRDefault="00A0408C" w:rsidP="00A0408C">
      <w:pPr>
        <w:pStyle w:val="Default"/>
        <w:rPr>
          <w:rFonts w:asciiTheme="minorHAnsi" w:hAnsiTheme="minorHAnsi" w:cstheme="minorHAnsi"/>
          <w:b/>
          <w:i/>
          <w:iCs/>
          <w:sz w:val="22"/>
          <w:szCs w:val="22"/>
        </w:rPr>
      </w:pPr>
    </w:p>
    <w:p w:rsidR="00A0408C" w:rsidRDefault="00A0408C" w:rsidP="00A0408C">
      <w:pPr>
        <w:pStyle w:val="Default"/>
        <w:rPr>
          <w:rFonts w:asciiTheme="minorHAnsi" w:hAnsiTheme="minorHAnsi" w:cstheme="minorHAnsi"/>
          <w:sz w:val="22"/>
          <w:szCs w:val="22"/>
        </w:rPr>
      </w:pPr>
      <w:r w:rsidRPr="00536C74">
        <w:rPr>
          <w:rFonts w:asciiTheme="minorHAnsi" w:hAnsiTheme="minorHAnsi" w:cstheme="minorHAnsi"/>
          <w:b/>
          <w:i/>
          <w:iCs/>
          <w:sz w:val="28"/>
          <w:szCs w:val="28"/>
        </w:rPr>
        <w:t>Preparation:</w:t>
      </w:r>
      <w:r>
        <w:rPr>
          <w:rFonts w:asciiTheme="minorHAnsi" w:hAnsiTheme="minorHAnsi" w:cstheme="minorHAnsi"/>
          <w:b/>
          <w:i/>
          <w:iCs/>
          <w:sz w:val="22"/>
          <w:szCs w:val="22"/>
        </w:rPr>
        <w:t xml:space="preserve"> </w:t>
      </w:r>
      <w:r w:rsidR="008E10A1">
        <w:rPr>
          <w:rFonts w:asciiTheme="minorHAnsi" w:hAnsiTheme="minorHAnsi" w:cstheme="minorHAnsi"/>
          <w:b/>
          <w:i/>
          <w:iCs/>
          <w:sz w:val="22"/>
          <w:szCs w:val="22"/>
        </w:rPr>
        <w:t xml:space="preserve">  </w:t>
      </w:r>
      <w:r>
        <w:rPr>
          <w:rFonts w:asciiTheme="minorHAnsi" w:hAnsiTheme="minorHAnsi" w:cstheme="minorHAnsi"/>
          <w:sz w:val="22"/>
          <w:szCs w:val="22"/>
        </w:rPr>
        <w:t xml:space="preserve">This is a “hands on” workshop; you will need to bring along your </w:t>
      </w:r>
      <w:r w:rsidR="008E10A1">
        <w:rPr>
          <w:rFonts w:asciiTheme="minorHAnsi" w:hAnsiTheme="minorHAnsi" w:cstheme="minorHAnsi"/>
          <w:sz w:val="22"/>
          <w:szCs w:val="22"/>
        </w:rPr>
        <w:t xml:space="preserve">updated </w:t>
      </w:r>
      <w:r>
        <w:rPr>
          <w:rFonts w:asciiTheme="minorHAnsi" w:hAnsiTheme="minorHAnsi" w:cstheme="minorHAnsi"/>
          <w:sz w:val="22"/>
          <w:szCs w:val="22"/>
        </w:rPr>
        <w:t>IPad with the latest version of Proloquo2g</w:t>
      </w:r>
      <w:r w:rsidR="008E10A1">
        <w:rPr>
          <w:rFonts w:asciiTheme="minorHAnsi" w:hAnsiTheme="minorHAnsi" w:cstheme="minorHAnsi"/>
          <w:sz w:val="22"/>
          <w:szCs w:val="22"/>
        </w:rPr>
        <w:t>o (V4.2+) to use as you learn. Please m</w:t>
      </w:r>
      <w:r>
        <w:rPr>
          <w:rFonts w:asciiTheme="minorHAnsi" w:hAnsiTheme="minorHAnsi" w:cstheme="minorHAnsi"/>
          <w:sz w:val="22"/>
          <w:szCs w:val="22"/>
        </w:rPr>
        <w:t xml:space="preserve">ake sure you are comfortable and proficient working on an IPad </w:t>
      </w:r>
      <w:r w:rsidR="008E10A1">
        <w:rPr>
          <w:rFonts w:asciiTheme="minorHAnsi" w:hAnsiTheme="minorHAnsi" w:cstheme="minorHAnsi"/>
          <w:sz w:val="22"/>
          <w:szCs w:val="22"/>
        </w:rPr>
        <w:t xml:space="preserve"> </w:t>
      </w:r>
      <w:r w:rsidR="006F30FE">
        <w:rPr>
          <w:rFonts w:asciiTheme="minorHAnsi" w:hAnsiTheme="minorHAnsi" w:cstheme="minorHAnsi"/>
          <w:sz w:val="22"/>
          <w:szCs w:val="22"/>
        </w:rPr>
        <w:t>using</w:t>
      </w:r>
      <w:r w:rsidR="008E10A1">
        <w:rPr>
          <w:rFonts w:asciiTheme="minorHAnsi" w:hAnsiTheme="minorHAnsi" w:cstheme="minorHAnsi"/>
          <w:sz w:val="22"/>
          <w:szCs w:val="22"/>
        </w:rPr>
        <w:t xml:space="preserve"> its’</w:t>
      </w:r>
      <w:r w:rsidR="006F30FE">
        <w:rPr>
          <w:rFonts w:asciiTheme="minorHAnsi" w:hAnsiTheme="minorHAnsi" w:cstheme="minorHAnsi"/>
          <w:sz w:val="22"/>
          <w:szCs w:val="22"/>
        </w:rPr>
        <w:t xml:space="preserve"> ios operating system</w:t>
      </w:r>
      <w:r>
        <w:rPr>
          <w:rFonts w:asciiTheme="minorHAnsi" w:hAnsiTheme="minorHAnsi" w:cstheme="minorHAnsi"/>
          <w:sz w:val="22"/>
          <w:szCs w:val="22"/>
        </w:rPr>
        <w:t xml:space="preserve"> and that you have all of your device’s and apps security codes </w:t>
      </w:r>
      <w:r w:rsidR="008E10A1">
        <w:rPr>
          <w:rFonts w:asciiTheme="minorHAnsi" w:hAnsiTheme="minorHAnsi" w:cstheme="minorHAnsi"/>
          <w:sz w:val="22"/>
          <w:szCs w:val="22"/>
        </w:rPr>
        <w:t xml:space="preserve"> with you </w:t>
      </w:r>
      <w:r>
        <w:rPr>
          <w:rFonts w:asciiTheme="minorHAnsi" w:hAnsiTheme="minorHAnsi" w:cstheme="minorHAnsi"/>
          <w:sz w:val="22"/>
          <w:szCs w:val="22"/>
        </w:rPr>
        <w:t xml:space="preserve">in order to access the controls. Please make sure your device is fully charged. </w:t>
      </w:r>
    </w:p>
    <w:p w:rsidR="00A0408C" w:rsidRDefault="00A0408C" w:rsidP="00A0408C">
      <w:pPr>
        <w:pStyle w:val="Default"/>
        <w:rPr>
          <w:rFonts w:asciiTheme="minorHAnsi" w:hAnsiTheme="minorHAnsi" w:cstheme="minorHAnsi"/>
          <w:b/>
          <w:i/>
          <w:iCs/>
          <w:sz w:val="22"/>
          <w:szCs w:val="22"/>
        </w:rPr>
      </w:pPr>
    </w:p>
    <w:p w:rsidR="00A0408C" w:rsidRDefault="00A0408C" w:rsidP="00A0408C">
      <w:pPr>
        <w:pStyle w:val="Default"/>
        <w:rPr>
          <w:rFonts w:asciiTheme="minorHAnsi" w:hAnsiTheme="minorHAnsi" w:cstheme="minorHAnsi"/>
          <w:sz w:val="22"/>
          <w:szCs w:val="22"/>
        </w:rPr>
      </w:pPr>
      <w:r>
        <w:rPr>
          <w:rFonts w:asciiTheme="minorHAnsi" w:hAnsiTheme="minorHAnsi" w:cstheme="minorHAnsi"/>
          <w:b/>
          <w:i/>
          <w:iCs/>
          <w:sz w:val="22"/>
          <w:szCs w:val="22"/>
        </w:rPr>
        <w:t xml:space="preserve">Cost: </w:t>
      </w:r>
      <w:r w:rsidR="008E10A1">
        <w:rPr>
          <w:rFonts w:asciiTheme="minorHAnsi" w:hAnsiTheme="minorHAnsi" w:cstheme="minorHAnsi"/>
          <w:b/>
          <w:i/>
          <w:iCs/>
          <w:sz w:val="22"/>
          <w:szCs w:val="22"/>
        </w:rPr>
        <w:tab/>
      </w:r>
      <w:r w:rsidR="008E10A1">
        <w:rPr>
          <w:rFonts w:asciiTheme="minorHAnsi" w:hAnsiTheme="minorHAnsi" w:cstheme="minorHAnsi"/>
          <w:b/>
          <w:i/>
          <w:iCs/>
          <w:sz w:val="22"/>
          <w:szCs w:val="22"/>
        </w:rPr>
        <w:tab/>
      </w:r>
      <w:r>
        <w:rPr>
          <w:rFonts w:asciiTheme="minorHAnsi" w:hAnsiTheme="minorHAnsi" w:cstheme="minorHAnsi"/>
          <w:b/>
          <w:sz w:val="22"/>
          <w:szCs w:val="22"/>
        </w:rPr>
        <w:t>$30</w:t>
      </w:r>
      <w:r>
        <w:rPr>
          <w:rFonts w:asciiTheme="minorHAnsi" w:hAnsiTheme="minorHAnsi" w:cstheme="minorHAnsi"/>
          <w:sz w:val="22"/>
          <w:szCs w:val="22"/>
        </w:rPr>
        <w:t xml:space="preserve"> (Full Day)</w:t>
      </w:r>
    </w:p>
    <w:p w:rsidR="006F30FE" w:rsidRDefault="00A0408C" w:rsidP="006F30FE">
      <w:pPr>
        <w:autoSpaceDE w:val="0"/>
        <w:autoSpaceDN w:val="0"/>
        <w:spacing w:after="0"/>
      </w:pPr>
      <w:r w:rsidRPr="008E10A1">
        <w:rPr>
          <w:rFonts w:cstheme="minorHAnsi"/>
          <w:b/>
          <w:i/>
        </w:rPr>
        <w:t>Location:</w:t>
      </w:r>
      <w:r>
        <w:rPr>
          <w:rFonts w:cstheme="minorHAnsi"/>
        </w:rPr>
        <w:t xml:space="preserve"> </w:t>
      </w:r>
      <w:r w:rsidR="006F30FE">
        <w:rPr>
          <w:rFonts w:cstheme="minorHAnsi"/>
        </w:rPr>
        <w:tab/>
      </w:r>
      <w:r w:rsidR="006F30FE">
        <w:t>Computer Lab</w:t>
      </w:r>
    </w:p>
    <w:p w:rsidR="00A0408C" w:rsidRDefault="00A0408C" w:rsidP="006F30FE">
      <w:pPr>
        <w:autoSpaceDE w:val="0"/>
        <w:autoSpaceDN w:val="0"/>
        <w:spacing w:after="0"/>
        <w:ind w:left="720" w:firstLine="720"/>
      </w:pPr>
      <w:r>
        <w:t>Specialized Services for Children and Youth</w:t>
      </w:r>
      <w:r w:rsidR="008E10A1">
        <w:t xml:space="preserve"> (SSCY Centre)</w:t>
      </w:r>
    </w:p>
    <w:p w:rsidR="00A0408C" w:rsidRDefault="00A0408C" w:rsidP="00A0408C">
      <w:pPr>
        <w:autoSpaceDE w:val="0"/>
        <w:autoSpaceDN w:val="0"/>
        <w:spacing w:after="0"/>
        <w:ind w:left="720" w:firstLine="720"/>
      </w:pPr>
      <w:r>
        <w:t>1155 Notre Dame Avenue, Winnipeg</w:t>
      </w:r>
    </w:p>
    <w:p w:rsidR="00A0408C" w:rsidRDefault="00A0408C" w:rsidP="00A0408C">
      <w:pPr>
        <w:autoSpaceDE w:val="0"/>
        <w:autoSpaceDN w:val="0"/>
        <w:spacing w:after="0"/>
        <w:ind w:left="720" w:firstLine="720"/>
        <w:rPr>
          <w:i/>
          <w:iCs/>
        </w:rPr>
      </w:pPr>
      <w:r>
        <w:rPr>
          <w:i/>
          <w:iCs/>
        </w:rPr>
        <w:t>Telehealth Access available upon request</w:t>
      </w:r>
    </w:p>
    <w:p w:rsidR="00A0408C" w:rsidRDefault="00A0408C" w:rsidP="00A0408C">
      <w:pPr>
        <w:pStyle w:val="Default"/>
        <w:rPr>
          <w:rFonts w:asciiTheme="minorHAnsi" w:hAnsiTheme="minorHAnsi" w:cstheme="minorHAnsi"/>
          <w:sz w:val="22"/>
          <w:szCs w:val="22"/>
        </w:rPr>
      </w:pPr>
    </w:p>
    <w:p w:rsidR="00A0408C" w:rsidRDefault="00A0408C" w:rsidP="00A0408C">
      <w:pPr>
        <w:pStyle w:val="Default"/>
        <w:rPr>
          <w:rFonts w:asciiTheme="minorHAnsi" w:hAnsiTheme="minorHAnsi" w:cstheme="minorHAnsi"/>
          <w:sz w:val="22"/>
          <w:szCs w:val="22"/>
        </w:rPr>
      </w:pPr>
      <w:r w:rsidRPr="008E10A1">
        <w:rPr>
          <w:rFonts w:asciiTheme="minorHAnsi" w:hAnsiTheme="minorHAnsi" w:cstheme="minorHAnsi"/>
          <w:b/>
          <w:i/>
          <w:iCs/>
          <w:sz w:val="22"/>
          <w:szCs w:val="22"/>
        </w:rPr>
        <w:t>Presented by</w:t>
      </w:r>
      <w:r w:rsidRPr="008E10A1">
        <w:rPr>
          <w:rFonts w:asciiTheme="minorHAnsi" w:hAnsiTheme="minorHAnsi" w:cstheme="minorHAnsi"/>
          <w:b/>
          <w:sz w:val="22"/>
          <w:szCs w:val="22"/>
        </w:rPr>
        <w:t>:</w:t>
      </w:r>
      <w:r>
        <w:rPr>
          <w:rFonts w:asciiTheme="minorHAnsi" w:hAnsiTheme="minorHAnsi" w:cstheme="minorHAnsi"/>
          <w:sz w:val="22"/>
          <w:szCs w:val="22"/>
        </w:rPr>
        <w:t xml:space="preserve">  Marjorie Guertin, Assistive Technology Assistant </w:t>
      </w:r>
    </w:p>
    <w:p w:rsidR="00A0408C" w:rsidRDefault="00A0408C" w:rsidP="00A0408C">
      <w:pPr>
        <w:pStyle w:val="Default"/>
        <w:rPr>
          <w:rFonts w:asciiTheme="minorHAnsi" w:hAnsiTheme="minorHAnsi" w:cstheme="minorHAnsi"/>
          <w:b/>
          <w:i/>
          <w:iCs/>
          <w:sz w:val="22"/>
          <w:szCs w:val="22"/>
        </w:rPr>
      </w:pPr>
    </w:p>
    <w:p w:rsidR="0068500E" w:rsidRPr="00701C02" w:rsidRDefault="00A0408C" w:rsidP="00701C02">
      <w:pPr>
        <w:pStyle w:val="Default"/>
        <w:rPr>
          <w:rFonts w:asciiTheme="minorHAnsi" w:hAnsiTheme="minorHAnsi" w:cstheme="minorHAnsi"/>
          <w:b/>
          <w:i/>
          <w:iCs/>
          <w:sz w:val="22"/>
          <w:szCs w:val="22"/>
        </w:rPr>
      </w:pPr>
      <w:r>
        <w:rPr>
          <w:rFonts w:asciiTheme="minorHAnsi" w:hAnsiTheme="minorHAnsi" w:cstheme="minorHAnsi"/>
          <w:b/>
          <w:i/>
          <w:iCs/>
          <w:sz w:val="22"/>
          <w:szCs w:val="22"/>
        </w:rPr>
        <w:t>Dates: October 21st, 2016</w:t>
      </w:r>
      <w:r w:rsidR="006F30FE">
        <w:rPr>
          <w:rFonts w:asciiTheme="minorHAnsi" w:hAnsiTheme="minorHAnsi" w:cstheme="minorHAnsi"/>
          <w:b/>
          <w:i/>
          <w:iCs/>
          <w:sz w:val="22"/>
          <w:szCs w:val="22"/>
        </w:rPr>
        <w:t xml:space="preserve">   or     </w:t>
      </w:r>
      <w:r w:rsidR="000F4C30">
        <w:rPr>
          <w:rFonts w:asciiTheme="minorHAnsi" w:hAnsiTheme="minorHAnsi" w:cstheme="minorHAnsi"/>
          <w:b/>
          <w:i/>
          <w:iCs/>
          <w:sz w:val="22"/>
          <w:szCs w:val="22"/>
        </w:rPr>
        <w:t>April 5th, 2017</w:t>
      </w:r>
      <w:r w:rsidR="0068500E" w:rsidRPr="00A0408C">
        <w:rPr>
          <w:rFonts w:cs="Arial"/>
          <w:b/>
          <w:bCs/>
          <w:sz w:val="32"/>
          <w:szCs w:val="32"/>
        </w:rPr>
        <w:br w:type="page"/>
      </w:r>
    </w:p>
    <w:p w:rsidR="00EB43E6" w:rsidRDefault="003F60A5" w:rsidP="003F60A5">
      <w:pPr>
        <w:pStyle w:val="Default"/>
        <w:spacing w:before="100" w:beforeAutospacing="1" w:after="100" w:afterAutospacing="1"/>
        <w:jc w:val="both"/>
        <w:rPr>
          <w:b/>
          <w:sz w:val="40"/>
          <w:szCs w:val="40"/>
        </w:rPr>
      </w:pPr>
      <w:r>
        <w:rPr>
          <w:b/>
          <w:sz w:val="40"/>
          <w:szCs w:val="40"/>
        </w:rPr>
        <w:lastRenderedPageBreak/>
        <w:t xml:space="preserve">  </w:t>
      </w:r>
      <w:r w:rsidRPr="003F60A5">
        <w:rPr>
          <w:b/>
          <w:noProof/>
          <w:sz w:val="40"/>
          <w:szCs w:val="40"/>
        </w:rPr>
        <w:drawing>
          <wp:inline distT="0" distB="0" distL="0" distR="0">
            <wp:extent cx="1647825" cy="6286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7825" cy="628650"/>
                    </a:xfrm>
                    <a:prstGeom prst="rect">
                      <a:avLst/>
                    </a:prstGeom>
                    <a:noFill/>
                    <a:ln w="9525">
                      <a:noFill/>
                      <a:miter lim="800000"/>
                      <a:headEnd/>
                      <a:tailEnd/>
                    </a:ln>
                  </pic:spPr>
                </pic:pic>
              </a:graphicData>
            </a:graphic>
          </wp:inline>
        </w:drawing>
      </w:r>
      <w:r>
        <w:rPr>
          <w:b/>
          <w:sz w:val="40"/>
          <w:szCs w:val="40"/>
        </w:rPr>
        <w:t xml:space="preserve">                            </w:t>
      </w:r>
      <w:r w:rsidR="00EB43E6" w:rsidRPr="006A708E">
        <w:rPr>
          <w:b/>
          <w:noProof/>
          <w:sz w:val="40"/>
          <w:szCs w:val="40"/>
        </w:rPr>
        <w:drawing>
          <wp:inline distT="0" distB="0" distL="0" distR="0">
            <wp:extent cx="2499732" cy="701040"/>
            <wp:effectExtent l="19050" t="0" r="0" b="0"/>
            <wp:docPr id="1" name="irc_mi" descr="http://www.modernearth.net/images/charity-logo-rccin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dernearth.net/images/charity-logo-rccinc.jpg">
                      <a:hlinkClick r:id="rId9"/>
                    </pic:cNvPr>
                    <pic:cNvPicPr>
                      <a:picLocks noChangeAspect="1" noChangeArrowheads="1"/>
                    </pic:cNvPicPr>
                  </pic:nvPicPr>
                  <pic:blipFill>
                    <a:blip r:embed="rId8" cstate="print"/>
                    <a:srcRect/>
                    <a:stretch>
                      <a:fillRect/>
                    </a:stretch>
                  </pic:blipFill>
                  <pic:spPr bwMode="auto">
                    <a:xfrm>
                      <a:off x="0" y="0"/>
                      <a:ext cx="2523416" cy="707682"/>
                    </a:xfrm>
                    <a:prstGeom prst="rect">
                      <a:avLst/>
                    </a:prstGeom>
                    <a:noFill/>
                    <a:ln w="9525">
                      <a:noFill/>
                      <a:miter lim="800000"/>
                      <a:headEnd/>
                      <a:tailEnd/>
                    </a:ln>
                  </pic:spPr>
                </pic:pic>
              </a:graphicData>
            </a:graphic>
          </wp:inline>
        </w:drawing>
      </w:r>
    </w:p>
    <w:p w:rsidR="005B57C3" w:rsidRDefault="006D62CD" w:rsidP="003F60A5">
      <w:pPr>
        <w:pStyle w:val="Default"/>
        <w:spacing w:before="100" w:beforeAutospacing="1" w:after="100" w:afterAutospacing="1"/>
        <w:jc w:val="center"/>
        <w:rPr>
          <w:rFonts w:asciiTheme="minorHAnsi" w:hAnsiTheme="minorHAnsi"/>
          <w:b/>
          <w:sz w:val="40"/>
          <w:szCs w:val="40"/>
        </w:rPr>
      </w:pPr>
      <w:r>
        <w:rPr>
          <w:rFonts w:asciiTheme="minorHAnsi" w:hAnsiTheme="minorHAnsi"/>
          <w:b/>
          <w:noProof/>
          <w:sz w:val="40"/>
          <w:szCs w:val="40"/>
        </w:rPr>
        <mc:AlternateContent>
          <mc:Choice Requires="wps">
            <w:drawing>
              <wp:anchor distT="0" distB="0" distL="114300" distR="114300" simplePos="0" relativeHeight="251712512" behindDoc="0" locked="0" layoutInCell="1" allowOverlap="1">
                <wp:simplePos x="0" y="0"/>
                <wp:positionH relativeFrom="column">
                  <wp:posOffset>131445</wp:posOffset>
                </wp:positionH>
                <wp:positionV relativeFrom="paragraph">
                  <wp:posOffset>122555</wp:posOffset>
                </wp:positionV>
                <wp:extent cx="5975350" cy="329565"/>
                <wp:effectExtent l="9525" t="5080" r="15875" b="27305"/>
                <wp:wrapNone/>
                <wp:docPr id="1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975350" cy="329565"/>
                        </a:xfrm>
                        <a:prstGeom prst="rtTriangle">
                          <a:avLst/>
                        </a:prstGeom>
                        <a:solidFill>
                          <a:srgbClr val="0099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 style="position:absolute;margin-left:10.35pt;margin-top:9.65pt;width:470.5pt;height:25.95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" fillcolor="#090" stroked="f" strokecolor="#f2f2f2 [3041]" strokeweight="3pt">
                <v:shadow on="t" color="#16505e [1604]" opacity=".5" offset="1pt"/>
              </v:shape>
            </w:pict>
          </mc:Fallback>
        </mc:AlternateContent>
      </w:r>
    </w:p>
    <w:p w:rsidR="000E6951" w:rsidRDefault="006D62CD" w:rsidP="003F60A5">
      <w:pPr>
        <w:pStyle w:val="Default"/>
        <w:spacing w:before="100" w:beforeAutospacing="1" w:after="100" w:afterAutospacing="1"/>
        <w:jc w:val="center"/>
        <w:rPr>
          <w:rFonts w:asciiTheme="minorHAnsi" w:hAnsiTheme="minorHAnsi"/>
          <w:b/>
          <w:sz w:val="36"/>
          <w:szCs w:val="36"/>
        </w:rPr>
      </w:pPr>
      <w:r>
        <w:rPr>
          <w:rFonts w:asciiTheme="minorHAnsi" w:hAnsiTheme="minorHAnsi"/>
          <w:b/>
          <w:noProof/>
          <w:sz w:val="32"/>
          <w:szCs w:val="32"/>
        </w:rPr>
        <mc:AlternateContent>
          <mc:Choice Requires="wps">
            <w:drawing>
              <wp:anchor distT="0" distB="0" distL="114300" distR="114300" simplePos="0" relativeHeight="251713536" behindDoc="0" locked="0" layoutInCell="1" allowOverlap="1">
                <wp:simplePos x="0" y="0"/>
                <wp:positionH relativeFrom="column">
                  <wp:posOffset>83820</wp:posOffset>
                </wp:positionH>
                <wp:positionV relativeFrom="paragraph">
                  <wp:posOffset>304800</wp:posOffset>
                </wp:positionV>
                <wp:extent cx="5975350" cy="329565"/>
                <wp:effectExtent l="0" t="8255" r="15875" b="33655"/>
                <wp:wrapNone/>
                <wp:docPr id="1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329565"/>
                        </a:xfrm>
                        <a:prstGeom prst="rtTriangle">
                          <a:avLst/>
                        </a:prstGeom>
                        <a:solidFill>
                          <a:srgbClr val="0099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type="#_x0000_t6" style="position:absolute;margin-left:6.6pt;margin-top:24pt;width:470.5pt;height:25.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" fillcolor="#090" stroked="f" strokecolor="#f2f2f2 [3041]" strokeweight="3pt">
                <v:shadow on="t" color="#16505e [1604]" opacity=".5" offset="1pt"/>
              </v:shape>
            </w:pict>
          </mc:Fallback>
        </mc:AlternateContent>
      </w:r>
      <w:r w:rsidR="00EB43E6" w:rsidRPr="000E6951">
        <w:rPr>
          <w:rFonts w:asciiTheme="minorHAnsi" w:hAnsiTheme="minorHAnsi"/>
          <w:b/>
          <w:sz w:val="40"/>
          <w:szCs w:val="40"/>
        </w:rPr>
        <w:t>Specialized Communication Resources for Children</w:t>
      </w:r>
    </w:p>
    <w:p w:rsidR="005B57C3" w:rsidRDefault="005B57C3" w:rsidP="00EB43E6">
      <w:pPr>
        <w:pStyle w:val="Default"/>
        <w:spacing w:before="100" w:beforeAutospacing="1" w:after="100" w:afterAutospacing="1"/>
        <w:rPr>
          <w:rFonts w:asciiTheme="minorHAnsi" w:hAnsiTheme="minorHAnsi"/>
          <w:b/>
          <w:sz w:val="32"/>
          <w:szCs w:val="32"/>
        </w:rPr>
      </w:pPr>
    </w:p>
    <w:p w:rsidR="00EB43E6" w:rsidRPr="003F60A5" w:rsidRDefault="006D62CD" w:rsidP="005B57C3">
      <w:pPr>
        <w:pStyle w:val="Default"/>
        <w:spacing w:before="100" w:beforeAutospacing="1" w:after="100" w:afterAutospacing="1"/>
        <w:jc w:val="center"/>
        <w:rPr>
          <w:rFonts w:asciiTheme="minorHAnsi" w:hAnsiTheme="minorHAnsi"/>
          <w:b/>
          <w:sz w:val="32"/>
          <w:szCs w:val="32"/>
        </w:rPr>
      </w:pPr>
      <w:r>
        <w:rPr>
          <w:rFonts w:asciiTheme="minorHAnsi" w:hAnsiTheme="minorHAnsi"/>
          <w:b/>
          <w:noProof/>
          <w:sz w:val="40"/>
          <w:szCs w:val="40"/>
        </w:rPr>
        <mc:AlternateContent>
          <mc:Choice Requires="wpg">
            <w:drawing>
              <wp:anchor distT="0" distB="0" distL="114300" distR="114300" simplePos="0" relativeHeight="251710464" behindDoc="0" locked="0" layoutInCell="1" allowOverlap="1">
                <wp:simplePos x="0" y="0"/>
                <wp:positionH relativeFrom="column">
                  <wp:posOffset>6734175</wp:posOffset>
                </wp:positionH>
                <wp:positionV relativeFrom="paragraph">
                  <wp:posOffset>404495</wp:posOffset>
                </wp:positionV>
                <wp:extent cx="2658110" cy="6858000"/>
                <wp:effectExtent l="1905" t="2540" r="6985" b="6985"/>
                <wp:wrapNone/>
                <wp:docPr id="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110" cy="6858000"/>
                          <a:chOff x="1119530" y="1067562"/>
                          <a:chExt cx="26578" cy="68580"/>
                        </a:xfrm>
                      </wpg:grpSpPr>
                      <wps:wsp>
                        <wps:cNvPr id="8" name="AutoShape 104"/>
                        <wps:cNvSpPr>
                          <a:spLocks noChangeArrowheads="1" noChangeShapeType="1"/>
                        </wps:cNvSpPr>
                        <wps:spPr bwMode="auto">
                          <a:xfrm flipH="1">
                            <a:off x="1142523" y="1070605"/>
                            <a:ext cx="3585" cy="65537"/>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AutoShape 105"/>
                        <wps:cNvSpPr>
                          <a:spLocks noChangeArrowheads="1" noChangeShapeType="1"/>
                        </wps:cNvSpPr>
                        <wps:spPr bwMode="auto">
                          <a:xfrm flipH="1" flipV="1">
                            <a:off x="1122911" y="1067562"/>
                            <a:ext cx="23197" cy="3500"/>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AutoShape 106"/>
                        <wps:cNvSpPr>
                          <a:spLocks noChangeArrowheads="1" noChangeShapeType="1"/>
                        </wps:cNvSpPr>
                        <wps:spPr bwMode="auto">
                          <a:xfrm flipV="1">
                            <a:off x="1119530" y="1067562"/>
                            <a:ext cx="3453" cy="65460"/>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AutoShape 107"/>
                        <wps:cNvSpPr>
                          <a:spLocks noChangeArrowheads="1" noChangeShapeType="1"/>
                        </wps:cNvSpPr>
                        <wps:spPr bwMode="auto">
                          <a:xfrm>
                            <a:off x="1119530" y="1132665"/>
                            <a:ext cx="23089" cy="3477"/>
                          </a:xfrm>
                          <a:prstGeom prst="rtTriangle">
                            <a:avLst/>
                          </a:prstGeom>
                          <a:solidFill>
                            <a:schemeClr val="accent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530.25pt;margin-top:31.85pt;width:209.3pt;height:540pt;z-index:251710464" coordorigin="11195,10675" coordsize="26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">
                <v:shape id="AutoShape 104" o:spid="_x0000_s1027" type="#_x0000_t6" style="position:absolute;left:11425;top:10706;width:36;height:65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EhcAA&#10;AADaAAAADwAAAGRycy9kb3ducmV2LnhtbERPTYvCMBC9C/6HMMJeRFMXXZauUVQQPapd1utsM7bV&#10;ZlKaaKu/3hwEj4/3PZ23phQ3ql1hWcFoGIEgTq0uOFPwm6wH3yCcR9ZYWiYFd3Iwn3U7U4y1bXhP&#10;t4PPRAhhF6OC3PsqltKlORl0Q1sRB+5ka4M+wDqTusYmhJtSfkbRlzRYcGjIsaJVTunlcDUKJuPN&#10;f9P/06fdebV/+GS52br2qNRHr138gPDU+rf45d5qBWFruBJugJ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REhcAAAADaAAAADwAAAAAAAAAAAAAAAACYAgAAZHJzL2Rvd25y&#10;ZXYueG1sUEsFBgAAAAAEAAQA9QAAAIUDAAAAAA==&#10;" fillcolor="#2da2bf [3204]" stroked="f" strokecolor="black [0]" strokeweight="0" insetpen="t">
                  <v:shadow color="#ccc"/>
                  <o:lock v:ext="edit" shapetype="t"/>
                  <v:textbox inset="2.88pt,2.88pt,2.88pt,2.88pt"/>
                </v:shape>
                <v:shape id="AutoShape 105" o:spid="_x0000_s1028" type="#_x0000_t6" style="position:absolute;left:11229;top:10675;width:232;height:35;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2MZ8QA&#10;AADaAAAADwAAAGRycy9kb3ducmV2LnhtbESPQWvCQBSE70L/w/IKvemmHoqmrmJbtIIejC2eH9ln&#10;kjb7Nuxuk+ivdwWhx2FmvmFmi97UoiXnK8sKnkcJCOLc6ooLBd9fq+EEhA/IGmvLpOBMHhbzh8EM&#10;U207zqg9hEJECPsUFZQhNKmUPi/JoB/Zhjh6J+sMhihdIbXDLsJNLcdJ8iINVhwXSmzovaT89/Bn&#10;FLjsmCw7v963nds1P9vPy1u9+lDq6bFfvoII1If/8L290QqmcLsSb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jGfEAAAA2gAAAA8AAAAAAAAAAAAAAAAAmAIAAGRycy9k&#10;b3ducmV2LnhtbFBLBQYAAAAABAAEAPUAAACJAwAAAAA=&#10;" fillcolor="#2da2bf [3204]" stroked="f" strokecolor="black [0]" strokeweight="0" insetpen="t">
                  <v:shadow color="#ccc"/>
                  <o:lock v:ext="edit" shapetype="t"/>
                  <v:textbox inset="2.88pt,2.88pt,2.88pt,2.88pt"/>
                </v:shape>
                <v:shape id="AutoShape 106" o:spid="_x0000_s1029" type="#_x0000_t6" style="position:absolute;left:11195;top:10675;width:34;height:65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wM8EA&#10;AADbAAAADwAAAGRycy9kb3ducmV2LnhtbERPS4vCMBC+C/sfwgheRFNFF+kaZRVEjz6W9To2Y9u1&#10;mZQm2uqvN4Kwt/n4njOdN6YQN6pcblnBoB+BIE6szjlV8HNY9SYgnEfWWFgmBXdyMJ99tKYYa1vz&#10;jm57n4oQwi5GBZn3ZSylSzIy6Pq2JA7c2VYGfYBVKnWFdQg3hRxG0ac0mHNoyLCkZUbJZX81Csaj&#10;9anu/urz9m+5e/jDYr1xzVGpTrv5/gLhqfH/4rd7o8P8Ibx+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wcDPBAAAA2wAAAA8AAAAAAAAAAAAAAAAAmAIAAGRycy9kb3du&#10;cmV2LnhtbFBLBQYAAAAABAAEAPUAAACGAwAAAAA=&#10;" fillcolor="#2da2bf [3204]" stroked="f" strokecolor="black [0]" strokeweight="0" insetpen="t">
                  <v:shadow color="#ccc"/>
                  <o:lock v:ext="edit" shapetype="t"/>
                  <v:textbox inset="2.88pt,2.88pt,2.88pt,2.88pt"/>
                </v:shape>
                <v:shape id="AutoShape 107" o:spid="_x0000_s1030" type="#_x0000_t6" style="position:absolute;left:11195;top:11326;width:231;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jccAA&#10;AADbAAAADwAAAGRycy9kb3ducmV2LnhtbERPTWsCMRC9C/0PYQreNKmFUrZGEaGtehBcFXocknGz&#10;uJksm1TXf28KQm/zeJ8znfe+ERfqYh1Yw8tYgSA2wdZcaTjsP0fvIGJCttgEJg03ijCfPQ2mWNhw&#10;5R1dylSJHMKxQA0upbaQMhpHHuM4tMSZO4XOY8qwq6Tt8JrDfSMnSr1JjzXnBoctLR2Zc/nrNfwc&#10;J9tNWa/tt3FrpdiY1dfOaD187hcfIBL16V/8cK9snv8Kf7/kA+Ts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GjccAAAADbAAAADwAAAAAAAAAAAAAAAACYAgAAZHJzL2Rvd25y&#10;ZXYueG1sUEsFBgAAAAAEAAQA9QAAAIUDAAAAAA==&#10;" fillcolor="#2da2bf [3204]" stroked="f" strokecolor="black [0]" strokeweight="0" insetpen="t">
                  <v:shadow color="#ccc"/>
                  <o:lock v:ext="edit" shapetype="t"/>
                  <v:textbox inset="2.88pt,2.88pt,2.88pt,2.88pt"/>
                </v:shape>
              </v:group>
            </w:pict>
          </mc:Fallback>
        </mc:AlternateContent>
      </w:r>
      <w:r w:rsidR="00EB43E6" w:rsidRPr="003F60A5">
        <w:rPr>
          <w:rFonts w:asciiTheme="minorHAnsi" w:hAnsiTheme="minorHAnsi"/>
          <w:b/>
          <w:sz w:val="32"/>
          <w:szCs w:val="32"/>
        </w:rPr>
        <w:t>Workshop Registration</w:t>
      </w:r>
      <w:r w:rsidR="003F60A5" w:rsidRPr="003F60A5">
        <w:rPr>
          <w:rFonts w:asciiTheme="minorHAnsi" w:hAnsiTheme="minorHAnsi"/>
          <w:b/>
          <w:sz w:val="32"/>
          <w:szCs w:val="32"/>
        </w:rPr>
        <w:t xml:space="preserve"> Information</w:t>
      </w:r>
    </w:p>
    <w:p w:rsidR="000E6951" w:rsidRDefault="00EB43E6" w:rsidP="005B57C3">
      <w:pPr>
        <w:pStyle w:val="Default"/>
        <w:spacing w:before="100" w:beforeAutospacing="1"/>
        <w:rPr>
          <w:rFonts w:asciiTheme="minorHAnsi" w:hAnsiTheme="minorHAnsi"/>
          <w:sz w:val="23"/>
          <w:szCs w:val="23"/>
        </w:rPr>
      </w:pPr>
      <w:r w:rsidRPr="000E6951">
        <w:rPr>
          <w:rFonts w:asciiTheme="minorHAnsi" w:hAnsiTheme="minorHAnsi"/>
          <w:sz w:val="23"/>
          <w:szCs w:val="23"/>
        </w:rPr>
        <w:t>Please fill out the attached registration form along with a check</w:t>
      </w:r>
      <w:r w:rsidR="000E6951">
        <w:rPr>
          <w:rFonts w:asciiTheme="minorHAnsi" w:hAnsiTheme="minorHAnsi"/>
          <w:sz w:val="23"/>
          <w:szCs w:val="23"/>
        </w:rPr>
        <w:t xml:space="preserve"> </w:t>
      </w:r>
      <w:r w:rsidR="000E6951" w:rsidRPr="000E6951">
        <w:rPr>
          <w:rFonts w:asciiTheme="minorHAnsi" w:hAnsiTheme="minorHAnsi"/>
          <w:sz w:val="23"/>
          <w:szCs w:val="23"/>
        </w:rPr>
        <w:t xml:space="preserve">made payable to </w:t>
      </w:r>
      <w:r w:rsidR="000E6951" w:rsidRPr="005B57C3">
        <w:rPr>
          <w:rFonts w:asciiTheme="minorHAnsi" w:hAnsiTheme="minorHAnsi"/>
          <w:b/>
          <w:sz w:val="23"/>
          <w:szCs w:val="23"/>
        </w:rPr>
        <w:t>the Rehab Centre for Children</w:t>
      </w:r>
      <w:r w:rsidR="00B7462B">
        <w:rPr>
          <w:rFonts w:asciiTheme="minorHAnsi" w:hAnsiTheme="minorHAnsi"/>
          <w:sz w:val="23"/>
          <w:szCs w:val="23"/>
        </w:rPr>
        <w:t xml:space="preserve">, and </w:t>
      </w:r>
      <w:r w:rsidR="005B57C3">
        <w:rPr>
          <w:rFonts w:asciiTheme="minorHAnsi" w:hAnsiTheme="minorHAnsi"/>
          <w:sz w:val="23"/>
          <w:szCs w:val="23"/>
        </w:rPr>
        <w:t>return to</w:t>
      </w:r>
      <w:r w:rsidR="000E6951">
        <w:rPr>
          <w:rFonts w:asciiTheme="minorHAnsi" w:hAnsiTheme="minorHAnsi"/>
          <w:sz w:val="23"/>
          <w:szCs w:val="23"/>
        </w:rPr>
        <w:t>:</w:t>
      </w:r>
      <w:r w:rsidR="000E6951" w:rsidRPr="000E6951">
        <w:rPr>
          <w:rFonts w:asciiTheme="minorHAnsi" w:hAnsiTheme="minorHAnsi"/>
          <w:sz w:val="23"/>
          <w:szCs w:val="23"/>
        </w:rPr>
        <w:t xml:space="preserve"> </w:t>
      </w:r>
      <w:r w:rsidR="005B57C3">
        <w:rPr>
          <w:rFonts w:asciiTheme="minorHAnsi" w:hAnsiTheme="minorHAnsi"/>
          <w:sz w:val="23"/>
          <w:szCs w:val="23"/>
        </w:rPr>
        <w:tab/>
      </w:r>
      <w:r w:rsidR="000E6951" w:rsidRPr="000E6951">
        <w:rPr>
          <w:rFonts w:asciiTheme="minorHAnsi" w:hAnsiTheme="minorHAnsi"/>
          <w:sz w:val="23"/>
          <w:szCs w:val="23"/>
        </w:rPr>
        <w:t>Attention:  Yvonne Kash</w:t>
      </w:r>
    </w:p>
    <w:p w:rsidR="003F60A5" w:rsidRDefault="003F60A5" w:rsidP="005B57C3">
      <w:pPr>
        <w:pStyle w:val="Default"/>
        <w:ind w:left="2160" w:firstLine="720"/>
        <w:rPr>
          <w:rFonts w:asciiTheme="minorHAnsi" w:hAnsiTheme="minorHAnsi"/>
          <w:sz w:val="23"/>
          <w:szCs w:val="23"/>
        </w:rPr>
      </w:pPr>
      <w:r>
        <w:rPr>
          <w:rFonts w:asciiTheme="minorHAnsi" w:hAnsiTheme="minorHAnsi"/>
          <w:sz w:val="23"/>
          <w:szCs w:val="23"/>
        </w:rPr>
        <w:t>SCRC Department, Rehab Centre for Children</w:t>
      </w:r>
    </w:p>
    <w:p w:rsidR="00EB43E6" w:rsidRPr="000E6951" w:rsidRDefault="00B7462B" w:rsidP="005B57C3">
      <w:pPr>
        <w:pStyle w:val="Default"/>
        <w:ind w:left="2160" w:firstLine="720"/>
        <w:rPr>
          <w:rFonts w:asciiTheme="minorHAnsi" w:hAnsiTheme="minorHAnsi"/>
          <w:sz w:val="23"/>
          <w:szCs w:val="23"/>
        </w:rPr>
      </w:pPr>
      <w:r>
        <w:rPr>
          <w:rFonts w:asciiTheme="minorHAnsi" w:hAnsiTheme="minorHAnsi"/>
          <w:sz w:val="23"/>
          <w:szCs w:val="23"/>
        </w:rPr>
        <w:t>SSCY</w:t>
      </w:r>
      <w:r w:rsidR="00EB43E6" w:rsidRPr="000E6951">
        <w:rPr>
          <w:rFonts w:asciiTheme="minorHAnsi" w:hAnsiTheme="minorHAnsi"/>
          <w:sz w:val="23"/>
          <w:szCs w:val="23"/>
        </w:rPr>
        <w:t xml:space="preserve"> Centre </w:t>
      </w:r>
    </w:p>
    <w:p w:rsidR="00EB43E6" w:rsidRPr="000E6951" w:rsidRDefault="00B7462B" w:rsidP="005B57C3">
      <w:pPr>
        <w:pStyle w:val="Default"/>
        <w:ind w:left="2160" w:firstLine="720"/>
        <w:rPr>
          <w:rFonts w:asciiTheme="minorHAnsi" w:hAnsiTheme="minorHAnsi"/>
          <w:sz w:val="23"/>
          <w:szCs w:val="23"/>
        </w:rPr>
      </w:pPr>
      <w:r>
        <w:rPr>
          <w:rFonts w:asciiTheme="minorHAnsi" w:hAnsiTheme="minorHAnsi"/>
          <w:sz w:val="23"/>
          <w:szCs w:val="23"/>
        </w:rPr>
        <w:t>1155 Notre Dame Ave.</w:t>
      </w:r>
    </w:p>
    <w:p w:rsidR="000E6951" w:rsidRDefault="00EB43E6" w:rsidP="005B57C3">
      <w:pPr>
        <w:pStyle w:val="Default"/>
        <w:ind w:left="2160" w:firstLine="720"/>
        <w:rPr>
          <w:rFonts w:asciiTheme="minorHAnsi" w:hAnsiTheme="minorHAnsi"/>
          <w:sz w:val="23"/>
          <w:szCs w:val="23"/>
        </w:rPr>
      </w:pPr>
      <w:r w:rsidRPr="000E6951">
        <w:rPr>
          <w:rFonts w:asciiTheme="minorHAnsi" w:hAnsiTheme="minorHAnsi"/>
          <w:sz w:val="23"/>
          <w:szCs w:val="23"/>
        </w:rPr>
        <w:t>Winnipeg, Manitoba R3</w:t>
      </w:r>
      <w:r w:rsidR="00B7462B">
        <w:rPr>
          <w:rFonts w:asciiTheme="minorHAnsi" w:hAnsiTheme="minorHAnsi"/>
          <w:sz w:val="23"/>
          <w:szCs w:val="23"/>
        </w:rPr>
        <w:t>E 3G1</w:t>
      </w:r>
    </w:p>
    <w:p w:rsidR="00EB43E6" w:rsidRPr="003F60A5" w:rsidRDefault="00EB43E6" w:rsidP="005B57C3">
      <w:pPr>
        <w:pStyle w:val="Default"/>
        <w:spacing w:before="100" w:beforeAutospacing="1" w:after="100" w:afterAutospacing="1"/>
        <w:rPr>
          <w:rFonts w:asciiTheme="minorHAnsi" w:hAnsiTheme="minorHAnsi"/>
          <w:sz w:val="22"/>
          <w:szCs w:val="22"/>
        </w:rPr>
      </w:pPr>
      <w:r w:rsidRPr="00B7462B">
        <w:rPr>
          <w:rFonts w:asciiTheme="minorHAnsi" w:hAnsiTheme="minorHAnsi"/>
          <w:sz w:val="22"/>
          <w:szCs w:val="22"/>
        </w:rPr>
        <w:t xml:space="preserve">Fax: </w:t>
      </w:r>
      <w:r w:rsidR="005B57C3">
        <w:rPr>
          <w:rFonts w:ascii="Calibri" w:eastAsia="Times New Roman" w:hAnsi="Calibri" w:cs="Times New Roman"/>
          <w:sz w:val="22"/>
          <w:szCs w:val="22"/>
          <w:lang w:val="en-CA" w:eastAsia="en-CA"/>
        </w:rPr>
        <w:t>204</w:t>
      </w:r>
      <w:r w:rsidR="00B7462B" w:rsidRPr="00B7462B">
        <w:rPr>
          <w:rFonts w:ascii="Calibri" w:eastAsia="Times New Roman" w:hAnsi="Calibri" w:cs="Times New Roman"/>
          <w:sz w:val="22"/>
          <w:szCs w:val="22"/>
          <w:lang w:val="en-CA" w:eastAsia="en-CA"/>
        </w:rPr>
        <w:t>-477- 5547</w:t>
      </w:r>
      <w:r w:rsidR="003F60A5">
        <w:rPr>
          <w:rFonts w:asciiTheme="minorHAnsi" w:hAnsiTheme="minorHAnsi"/>
          <w:sz w:val="22"/>
          <w:szCs w:val="22"/>
        </w:rPr>
        <w:t xml:space="preserve">       </w:t>
      </w:r>
      <w:r w:rsidRPr="000E6951">
        <w:rPr>
          <w:rFonts w:asciiTheme="minorHAnsi" w:hAnsiTheme="minorHAnsi"/>
          <w:sz w:val="23"/>
          <w:szCs w:val="23"/>
        </w:rPr>
        <w:t>Phone: 204-</w:t>
      </w:r>
      <w:r w:rsidR="00B7462B">
        <w:rPr>
          <w:rFonts w:asciiTheme="minorHAnsi" w:hAnsiTheme="minorHAnsi"/>
          <w:sz w:val="23"/>
          <w:szCs w:val="23"/>
        </w:rPr>
        <w:t>258-6500</w:t>
      </w:r>
      <w:r w:rsidRPr="000E6951">
        <w:rPr>
          <w:rFonts w:asciiTheme="minorHAnsi" w:hAnsiTheme="minorHAnsi"/>
          <w:sz w:val="23"/>
          <w:szCs w:val="23"/>
        </w:rPr>
        <w:t xml:space="preserve"> </w:t>
      </w:r>
      <w:r w:rsidR="005B57C3">
        <w:rPr>
          <w:rFonts w:asciiTheme="minorHAnsi" w:hAnsiTheme="minorHAnsi"/>
          <w:sz w:val="23"/>
          <w:szCs w:val="23"/>
        </w:rPr>
        <w:t xml:space="preserve">  email: yvonnek@rccinc.ca</w:t>
      </w:r>
    </w:p>
    <w:p w:rsidR="00EB43E6" w:rsidRPr="000E6951" w:rsidRDefault="00EB43E6" w:rsidP="005B57C3">
      <w:pPr>
        <w:pStyle w:val="Default"/>
        <w:numPr>
          <w:ilvl w:val="0"/>
          <w:numId w:val="13"/>
        </w:numPr>
        <w:rPr>
          <w:rFonts w:asciiTheme="minorHAnsi" w:hAnsiTheme="minorHAnsi"/>
          <w:sz w:val="23"/>
          <w:szCs w:val="23"/>
        </w:rPr>
      </w:pPr>
      <w:r w:rsidRPr="000E6951">
        <w:rPr>
          <w:rFonts w:asciiTheme="minorHAnsi" w:hAnsiTheme="minorHAnsi"/>
          <w:sz w:val="23"/>
          <w:szCs w:val="23"/>
        </w:rPr>
        <w:t xml:space="preserve">Receipts and certificates of participation will be issued on the day of the workshop. </w:t>
      </w:r>
    </w:p>
    <w:p w:rsidR="00EB43E6" w:rsidRPr="000E6951" w:rsidRDefault="00EB43E6" w:rsidP="005B57C3">
      <w:pPr>
        <w:pStyle w:val="Default"/>
        <w:numPr>
          <w:ilvl w:val="0"/>
          <w:numId w:val="13"/>
        </w:numPr>
        <w:rPr>
          <w:rFonts w:asciiTheme="minorHAnsi" w:hAnsiTheme="minorHAnsi"/>
          <w:sz w:val="23"/>
          <w:szCs w:val="23"/>
        </w:rPr>
      </w:pPr>
      <w:r w:rsidRPr="000E6951">
        <w:rPr>
          <w:rFonts w:asciiTheme="minorHAnsi" w:hAnsiTheme="minorHAnsi"/>
          <w:sz w:val="23"/>
          <w:szCs w:val="23"/>
        </w:rPr>
        <w:t xml:space="preserve">Workshop fees are transferable but </w:t>
      </w:r>
      <w:r w:rsidRPr="005B57C3">
        <w:rPr>
          <w:rFonts w:asciiTheme="minorHAnsi" w:hAnsiTheme="minorHAnsi"/>
          <w:b/>
          <w:sz w:val="23"/>
          <w:szCs w:val="23"/>
        </w:rPr>
        <w:t>non-refundable</w:t>
      </w:r>
      <w:r w:rsidRPr="000E6951">
        <w:rPr>
          <w:rFonts w:asciiTheme="minorHAnsi" w:hAnsiTheme="minorHAnsi"/>
          <w:sz w:val="23"/>
          <w:szCs w:val="23"/>
        </w:rPr>
        <w:t xml:space="preserve">. </w:t>
      </w:r>
    </w:p>
    <w:p w:rsidR="00EB43E6" w:rsidRPr="000E6951" w:rsidRDefault="00EB43E6" w:rsidP="005B57C3">
      <w:pPr>
        <w:pStyle w:val="Default"/>
        <w:numPr>
          <w:ilvl w:val="0"/>
          <w:numId w:val="13"/>
        </w:numPr>
        <w:rPr>
          <w:rFonts w:asciiTheme="minorHAnsi" w:hAnsiTheme="minorHAnsi"/>
          <w:sz w:val="23"/>
          <w:szCs w:val="23"/>
        </w:rPr>
      </w:pPr>
      <w:r w:rsidRPr="000E6951">
        <w:rPr>
          <w:rFonts w:asciiTheme="minorHAnsi" w:hAnsiTheme="minorHAnsi"/>
          <w:sz w:val="23"/>
          <w:szCs w:val="23"/>
        </w:rPr>
        <w:t xml:space="preserve">Sessions may be cancelled 5 days in advance due to low registration. In this event, a full refund will be processed. </w:t>
      </w:r>
    </w:p>
    <w:p w:rsidR="00EB43E6" w:rsidRDefault="00EB43E6" w:rsidP="005B57C3">
      <w:pPr>
        <w:pStyle w:val="Default"/>
        <w:numPr>
          <w:ilvl w:val="0"/>
          <w:numId w:val="13"/>
        </w:numPr>
        <w:rPr>
          <w:rFonts w:asciiTheme="minorHAnsi" w:hAnsiTheme="minorHAnsi"/>
          <w:sz w:val="23"/>
          <w:szCs w:val="23"/>
        </w:rPr>
      </w:pPr>
      <w:r w:rsidRPr="000E6951">
        <w:rPr>
          <w:rFonts w:asciiTheme="minorHAnsi" w:hAnsiTheme="minorHAnsi"/>
          <w:sz w:val="23"/>
          <w:szCs w:val="23"/>
        </w:rPr>
        <w:t>If the workshop you are interested is full, you will be contacted</w:t>
      </w:r>
      <w:r w:rsidR="00B7462B">
        <w:rPr>
          <w:rFonts w:asciiTheme="minorHAnsi" w:hAnsiTheme="minorHAnsi"/>
          <w:sz w:val="23"/>
          <w:szCs w:val="23"/>
        </w:rPr>
        <w:t xml:space="preserve"> and informed </w:t>
      </w:r>
      <w:r w:rsidRPr="000E6951">
        <w:rPr>
          <w:rFonts w:asciiTheme="minorHAnsi" w:hAnsiTheme="minorHAnsi"/>
          <w:sz w:val="23"/>
          <w:szCs w:val="23"/>
        </w:rPr>
        <w:t xml:space="preserve">of </w:t>
      </w:r>
      <w:r w:rsidR="00A9144A">
        <w:rPr>
          <w:rFonts w:asciiTheme="minorHAnsi" w:hAnsiTheme="minorHAnsi"/>
          <w:sz w:val="23"/>
          <w:szCs w:val="23"/>
        </w:rPr>
        <w:t>upcoming</w:t>
      </w:r>
      <w:r w:rsidRPr="000E6951">
        <w:rPr>
          <w:rFonts w:asciiTheme="minorHAnsi" w:hAnsiTheme="minorHAnsi"/>
          <w:sz w:val="23"/>
          <w:szCs w:val="23"/>
        </w:rPr>
        <w:t xml:space="preserve"> available dates. </w:t>
      </w:r>
    </w:p>
    <w:p w:rsidR="004B6C09" w:rsidRPr="000E6951" w:rsidRDefault="004B6C09" w:rsidP="005B57C3">
      <w:pPr>
        <w:pStyle w:val="Default"/>
        <w:numPr>
          <w:ilvl w:val="0"/>
          <w:numId w:val="13"/>
        </w:numPr>
        <w:rPr>
          <w:rFonts w:asciiTheme="minorHAnsi" w:hAnsiTheme="minorHAnsi"/>
          <w:sz w:val="23"/>
          <w:szCs w:val="23"/>
        </w:rPr>
      </w:pPr>
      <w:r>
        <w:rPr>
          <w:rFonts w:asciiTheme="minorHAnsi" w:hAnsiTheme="minorHAnsi"/>
          <w:sz w:val="23"/>
          <w:szCs w:val="23"/>
        </w:rPr>
        <w:t xml:space="preserve">You are welcome to enquire about having these workshops presented to large groups at your </w:t>
      </w:r>
      <w:r w:rsidR="005B57C3">
        <w:rPr>
          <w:rFonts w:asciiTheme="minorHAnsi" w:hAnsiTheme="minorHAnsi"/>
          <w:sz w:val="23"/>
          <w:szCs w:val="23"/>
        </w:rPr>
        <w:t>facility</w:t>
      </w:r>
      <w:r>
        <w:rPr>
          <w:rFonts w:asciiTheme="minorHAnsi" w:hAnsiTheme="minorHAnsi"/>
          <w:sz w:val="23"/>
          <w:szCs w:val="23"/>
        </w:rPr>
        <w:t>.</w:t>
      </w:r>
    </w:p>
    <w:p w:rsidR="003F60A5" w:rsidRPr="003F60A5" w:rsidRDefault="00EB43E6" w:rsidP="005B57C3">
      <w:pPr>
        <w:pStyle w:val="Default"/>
        <w:numPr>
          <w:ilvl w:val="0"/>
          <w:numId w:val="13"/>
        </w:numPr>
        <w:rPr>
          <w:rFonts w:asciiTheme="minorHAnsi" w:hAnsiTheme="minorHAnsi"/>
          <w:sz w:val="23"/>
          <w:szCs w:val="23"/>
        </w:rPr>
      </w:pPr>
      <w:r w:rsidRPr="000E6951">
        <w:rPr>
          <w:rFonts w:asciiTheme="minorHAnsi" w:hAnsiTheme="minorHAnsi"/>
          <w:sz w:val="23"/>
          <w:szCs w:val="23"/>
        </w:rPr>
        <w:t>All inquiries may be directed to Yvonne Kash, administrative assistant, at 204-</w:t>
      </w:r>
      <w:r w:rsidR="00B7462B">
        <w:rPr>
          <w:rFonts w:asciiTheme="minorHAnsi" w:hAnsiTheme="minorHAnsi"/>
          <w:sz w:val="23"/>
          <w:szCs w:val="23"/>
        </w:rPr>
        <w:t>258 -6500</w:t>
      </w:r>
      <w:r w:rsidRPr="000E6951">
        <w:rPr>
          <w:rFonts w:asciiTheme="minorHAnsi" w:hAnsiTheme="minorHAnsi"/>
          <w:sz w:val="23"/>
          <w:szCs w:val="23"/>
        </w:rPr>
        <w:t xml:space="preserve">, or yvonnek@rccinc.ca </w:t>
      </w:r>
    </w:p>
    <w:p w:rsidR="00EB43E6" w:rsidRPr="000E6951" w:rsidRDefault="003F60A5" w:rsidP="00EB43E6">
      <w:pPr>
        <w:pStyle w:val="Default"/>
        <w:spacing w:before="100" w:beforeAutospacing="1" w:after="100" w:afterAutospacing="1"/>
        <w:rPr>
          <w:rFonts w:asciiTheme="minorHAnsi" w:hAnsiTheme="minorHAnsi"/>
          <w:i/>
          <w:iCs/>
          <w:sz w:val="23"/>
          <w:szCs w:val="23"/>
        </w:rPr>
      </w:pPr>
      <w:r w:rsidRPr="00A9144A">
        <w:rPr>
          <w:rFonts w:asciiTheme="minorHAnsi" w:hAnsiTheme="minorHAnsi"/>
          <w:b/>
          <w:i/>
          <w:iCs/>
          <w:sz w:val="28"/>
          <w:szCs w:val="23"/>
        </w:rPr>
        <w:t xml:space="preserve">**Please </w:t>
      </w:r>
      <w:r>
        <w:rPr>
          <w:rFonts w:asciiTheme="minorHAnsi" w:hAnsiTheme="minorHAnsi"/>
          <w:b/>
          <w:i/>
          <w:iCs/>
          <w:sz w:val="28"/>
          <w:szCs w:val="23"/>
        </w:rPr>
        <w:t>remind all</w:t>
      </w:r>
      <w:r w:rsidRPr="00A9144A">
        <w:rPr>
          <w:rFonts w:asciiTheme="minorHAnsi" w:hAnsiTheme="minorHAnsi"/>
          <w:b/>
          <w:i/>
          <w:iCs/>
          <w:sz w:val="28"/>
          <w:szCs w:val="23"/>
        </w:rPr>
        <w:t xml:space="preserve"> participants</w:t>
      </w:r>
      <w:r>
        <w:rPr>
          <w:rFonts w:asciiTheme="minorHAnsi" w:hAnsiTheme="minorHAnsi"/>
          <w:b/>
          <w:i/>
          <w:iCs/>
          <w:sz w:val="28"/>
          <w:szCs w:val="23"/>
        </w:rPr>
        <w:t xml:space="preserve"> of the following details:</w:t>
      </w:r>
    </w:p>
    <w:p w:rsidR="003F60A5" w:rsidRPr="003F60A5" w:rsidRDefault="003F60A5" w:rsidP="00951A17">
      <w:pPr>
        <w:pStyle w:val="Default"/>
        <w:numPr>
          <w:ilvl w:val="0"/>
          <w:numId w:val="13"/>
        </w:numPr>
        <w:spacing w:before="100" w:beforeAutospacing="1" w:line="276" w:lineRule="auto"/>
        <w:rPr>
          <w:rFonts w:asciiTheme="minorHAnsi" w:hAnsiTheme="minorHAnsi"/>
          <w:sz w:val="23"/>
          <w:szCs w:val="23"/>
        </w:rPr>
      </w:pPr>
      <w:r w:rsidRPr="003F60A5">
        <w:rPr>
          <w:rFonts w:asciiTheme="minorHAnsi" w:hAnsiTheme="minorHAnsi"/>
          <w:sz w:val="23"/>
          <w:szCs w:val="23"/>
        </w:rPr>
        <w:t xml:space="preserve">Full Day sessions are scheduled from 9:00 a.m. to 3:30 p.m. and will be held in at SSCY Centre 1155 Notre Dame Ave. Winnipeg. </w:t>
      </w:r>
    </w:p>
    <w:p w:rsidR="003F60A5" w:rsidRPr="003F60A5" w:rsidRDefault="00D34F59" w:rsidP="00951A17">
      <w:pPr>
        <w:pStyle w:val="Default"/>
        <w:numPr>
          <w:ilvl w:val="0"/>
          <w:numId w:val="13"/>
        </w:numPr>
        <w:spacing w:before="100" w:beforeAutospacing="1" w:line="276" w:lineRule="auto"/>
        <w:rPr>
          <w:rFonts w:asciiTheme="minorHAnsi" w:hAnsiTheme="minorHAnsi"/>
          <w:sz w:val="23"/>
          <w:szCs w:val="23"/>
        </w:rPr>
      </w:pPr>
      <w:r w:rsidRPr="00D34F59">
        <w:rPr>
          <w:rFonts w:asciiTheme="minorHAnsi" w:hAnsiTheme="minorHAnsi"/>
        </w:rPr>
        <w:t>Limited</w:t>
      </w:r>
      <w:r w:rsidR="003F60A5" w:rsidRPr="00DB1087">
        <w:rPr>
          <w:rFonts w:asciiTheme="minorHAnsi" w:hAnsiTheme="minorHAnsi"/>
          <w:b/>
          <w:u w:val="single"/>
        </w:rPr>
        <w:t xml:space="preserve"> Paid parking</w:t>
      </w:r>
      <w:r>
        <w:rPr>
          <w:rFonts w:asciiTheme="minorHAnsi" w:hAnsiTheme="minorHAnsi"/>
          <w:sz w:val="23"/>
          <w:szCs w:val="23"/>
        </w:rPr>
        <w:t xml:space="preserve"> is available on our lot </w:t>
      </w:r>
      <w:r w:rsidR="003F60A5" w:rsidRPr="003F60A5">
        <w:rPr>
          <w:rFonts w:asciiTheme="minorHAnsi" w:hAnsiTheme="minorHAnsi"/>
          <w:sz w:val="23"/>
          <w:szCs w:val="23"/>
        </w:rPr>
        <w:t>at a cost of about $8.00 per day. Please do not park in patient or staff parking as you risk being ticketed and towed.</w:t>
      </w:r>
      <w:r>
        <w:rPr>
          <w:rFonts w:asciiTheme="minorHAnsi" w:hAnsiTheme="minorHAnsi"/>
          <w:sz w:val="23"/>
          <w:szCs w:val="23"/>
        </w:rPr>
        <w:t xml:space="preserve"> Please see security for questions.</w:t>
      </w:r>
    </w:p>
    <w:p w:rsidR="003F60A5" w:rsidRPr="003F60A5" w:rsidRDefault="003F60A5" w:rsidP="00951A17">
      <w:pPr>
        <w:pStyle w:val="Default"/>
        <w:numPr>
          <w:ilvl w:val="0"/>
          <w:numId w:val="13"/>
        </w:numPr>
        <w:spacing w:before="100" w:beforeAutospacing="1" w:line="276" w:lineRule="auto"/>
        <w:rPr>
          <w:rFonts w:asciiTheme="minorHAnsi" w:hAnsiTheme="minorHAnsi"/>
          <w:sz w:val="23"/>
          <w:szCs w:val="23"/>
        </w:rPr>
      </w:pPr>
      <w:r w:rsidRPr="003F60A5">
        <w:rPr>
          <w:rFonts w:asciiTheme="minorHAnsi" w:hAnsiTheme="minorHAnsi"/>
          <w:sz w:val="23"/>
          <w:szCs w:val="23"/>
        </w:rPr>
        <w:t>There are no food services in the building, however nutrition breaks &amp; treats will be provided. There are refrigerators and microwaves, vending machines and coffee available.  One hour will be allowed for lunch. We encourage participants to bring a bagged lunch in order to maximize our time together.</w:t>
      </w:r>
    </w:p>
    <w:p w:rsidR="003F60A5" w:rsidRPr="003F60A5" w:rsidRDefault="003F60A5" w:rsidP="00951A17">
      <w:pPr>
        <w:pStyle w:val="Default"/>
        <w:numPr>
          <w:ilvl w:val="0"/>
          <w:numId w:val="13"/>
        </w:numPr>
        <w:spacing w:before="100" w:beforeAutospacing="1" w:line="276" w:lineRule="auto"/>
        <w:rPr>
          <w:rFonts w:asciiTheme="minorHAnsi" w:hAnsiTheme="minorHAnsi"/>
          <w:sz w:val="23"/>
          <w:szCs w:val="23"/>
        </w:rPr>
      </w:pPr>
      <w:r w:rsidRPr="003F60A5">
        <w:rPr>
          <w:rFonts w:asciiTheme="minorHAnsi" w:hAnsiTheme="minorHAnsi"/>
          <w:sz w:val="23"/>
          <w:szCs w:val="23"/>
        </w:rPr>
        <w:t>The temperature in the presentation room may fluctuate with the season. So for your comfort, please dress in layers</w:t>
      </w:r>
    </w:p>
    <w:p w:rsidR="00E00F67" w:rsidRPr="003F60A5" w:rsidRDefault="003F60A5" w:rsidP="00951A17">
      <w:pPr>
        <w:pStyle w:val="Default"/>
        <w:numPr>
          <w:ilvl w:val="0"/>
          <w:numId w:val="13"/>
        </w:numPr>
        <w:spacing w:before="100" w:beforeAutospacing="1" w:line="276" w:lineRule="auto"/>
        <w:rPr>
          <w:rFonts w:asciiTheme="minorHAnsi" w:hAnsiTheme="minorHAnsi"/>
          <w:sz w:val="23"/>
          <w:szCs w:val="23"/>
        </w:rPr>
      </w:pPr>
      <w:r w:rsidRPr="003F60A5">
        <w:rPr>
          <w:rFonts w:asciiTheme="minorHAnsi" w:hAnsiTheme="minorHAnsi"/>
          <w:sz w:val="23"/>
          <w:szCs w:val="23"/>
        </w:rPr>
        <w:t xml:space="preserve">Please note that we are a scent free facility. </w:t>
      </w:r>
      <w:r w:rsidRPr="003F60A5">
        <w:rPr>
          <w:rFonts w:asciiTheme="minorHAnsi" w:hAnsiTheme="minorHAnsi"/>
          <w:sz w:val="23"/>
          <w:szCs w:val="23"/>
        </w:rPr>
        <w:sym w:font="Wingdings" w:char="F04A"/>
      </w:r>
      <w:r>
        <w:rPr>
          <w:rFonts w:asciiTheme="minorHAnsi" w:hAnsiTheme="minorHAnsi"/>
          <w:sz w:val="23"/>
          <w:szCs w:val="23"/>
        </w:rPr>
        <w:t xml:space="preserve"> </w:t>
      </w:r>
    </w:p>
    <w:sectPr w:rsidR="00E00F67" w:rsidRPr="003F60A5" w:rsidSect="002A48AF">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8D2"/>
    <w:multiLevelType w:val="hybridMultilevel"/>
    <w:tmpl w:val="92D4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2C1B9E"/>
    <w:multiLevelType w:val="hybridMultilevel"/>
    <w:tmpl w:val="6CC2D462"/>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0FA96984"/>
    <w:multiLevelType w:val="hybridMultilevel"/>
    <w:tmpl w:val="078CDCA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nsid w:val="16A32262"/>
    <w:multiLevelType w:val="hybridMultilevel"/>
    <w:tmpl w:val="94A0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90F8F"/>
    <w:multiLevelType w:val="hybridMultilevel"/>
    <w:tmpl w:val="0E66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C5EB1"/>
    <w:multiLevelType w:val="hybridMultilevel"/>
    <w:tmpl w:val="EF402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14CFB"/>
    <w:multiLevelType w:val="hybridMultilevel"/>
    <w:tmpl w:val="F90C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D025E"/>
    <w:multiLevelType w:val="hybridMultilevel"/>
    <w:tmpl w:val="6284C8B4"/>
    <w:lvl w:ilvl="0" w:tplc="FDB8FE54">
      <w:numFmt w:val="bullet"/>
      <w:lvlText w:val=""/>
      <w:lvlJc w:val="left"/>
      <w:pPr>
        <w:ind w:left="720" w:hanging="360"/>
      </w:pPr>
      <w:rPr>
        <w:rFonts w:ascii="Wingdings" w:eastAsiaTheme="minorHAnsi" w:hAnsi="Wingdings" w:cs="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F11FF"/>
    <w:multiLevelType w:val="hybridMultilevel"/>
    <w:tmpl w:val="0EC61AD8"/>
    <w:lvl w:ilvl="0" w:tplc="B51EBF30">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E4ACE"/>
    <w:multiLevelType w:val="hybridMultilevel"/>
    <w:tmpl w:val="E502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123688"/>
    <w:multiLevelType w:val="hybridMultilevel"/>
    <w:tmpl w:val="C3E6DC5A"/>
    <w:lvl w:ilvl="0" w:tplc="B3462D5E">
      <w:numFmt w:val="bullet"/>
      <w:lvlText w:val=""/>
      <w:lvlJc w:val="left"/>
      <w:pPr>
        <w:ind w:left="720" w:hanging="360"/>
      </w:pPr>
      <w:rPr>
        <w:rFonts w:ascii="Wingdings" w:eastAsiaTheme="minorHAnsi" w:hAnsi="Wingdings" w:cs="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3"/>
  </w:num>
  <w:num w:numId="6">
    <w:abstractNumId w:val="9"/>
  </w:num>
  <w:num w:numId="7">
    <w:abstractNumId w:val="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59"/>
    <w:rsid w:val="00014C01"/>
    <w:rsid w:val="00047514"/>
    <w:rsid w:val="00070198"/>
    <w:rsid w:val="00073104"/>
    <w:rsid w:val="000E6951"/>
    <w:rsid w:val="000F4C30"/>
    <w:rsid w:val="00130350"/>
    <w:rsid w:val="00131BC2"/>
    <w:rsid w:val="00133E7A"/>
    <w:rsid w:val="00166903"/>
    <w:rsid w:val="001878BF"/>
    <w:rsid w:val="00192F96"/>
    <w:rsid w:val="001B60EA"/>
    <w:rsid w:val="00242306"/>
    <w:rsid w:val="00256799"/>
    <w:rsid w:val="0027194D"/>
    <w:rsid w:val="002A48AF"/>
    <w:rsid w:val="002E105F"/>
    <w:rsid w:val="003B65B4"/>
    <w:rsid w:val="003C2F85"/>
    <w:rsid w:val="003F0521"/>
    <w:rsid w:val="003F60A5"/>
    <w:rsid w:val="00424F7F"/>
    <w:rsid w:val="00434481"/>
    <w:rsid w:val="00474E5D"/>
    <w:rsid w:val="0049179B"/>
    <w:rsid w:val="00497B8E"/>
    <w:rsid w:val="004B6C09"/>
    <w:rsid w:val="004D4989"/>
    <w:rsid w:val="004E6F23"/>
    <w:rsid w:val="00511A2C"/>
    <w:rsid w:val="00536C74"/>
    <w:rsid w:val="00544584"/>
    <w:rsid w:val="00544998"/>
    <w:rsid w:val="00573BCE"/>
    <w:rsid w:val="00593B64"/>
    <w:rsid w:val="005B57C3"/>
    <w:rsid w:val="005D1CAB"/>
    <w:rsid w:val="005D7240"/>
    <w:rsid w:val="00654759"/>
    <w:rsid w:val="00660076"/>
    <w:rsid w:val="0068500E"/>
    <w:rsid w:val="006D62CD"/>
    <w:rsid w:val="006D6527"/>
    <w:rsid w:val="006F0466"/>
    <w:rsid w:val="006F30FE"/>
    <w:rsid w:val="00701C02"/>
    <w:rsid w:val="00750761"/>
    <w:rsid w:val="0075321C"/>
    <w:rsid w:val="00755515"/>
    <w:rsid w:val="007714A4"/>
    <w:rsid w:val="007A580F"/>
    <w:rsid w:val="007A77FC"/>
    <w:rsid w:val="007D06E9"/>
    <w:rsid w:val="007F5351"/>
    <w:rsid w:val="00805AAC"/>
    <w:rsid w:val="008200B4"/>
    <w:rsid w:val="008404A4"/>
    <w:rsid w:val="00843225"/>
    <w:rsid w:val="00887CE0"/>
    <w:rsid w:val="008E10A1"/>
    <w:rsid w:val="00951A17"/>
    <w:rsid w:val="009F10DC"/>
    <w:rsid w:val="00A0235C"/>
    <w:rsid w:val="00A0408C"/>
    <w:rsid w:val="00A1230E"/>
    <w:rsid w:val="00A245C2"/>
    <w:rsid w:val="00A45107"/>
    <w:rsid w:val="00A77969"/>
    <w:rsid w:val="00A9144A"/>
    <w:rsid w:val="00A91A1F"/>
    <w:rsid w:val="00AA7182"/>
    <w:rsid w:val="00AB56BF"/>
    <w:rsid w:val="00AC4DF2"/>
    <w:rsid w:val="00B64568"/>
    <w:rsid w:val="00B7462B"/>
    <w:rsid w:val="00BA7FAB"/>
    <w:rsid w:val="00BF7FFC"/>
    <w:rsid w:val="00C0784F"/>
    <w:rsid w:val="00C33C86"/>
    <w:rsid w:val="00C570D5"/>
    <w:rsid w:val="00C80CC3"/>
    <w:rsid w:val="00CA782A"/>
    <w:rsid w:val="00CC3FE6"/>
    <w:rsid w:val="00D021A4"/>
    <w:rsid w:val="00D20C3D"/>
    <w:rsid w:val="00D30D47"/>
    <w:rsid w:val="00D34F59"/>
    <w:rsid w:val="00D5180C"/>
    <w:rsid w:val="00DB1087"/>
    <w:rsid w:val="00DF19C9"/>
    <w:rsid w:val="00E00F67"/>
    <w:rsid w:val="00E304C0"/>
    <w:rsid w:val="00E32A8F"/>
    <w:rsid w:val="00E36270"/>
    <w:rsid w:val="00E57BAE"/>
    <w:rsid w:val="00EB43E6"/>
    <w:rsid w:val="00EC37B4"/>
    <w:rsid w:val="00F1718E"/>
    <w:rsid w:val="00F214A3"/>
    <w:rsid w:val="00F5097B"/>
    <w:rsid w:val="00F822B3"/>
    <w:rsid w:val="00FB4F2B"/>
    <w:rsid w:val="00FE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1">
      <o:colormru v:ext="edit" colors="#090"/>
      <o:colormenu v:ext="edit" fillcolor="none [3204]"/>
    </o:shapedefaults>
    <o:shapelayout v:ext="edit">
      <o:idmap v:ext="edit" data="1"/>
      <o:rules v:ext="edit">
        <o:r id="V:Rule3" type="connector" idref="#_x0000_s1125"/>
        <o:r id="V:Rule4" type="connector" idref="#_x0000_s11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B43E6"/>
    <w:pPr>
      <w:keepNext/>
      <w:spacing w:after="0" w:line="240" w:lineRule="auto"/>
      <w:jc w:val="center"/>
      <w:outlineLvl w:val="2"/>
    </w:pPr>
    <w:rPr>
      <w:rFonts w:ascii="BakerSignet BT" w:eastAsia="Times New Roman" w:hAnsi="BakerSignet BT" w:cs="Times New Roman"/>
      <w:b/>
      <w:bCs/>
      <w:sz w:val="36"/>
      <w:szCs w:val="24"/>
      <w:lang w:val="en-CA"/>
    </w:rPr>
  </w:style>
  <w:style w:type="paragraph" w:styleId="Heading7">
    <w:name w:val="heading 7"/>
    <w:basedOn w:val="Normal"/>
    <w:next w:val="Normal"/>
    <w:link w:val="Heading7Char"/>
    <w:qFormat/>
    <w:rsid w:val="00EB43E6"/>
    <w:pPr>
      <w:keepNext/>
      <w:spacing w:after="0" w:line="240" w:lineRule="auto"/>
      <w:jc w:val="center"/>
      <w:outlineLvl w:val="6"/>
    </w:pPr>
    <w:rPr>
      <w:rFonts w:ascii="BakerSignet BT" w:eastAsia="Times New Roman" w:hAnsi="BakerSignet BT" w:cs="Times New Roman"/>
      <w:b/>
      <w:bCs/>
      <w:sz w:val="32"/>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59"/>
    <w:rPr>
      <w:rFonts w:ascii="Tahoma" w:hAnsi="Tahoma" w:cs="Tahoma"/>
      <w:sz w:val="16"/>
      <w:szCs w:val="16"/>
    </w:rPr>
  </w:style>
  <w:style w:type="paragraph" w:customStyle="1" w:styleId="Default">
    <w:name w:val="Default"/>
    <w:rsid w:val="00654759"/>
    <w:pPr>
      <w:autoSpaceDE w:val="0"/>
      <w:autoSpaceDN w:val="0"/>
      <w:adjustRightInd w:val="0"/>
      <w:spacing w:after="0" w:line="240" w:lineRule="auto"/>
    </w:pPr>
    <w:rPr>
      <w:rFonts w:ascii="Britannic Bold" w:hAnsi="Britannic Bold" w:cs="Britannic Bold"/>
      <w:color w:val="000000"/>
      <w:sz w:val="24"/>
      <w:szCs w:val="24"/>
    </w:rPr>
  </w:style>
  <w:style w:type="paragraph" w:styleId="ListParagraph">
    <w:name w:val="List Paragraph"/>
    <w:basedOn w:val="Normal"/>
    <w:uiPriority w:val="34"/>
    <w:qFormat/>
    <w:rsid w:val="00497B8E"/>
    <w:pPr>
      <w:ind w:left="720"/>
      <w:contextualSpacing/>
    </w:pPr>
  </w:style>
  <w:style w:type="table" w:styleId="TableGrid">
    <w:name w:val="Table Grid"/>
    <w:basedOn w:val="TableNormal"/>
    <w:uiPriority w:val="59"/>
    <w:rsid w:val="0084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itle3">
    <w:name w:val="msotitle3"/>
    <w:rsid w:val="00E00F67"/>
    <w:pPr>
      <w:spacing w:after="0" w:line="240" w:lineRule="auto"/>
    </w:pPr>
    <w:rPr>
      <w:rFonts w:ascii="Rockwell Condensed" w:eastAsia="Times New Roman" w:hAnsi="Rockwell Condensed" w:cs="Times New Roman"/>
      <w:color w:val="000000"/>
      <w:kern w:val="28"/>
      <w:sz w:val="72"/>
      <w:szCs w:val="72"/>
    </w:rPr>
  </w:style>
  <w:style w:type="character" w:customStyle="1" w:styleId="Heading3Char">
    <w:name w:val="Heading 3 Char"/>
    <w:basedOn w:val="DefaultParagraphFont"/>
    <w:link w:val="Heading3"/>
    <w:rsid w:val="00EB43E6"/>
    <w:rPr>
      <w:rFonts w:ascii="BakerSignet BT" w:eastAsia="Times New Roman" w:hAnsi="BakerSignet BT" w:cs="Times New Roman"/>
      <w:b/>
      <w:bCs/>
      <w:sz w:val="36"/>
      <w:szCs w:val="24"/>
      <w:lang w:val="en-CA"/>
    </w:rPr>
  </w:style>
  <w:style w:type="character" w:customStyle="1" w:styleId="Heading7Char">
    <w:name w:val="Heading 7 Char"/>
    <w:basedOn w:val="DefaultParagraphFont"/>
    <w:link w:val="Heading7"/>
    <w:rsid w:val="00EB43E6"/>
    <w:rPr>
      <w:rFonts w:ascii="BakerSignet BT" w:eastAsia="Times New Roman" w:hAnsi="BakerSignet BT" w:cs="Times New Roman"/>
      <w:b/>
      <w:bCs/>
      <w:sz w:val="32"/>
      <w:szCs w:val="24"/>
      <w:lang w:val="en-CA"/>
    </w:rPr>
  </w:style>
  <w:style w:type="paragraph" w:styleId="BodyText">
    <w:name w:val="Body Text"/>
    <w:basedOn w:val="Normal"/>
    <w:link w:val="BodyTextChar"/>
    <w:semiHidden/>
    <w:rsid w:val="00EB43E6"/>
    <w:pPr>
      <w:spacing w:after="0" w:line="240" w:lineRule="auto"/>
      <w:jc w:val="both"/>
    </w:pPr>
    <w:rPr>
      <w:rFonts w:ascii="BakerSignet BT" w:eastAsia="Times New Roman" w:hAnsi="BakerSignet BT" w:cs="Times New Roman"/>
      <w:sz w:val="26"/>
      <w:szCs w:val="24"/>
      <w:lang w:val="en-CA"/>
    </w:rPr>
  </w:style>
  <w:style w:type="character" w:customStyle="1" w:styleId="BodyTextChar">
    <w:name w:val="Body Text Char"/>
    <w:basedOn w:val="DefaultParagraphFont"/>
    <w:link w:val="BodyText"/>
    <w:semiHidden/>
    <w:rsid w:val="00EB43E6"/>
    <w:rPr>
      <w:rFonts w:ascii="BakerSignet BT" w:eastAsia="Times New Roman" w:hAnsi="BakerSignet BT" w:cs="Times New Roman"/>
      <w:sz w:val="26"/>
      <w:szCs w:val="24"/>
      <w:lang w:val="en-CA"/>
    </w:rPr>
  </w:style>
  <w:style w:type="character" w:styleId="Hyperlink">
    <w:name w:val="Hyperlink"/>
    <w:basedOn w:val="DefaultParagraphFont"/>
    <w:uiPriority w:val="99"/>
    <w:unhideWhenUsed/>
    <w:rsid w:val="00C80CC3"/>
    <w:rPr>
      <w:color w:val="FF8119"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B43E6"/>
    <w:pPr>
      <w:keepNext/>
      <w:spacing w:after="0" w:line="240" w:lineRule="auto"/>
      <w:jc w:val="center"/>
      <w:outlineLvl w:val="2"/>
    </w:pPr>
    <w:rPr>
      <w:rFonts w:ascii="BakerSignet BT" w:eastAsia="Times New Roman" w:hAnsi="BakerSignet BT" w:cs="Times New Roman"/>
      <w:b/>
      <w:bCs/>
      <w:sz w:val="36"/>
      <w:szCs w:val="24"/>
      <w:lang w:val="en-CA"/>
    </w:rPr>
  </w:style>
  <w:style w:type="paragraph" w:styleId="Heading7">
    <w:name w:val="heading 7"/>
    <w:basedOn w:val="Normal"/>
    <w:next w:val="Normal"/>
    <w:link w:val="Heading7Char"/>
    <w:qFormat/>
    <w:rsid w:val="00EB43E6"/>
    <w:pPr>
      <w:keepNext/>
      <w:spacing w:after="0" w:line="240" w:lineRule="auto"/>
      <w:jc w:val="center"/>
      <w:outlineLvl w:val="6"/>
    </w:pPr>
    <w:rPr>
      <w:rFonts w:ascii="BakerSignet BT" w:eastAsia="Times New Roman" w:hAnsi="BakerSignet BT" w:cs="Times New Roman"/>
      <w:b/>
      <w:bCs/>
      <w:sz w:val="32"/>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59"/>
    <w:rPr>
      <w:rFonts w:ascii="Tahoma" w:hAnsi="Tahoma" w:cs="Tahoma"/>
      <w:sz w:val="16"/>
      <w:szCs w:val="16"/>
    </w:rPr>
  </w:style>
  <w:style w:type="paragraph" w:customStyle="1" w:styleId="Default">
    <w:name w:val="Default"/>
    <w:rsid w:val="00654759"/>
    <w:pPr>
      <w:autoSpaceDE w:val="0"/>
      <w:autoSpaceDN w:val="0"/>
      <w:adjustRightInd w:val="0"/>
      <w:spacing w:after="0" w:line="240" w:lineRule="auto"/>
    </w:pPr>
    <w:rPr>
      <w:rFonts w:ascii="Britannic Bold" w:hAnsi="Britannic Bold" w:cs="Britannic Bold"/>
      <w:color w:val="000000"/>
      <w:sz w:val="24"/>
      <w:szCs w:val="24"/>
    </w:rPr>
  </w:style>
  <w:style w:type="paragraph" w:styleId="ListParagraph">
    <w:name w:val="List Paragraph"/>
    <w:basedOn w:val="Normal"/>
    <w:uiPriority w:val="34"/>
    <w:qFormat/>
    <w:rsid w:val="00497B8E"/>
    <w:pPr>
      <w:ind w:left="720"/>
      <w:contextualSpacing/>
    </w:pPr>
  </w:style>
  <w:style w:type="table" w:styleId="TableGrid">
    <w:name w:val="Table Grid"/>
    <w:basedOn w:val="TableNormal"/>
    <w:uiPriority w:val="59"/>
    <w:rsid w:val="0084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itle3">
    <w:name w:val="msotitle3"/>
    <w:rsid w:val="00E00F67"/>
    <w:pPr>
      <w:spacing w:after="0" w:line="240" w:lineRule="auto"/>
    </w:pPr>
    <w:rPr>
      <w:rFonts w:ascii="Rockwell Condensed" w:eastAsia="Times New Roman" w:hAnsi="Rockwell Condensed" w:cs="Times New Roman"/>
      <w:color w:val="000000"/>
      <w:kern w:val="28"/>
      <w:sz w:val="72"/>
      <w:szCs w:val="72"/>
    </w:rPr>
  </w:style>
  <w:style w:type="character" w:customStyle="1" w:styleId="Heading3Char">
    <w:name w:val="Heading 3 Char"/>
    <w:basedOn w:val="DefaultParagraphFont"/>
    <w:link w:val="Heading3"/>
    <w:rsid w:val="00EB43E6"/>
    <w:rPr>
      <w:rFonts w:ascii="BakerSignet BT" w:eastAsia="Times New Roman" w:hAnsi="BakerSignet BT" w:cs="Times New Roman"/>
      <w:b/>
      <w:bCs/>
      <w:sz w:val="36"/>
      <w:szCs w:val="24"/>
      <w:lang w:val="en-CA"/>
    </w:rPr>
  </w:style>
  <w:style w:type="character" w:customStyle="1" w:styleId="Heading7Char">
    <w:name w:val="Heading 7 Char"/>
    <w:basedOn w:val="DefaultParagraphFont"/>
    <w:link w:val="Heading7"/>
    <w:rsid w:val="00EB43E6"/>
    <w:rPr>
      <w:rFonts w:ascii="BakerSignet BT" w:eastAsia="Times New Roman" w:hAnsi="BakerSignet BT" w:cs="Times New Roman"/>
      <w:b/>
      <w:bCs/>
      <w:sz w:val="32"/>
      <w:szCs w:val="24"/>
      <w:lang w:val="en-CA"/>
    </w:rPr>
  </w:style>
  <w:style w:type="paragraph" w:styleId="BodyText">
    <w:name w:val="Body Text"/>
    <w:basedOn w:val="Normal"/>
    <w:link w:val="BodyTextChar"/>
    <w:semiHidden/>
    <w:rsid w:val="00EB43E6"/>
    <w:pPr>
      <w:spacing w:after="0" w:line="240" w:lineRule="auto"/>
      <w:jc w:val="both"/>
    </w:pPr>
    <w:rPr>
      <w:rFonts w:ascii="BakerSignet BT" w:eastAsia="Times New Roman" w:hAnsi="BakerSignet BT" w:cs="Times New Roman"/>
      <w:sz w:val="26"/>
      <w:szCs w:val="24"/>
      <w:lang w:val="en-CA"/>
    </w:rPr>
  </w:style>
  <w:style w:type="character" w:customStyle="1" w:styleId="BodyTextChar">
    <w:name w:val="Body Text Char"/>
    <w:basedOn w:val="DefaultParagraphFont"/>
    <w:link w:val="BodyText"/>
    <w:semiHidden/>
    <w:rsid w:val="00EB43E6"/>
    <w:rPr>
      <w:rFonts w:ascii="BakerSignet BT" w:eastAsia="Times New Roman" w:hAnsi="BakerSignet BT" w:cs="Times New Roman"/>
      <w:sz w:val="26"/>
      <w:szCs w:val="24"/>
      <w:lang w:val="en-CA"/>
    </w:rPr>
  </w:style>
  <w:style w:type="character" w:styleId="Hyperlink">
    <w:name w:val="Hyperlink"/>
    <w:basedOn w:val="DefaultParagraphFont"/>
    <w:uiPriority w:val="99"/>
    <w:unhideWhenUsed/>
    <w:rsid w:val="00C80CC3"/>
    <w:rPr>
      <w:color w:val="FF811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4840">
      <w:bodyDiv w:val="1"/>
      <w:marLeft w:val="0"/>
      <w:marRight w:val="0"/>
      <w:marTop w:val="0"/>
      <w:marBottom w:val="0"/>
      <w:divBdr>
        <w:top w:val="none" w:sz="0" w:space="0" w:color="auto"/>
        <w:left w:val="none" w:sz="0" w:space="0" w:color="auto"/>
        <w:bottom w:val="none" w:sz="0" w:space="0" w:color="auto"/>
        <w:right w:val="none" w:sz="0" w:space="0" w:color="auto"/>
      </w:divBdr>
    </w:div>
    <w:div w:id="286469805">
      <w:bodyDiv w:val="1"/>
      <w:marLeft w:val="0"/>
      <w:marRight w:val="0"/>
      <w:marTop w:val="0"/>
      <w:marBottom w:val="0"/>
      <w:divBdr>
        <w:top w:val="none" w:sz="0" w:space="0" w:color="auto"/>
        <w:left w:val="none" w:sz="0" w:space="0" w:color="auto"/>
        <w:bottom w:val="none" w:sz="0" w:space="0" w:color="auto"/>
        <w:right w:val="none" w:sz="0" w:space="0" w:color="auto"/>
      </w:divBdr>
    </w:div>
    <w:div w:id="753866422">
      <w:bodyDiv w:val="1"/>
      <w:marLeft w:val="0"/>
      <w:marRight w:val="0"/>
      <w:marTop w:val="0"/>
      <w:marBottom w:val="0"/>
      <w:divBdr>
        <w:top w:val="none" w:sz="0" w:space="0" w:color="auto"/>
        <w:left w:val="none" w:sz="0" w:space="0" w:color="auto"/>
        <w:bottom w:val="none" w:sz="0" w:space="0" w:color="auto"/>
        <w:right w:val="none" w:sz="0" w:space="0" w:color="auto"/>
      </w:divBdr>
    </w:div>
    <w:div w:id="7577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a/url?sa=i&amp;rct=j&amp;q=&amp;esrc=s&amp;frm=1&amp;source=images&amp;cd=&amp;cad=rja&amp;uact=8&amp;docid=2sqL2Mmpr802dM&amp;tbnid=t6SDyfwOD1fGNM:&amp;ved=0CAUQjRw&amp;url=http://www.modernearth.net/charities-philanthropy.cfm&amp;ei=pBefU-vfF82VyATwzoDYCQ&amp;bvm=bv.68911936,d.aWw&amp;psig=AFQjCNHlSK23YnFcfRyc_tWmO7VD48Yy7g&amp;ust=1403021571823091"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FE4870-6E55-464B-BA07-F4034BF1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2627</Words>
  <Characters>14978</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yvonnek</dc:creator>
  <cp:lastModifiedBy>jshea</cp:lastModifiedBy>
  <cp:revision>2</cp:revision>
  <cp:lastPrinted>2015-08-20T20:14:00Z</cp:lastPrinted>
  <dcterms:created xsi:type="dcterms:W3CDTF">2016-08-16T16:19:00Z</dcterms:created>
  <dcterms:modified xsi:type="dcterms:W3CDTF">2016-08-16T16:19:00Z</dcterms:modified>
</cp:coreProperties>
</file>